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68"/>
        <w:gridCol w:w="679"/>
        <w:gridCol w:w="81"/>
        <w:gridCol w:w="515"/>
        <w:gridCol w:w="94"/>
        <w:gridCol w:w="247"/>
        <w:gridCol w:w="103"/>
        <w:gridCol w:w="302"/>
        <w:gridCol w:w="113"/>
        <w:gridCol w:w="615"/>
        <w:gridCol w:w="182"/>
        <w:gridCol w:w="294"/>
        <w:gridCol w:w="213"/>
        <w:gridCol w:w="559"/>
        <w:gridCol w:w="503"/>
        <w:gridCol w:w="529"/>
        <w:gridCol w:w="477"/>
        <w:gridCol w:w="529"/>
        <w:gridCol w:w="477"/>
        <w:gridCol w:w="529"/>
        <w:gridCol w:w="477"/>
        <w:gridCol w:w="529"/>
        <w:gridCol w:w="476"/>
        <w:gridCol w:w="529"/>
      </w:tblGrid>
      <w:tr w:rsidR="005E3D02" w:rsidTr="006051AD">
        <w:trPr>
          <w:trHeight w:val="1020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5E3D02" w:rsidRDefault="001909B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59" w:type="dxa"/>
            <w:shd w:val="clear" w:color="FFFFFF" w:fill="auto"/>
            <w:vAlign w:val="bottom"/>
          </w:tcPr>
          <w:p w:rsidR="005E3D02" w:rsidRDefault="005E3D02"/>
        </w:tc>
        <w:tc>
          <w:tcPr>
            <w:tcW w:w="503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</w:tr>
      <w:tr w:rsidR="005E3D02" w:rsidTr="006051AD">
        <w:trPr>
          <w:trHeight w:val="22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59" w:type="dxa"/>
            <w:shd w:val="clear" w:color="FFFFFF" w:fill="auto"/>
            <w:vAlign w:val="bottom"/>
          </w:tcPr>
          <w:p w:rsidR="005E3D02" w:rsidRDefault="005E3D02"/>
        </w:tc>
        <w:tc>
          <w:tcPr>
            <w:tcW w:w="503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</w:tr>
      <w:tr w:rsidR="005E3D02" w:rsidTr="006051AD">
        <w:trPr>
          <w:trHeight w:val="22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59" w:type="dxa"/>
            <w:shd w:val="clear" w:color="FFFFFF" w:fill="auto"/>
            <w:vAlign w:val="bottom"/>
          </w:tcPr>
          <w:p w:rsidR="005E3D02" w:rsidRDefault="005E3D02"/>
        </w:tc>
        <w:tc>
          <w:tcPr>
            <w:tcW w:w="503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</w:tr>
      <w:tr w:rsidR="005E3D02" w:rsidTr="006051AD">
        <w:trPr>
          <w:trHeight w:val="225"/>
        </w:trPr>
        <w:tc>
          <w:tcPr>
            <w:tcW w:w="3518" w:type="dxa"/>
            <w:gridSpan w:val="12"/>
            <w:shd w:val="clear" w:color="FFFFFF" w:fill="auto"/>
            <w:vAlign w:val="bottom"/>
          </w:tcPr>
          <w:p w:rsidR="005E3D02" w:rsidRDefault="005E3D02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59" w:type="dxa"/>
            <w:shd w:val="clear" w:color="FFFFFF" w:fill="auto"/>
            <w:vAlign w:val="bottom"/>
          </w:tcPr>
          <w:p w:rsidR="005E3D02" w:rsidRDefault="005E3D02"/>
        </w:tc>
        <w:tc>
          <w:tcPr>
            <w:tcW w:w="503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</w:tr>
      <w:tr w:rsidR="005E3D02" w:rsidTr="006051AD">
        <w:trPr>
          <w:trHeight w:val="345"/>
        </w:trPr>
        <w:tc>
          <w:tcPr>
            <w:tcW w:w="5087" w:type="dxa"/>
            <w:gridSpan w:val="16"/>
            <w:shd w:val="clear" w:color="FFFFFF" w:fill="auto"/>
            <w:vAlign w:val="bottom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</w:tr>
      <w:tr w:rsidR="005E3D02" w:rsidTr="006051AD">
        <w:trPr>
          <w:trHeight w:val="345"/>
        </w:trPr>
        <w:tc>
          <w:tcPr>
            <w:tcW w:w="5087" w:type="dxa"/>
            <w:gridSpan w:val="16"/>
            <w:shd w:val="clear" w:color="FFFFFF" w:fill="auto"/>
            <w:vAlign w:val="bottom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</w:tr>
      <w:tr w:rsidR="005E3D02" w:rsidTr="006051AD">
        <w:trPr>
          <w:trHeight w:val="345"/>
        </w:trPr>
        <w:tc>
          <w:tcPr>
            <w:tcW w:w="5087" w:type="dxa"/>
            <w:gridSpan w:val="16"/>
            <w:shd w:val="clear" w:color="FFFFFF" w:fill="auto"/>
            <w:vAlign w:val="bottom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</w:tr>
      <w:tr w:rsidR="005E3D02" w:rsidTr="006051AD">
        <w:trPr>
          <w:trHeight w:val="22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59" w:type="dxa"/>
            <w:shd w:val="clear" w:color="FFFFFF" w:fill="auto"/>
            <w:vAlign w:val="bottom"/>
          </w:tcPr>
          <w:p w:rsidR="005E3D02" w:rsidRDefault="005E3D02"/>
        </w:tc>
        <w:tc>
          <w:tcPr>
            <w:tcW w:w="503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</w:tr>
      <w:tr w:rsidR="005E3D02" w:rsidTr="006051AD">
        <w:trPr>
          <w:trHeight w:val="345"/>
        </w:trPr>
        <w:tc>
          <w:tcPr>
            <w:tcW w:w="5087" w:type="dxa"/>
            <w:gridSpan w:val="16"/>
            <w:shd w:val="clear" w:color="FFFFFF" w:fill="auto"/>
            <w:vAlign w:val="bottom"/>
          </w:tcPr>
          <w:p w:rsidR="005E3D02" w:rsidRDefault="002B464F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</w:tr>
      <w:tr w:rsidR="005E3D02" w:rsidTr="006051AD">
        <w:tc>
          <w:tcPr>
            <w:tcW w:w="587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right"/>
            </w:pPr>
          </w:p>
        </w:tc>
        <w:tc>
          <w:tcPr>
            <w:tcW w:w="760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97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5E3D02" w:rsidRDefault="005E3D02"/>
        </w:tc>
        <w:tc>
          <w:tcPr>
            <w:tcW w:w="503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</w:tr>
      <w:tr w:rsidR="005E3D02" w:rsidTr="006051AD"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center"/>
          </w:tcPr>
          <w:p w:rsidR="005E3D02" w:rsidRDefault="002B46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2018 г.</w:t>
            </w:r>
          </w:p>
        </w:tc>
        <w:tc>
          <w:tcPr>
            <w:tcW w:w="797" w:type="dxa"/>
            <w:gridSpan w:val="2"/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6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E3D02" w:rsidRDefault="005D0C22"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2B464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9" w:type="dxa"/>
            <w:shd w:val="clear" w:color="FFFFFF" w:fill="auto"/>
            <w:vAlign w:val="center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</w:tr>
      <w:tr w:rsidR="005E3D02" w:rsidTr="006051AD"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614" w:type="dxa"/>
            <w:gridSpan w:val="11"/>
            <w:shd w:val="clear" w:color="FFFFFF" w:fill="auto"/>
            <w:vAlign w:val="bottom"/>
          </w:tcPr>
          <w:p w:rsidR="005E3D02" w:rsidRDefault="005E3D02">
            <w:pPr>
              <w:jc w:val="right"/>
            </w:pPr>
          </w:p>
        </w:tc>
      </w:tr>
      <w:tr w:rsidR="005E3D02" w:rsidTr="006051AD">
        <w:tc>
          <w:tcPr>
            <w:tcW w:w="5616" w:type="dxa"/>
            <w:gridSpan w:val="17"/>
            <w:shd w:val="clear" w:color="FFFFFF" w:fill="auto"/>
            <w:vAlign w:val="bottom"/>
          </w:tcPr>
          <w:p w:rsidR="005E3D02" w:rsidRDefault="002B464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 </w:t>
            </w:r>
            <w:r w:rsidR="006051A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открытого акционерного общества «Калужский турбинный завод» на 2019-2023 годы</w:t>
            </w:r>
          </w:p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9" w:type="dxa"/>
            <w:shd w:val="clear" w:color="FFFFFF" w:fill="auto"/>
            <w:vAlign w:val="bottom"/>
          </w:tcPr>
          <w:p w:rsidR="005E3D02" w:rsidRDefault="005E3D02"/>
        </w:tc>
      </w:tr>
      <w:tr w:rsidR="005E3D02" w:rsidTr="006051AD"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614" w:type="dxa"/>
            <w:gridSpan w:val="11"/>
            <w:shd w:val="clear" w:color="FFFFFF" w:fill="auto"/>
            <w:vAlign w:val="bottom"/>
          </w:tcPr>
          <w:p w:rsidR="005E3D02" w:rsidRDefault="005E3D02">
            <w:pPr>
              <w:jc w:val="right"/>
            </w:pPr>
          </w:p>
        </w:tc>
      </w:tr>
      <w:tr w:rsidR="005E3D02" w:rsidTr="006051AD"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614" w:type="dxa"/>
            <w:gridSpan w:val="11"/>
            <w:shd w:val="clear" w:color="FFFFFF" w:fill="auto"/>
            <w:vAlign w:val="bottom"/>
          </w:tcPr>
          <w:p w:rsidR="005E3D02" w:rsidRDefault="005E3D02">
            <w:pPr>
              <w:jc w:val="right"/>
            </w:pPr>
          </w:p>
        </w:tc>
      </w:tr>
      <w:tr w:rsidR="005E3D02" w:rsidTr="006051AD">
        <w:tc>
          <w:tcPr>
            <w:tcW w:w="9639" w:type="dxa"/>
            <w:gridSpan w:val="25"/>
            <w:shd w:val="clear" w:color="FFFFFF" w:fill="auto"/>
          </w:tcPr>
          <w:p w:rsidR="005E3D02" w:rsidRDefault="002B464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 от 07.12.2018 № 742), на основании протокола заседания комиссии по тарифам и ценам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области от 19.12.2018 </w:t>
            </w:r>
            <w:r w:rsidR="006051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051A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proofErr w:type="gramStart"/>
            <w:r w:rsidR="006051AD" w:rsidRPr="006051A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051AD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proofErr w:type="gramEnd"/>
          </w:p>
        </w:tc>
      </w:tr>
      <w:tr w:rsidR="005E3D02" w:rsidTr="006051AD">
        <w:trPr>
          <w:trHeight w:val="6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5E3D02" w:rsidRDefault="002B464F" w:rsidP="006051A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открытого акционерного общества «Калужский турбинный завод»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</w:t>
            </w:r>
            <w:r w:rsidR="006051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 тепловую энергию (мощн</w:t>
            </w:r>
            <w:r w:rsidR="006051AD">
              <w:rPr>
                <w:rFonts w:ascii="Times New Roman" w:hAnsi="Times New Roman"/>
                <w:sz w:val="26"/>
                <w:szCs w:val="26"/>
              </w:rPr>
              <w:t xml:space="preserve">ость) согласно приложениям № 1 -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3  к настоящему приказу.</w:t>
            </w:r>
          </w:p>
        </w:tc>
      </w:tr>
      <w:tr w:rsidR="005E3D02" w:rsidTr="006051AD">
        <w:tc>
          <w:tcPr>
            <w:tcW w:w="9639" w:type="dxa"/>
            <w:gridSpan w:val="25"/>
            <w:shd w:val="clear" w:color="FFFFFF" w:fill="auto"/>
          </w:tcPr>
          <w:p w:rsidR="005E3D02" w:rsidRDefault="002B464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5E3D02" w:rsidTr="006051AD">
        <w:tc>
          <w:tcPr>
            <w:tcW w:w="9639" w:type="dxa"/>
            <w:gridSpan w:val="25"/>
            <w:shd w:val="clear" w:color="FFFFFF" w:fill="auto"/>
          </w:tcPr>
          <w:p w:rsidR="005E3D02" w:rsidRDefault="002B464F" w:rsidP="001909B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Установить на 2019-2023 годы долгосрочные параметры регулирования деятельности открытого акционерного общества «Калужский турбинный завод» для формирования тарифов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на тепловую энергию (мощность) с </w:t>
            </w:r>
            <w:r w:rsidR="001909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использованием метода индексации установленных тарифов согласно приложениям № 4, № 5  к настоящему приказу.</w:t>
            </w:r>
          </w:p>
        </w:tc>
      </w:tr>
      <w:tr w:rsidR="005E3D02" w:rsidTr="006051AD">
        <w:tc>
          <w:tcPr>
            <w:tcW w:w="9639" w:type="dxa"/>
            <w:gridSpan w:val="25"/>
            <w:shd w:val="clear" w:color="FFFFFF" w:fill="auto"/>
          </w:tcPr>
          <w:p w:rsidR="005E3D02" w:rsidRDefault="002B464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5E3D02" w:rsidTr="006051AD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5E3D02" w:rsidRDefault="005E3D02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5E3D02" w:rsidRDefault="005E3D02">
            <w:pPr>
              <w:jc w:val="right"/>
            </w:pPr>
          </w:p>
        </w:tc>
      </w:tr>
      <w:tr w:rsidR="005E3D02" w:rsidTr="006051AD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5E3D02" w:rsidRDefault="005E3D02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5E3D02" w:rsidRDefault="005E3D02">
            <w:pPr>
              <w:jc w:val="right"/>
            </w:pPr>
          </w:p>
        </w:tc>
      </w:tr>
      <w:tr w:rsidR="005E3D02" w:rsidTr="006051AD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5E3D02" w:rsidRDefault="005E3D02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5E3D02" w:rsidRDefault="005E3D02">
            <w:pPr>
              <w:jc w:val="right"/>
            </w:pPr>
          </w:p>
        </w:tc>
      </w:tr>
      <w:tr w:rsidR="005E3D02" w:rsidTr="006051AD"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5E3D02" w:rsidRDefault="002B464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5E3D02" w:rsidRDefault="002B464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E3D02" w:rsidRDefault="002B464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770"/>
        <w:gridCol w:w="901"/>
        <w:gridCol w:w="429"/>
        <w:gridCol w:w="365"/>
        <w:gridCol w:w="576"/>
        <w:gridCol w:w="426"/>
        <w:gridCol w:w="534"/>
        <w:gridCol w:w="438"/>
        <w:gridCol w:w="453"/>
        <w:gridCol w:w="440"/>
        <w:gridCol w:w="452"/>
        <w:gridCol w:w="442"/>
        <w:gridCol w:w="450"/>
        <w:gridCol w:w="458"/>
        <w:gridCol w:w="458"/>
        <w:gridCol w:w="695"/>
        <w:gridCol w:w="761"/>
      </w:tblGrid>
      <w:tr w:rsidR="005E3D02" w:rsidTr="006511CF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770" w:type="dxa"/>
            <w:shd w:val="clear" w:color="FFFFFF" w:fill="auto"/>
            <w:vAlign w:val="bottom"/>
          </w:tcPr>
          <w:p w:rsidR="005E3D02" w:rsidRDefault="005E3D02"/>
        </w:tc>
        <w:tc>
          <w:tcPr>
            <w:tcW w:w="901" w:type="dxa"/>
            <w:shd w:val="clear" w:color="FFFFFF" w:fill="auto"/>
            <w:vAlign w:val="bottom"/>
          </w:tcPr>
          <w:p w:rsidR="005E3D02" w:rsidRDefault="005E3D02"/>
        </w:tc>
        <w:tc>
          <w:tcPr>
            <w:tcW w:w="4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365" w:type="dxa"/>
            <w:shd w:val="clear" w:color="FFFFFF" w:fill="auto"/>
            <w:vAlign w:val="bottom"/>
          </w:tcPr>
          <w:p w:rsidR="005E3D02" w:rsidRDefault="005E3D02"/>
        </w:tc>
        <w:tc>
          <w:tcPr>
            <w:tcW w:w="576" w:type="dxa"/>
            <w:shd w:val="clear" w:color="FFFFFF" w:fill="auto"/>
            <w:vAlign w:val="bottom"/>
          </w:tcPr>
          <w:p w:rsidR="005E3D02" w:rsidRDefault="005E3D02"/>
        </w:tc>
        <w:tc>
          <w:tcPr>
            <w:tcW w:w="42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581" w:type="dxa"/>
            <w:gridSpan w:val="11"/>
            <w:shd w:val="clear" w:color="FFFFFF" w:fill="auto"/>
            <w:vAlign w:val="bottom"/>
          </w:tcPr>
          <w:p w:rsidR="005E3D02" w:rsidRDefault="002B46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5E3D02" w:rsidTr="006511CF"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770" w:type="dxa"/>
            <w:shd w:val="clear" w:color="FFFFFF" w:fill="auto"/>
            <w:vAlign w:val="bottom"/>
          </w:tcPr>
          <w:p w:rsidR="005E3D02" w:rsidRDefault="005E3D02"/>
        </w:tc>
        <w:tc>
          <w:tcPr>
            <w:tcW w:w="901" w:type="dxa"/>
            <w:shd w:val="clear" w:color="FFFFFF" w:fill="auto"/>
            <w:vAlign w:val="bottom"/>
          </w:tcPr>
          <w:p w:rsidR="005E3D02" w:rsidRDefault="005E3D02"/>
        </w:tc>
        <w:tc>
          <w:tcPr>
            <w:tcW w:w="4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365" w:type="dxa"/>
            <w:shd w:val="clear" w:color="FFFFFF" w:fill="auto"/>
            <w:vAlign w:val="bottom"/>
          </w:tcPr>
          <w:p w:rsidR="005E3D02" w:rsidRDefault="005E3D02"/>
        </w:tc>
        <w:tc>
          <w:tcPr>
            <w:tcW w:w="576" w:type="dxa"/>
            <w:shd w:val="clear" w:color="FFFFFF" w:fill="auto"/>
            <w:vAlign w:val="bottom"/>
          </w:tcPr>
          <w:p w:rsidR="005E3D02" w:rsidRDefault="005E3D02"/>
        </w:tc>
        <w:tc>
          <w:tcPr>
            <w:tcW w:w="42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581" w:type="dxa"/>
            <w:gridSpan w:val="11"/>
            <w:shd w:val="clear" w:color="FFFFFF" w:fill="auto"/>
            <w:vAlign w:val="bottom"/>
          </w:tcPr>
          <w:p w:rsidR="005E3D02" w:rsidRDefault="002B46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5E3D02" w:rsidTr="006511CF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770" w:type="dxa"/>
            <w:shd w:val="clear" w:color="FFFFFF" w:fill="auto"/>
            <w:vAlign w:val="bottom"/>
          </w:tcPr>
          <w:p w:rsidR="005E3D02" w:rsidRDefault="005E3D02"/>
        </w:tc>
        <w:tc>
          <w:tcPr>
            <w:tcW w:w="901" w:type="dxa"/>
            <w:shd w:val="clear" w:color="FFFFFF" w:fill="auto"/>
            <w:vAlign w:val="bottom"/>
          </w:tcPr>
          <w:p w:rsidR="005E3D02" w:rsidRDefault="005E3D02"/>
        </w:tc>
        <w:tc>
          <w:tcPr>
            <w:tcW w:w="4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365" w:type="dxa"/>
            <w:shd w:val="clear" w:color="FFFFFF" w:fill="auto"/>
            <w:vAlign w:val="bottom"/>
          </w:tcPr>
          <w:p w:rsidR="005E3D02" w:rsidRDefault="005E3D02"/>
        </w:tc>
        <w:tc>
          <w:tcPr>
            <w:tcW w:w="576" w:type="dxa"/>
            <w:shd w:val="clear" w:color="FFFFFF" w:fill="auto"/>
            <w:vAlign w:val="bottom"/>
          </w:tcPr>
          <w:p w:rsidR="005E3D02" w:rsidRDefault="005E3D02"/>
        </w:tc>
        <w:tc>
          <w:tcPr>
            <w:tcW w:w="42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581" w:type="dxa"/>
            <w:gridSpan w:val="11"/>
            <w:shd w:val="clear" w:color="FFFFFF" w:fill="auto"/>
            <w:vAlign w:val="bottom"/>
          </w:tcPr>
          <w:p w:rsidR="005E3D02" w:rsidRDefault="002B46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5E3D02" w:rsidTr="006511CF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770" w:type="dxa"/>
            <w:shd w:val="clear" w:color="FFFFFF" w:fill="auto"/>
            <w:vAlign w:val="bottom"/>
          </w:tcPr>
          <w:p w:rsidR="005E3D02" w:rsidRDefault="005E3D02"/>
        </w:tc>
        <w:tc>
          <w:tcPr>
            <w:tcW w:w="901" w:type="dxa"/>
            <w:shd w:val="clear" w:color="FFFFFF" w:fill="auto"/>
            <w:vAlign w:val="bottom"/>
          </w:tcPr>
          <w:p w:rsidR="005E3D02" w:rsidRDefault="005E3D02"/>
        </w:tc>
        <w:tc>
          <w:tcPr>
            <w:tcW w:w="4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365" w:type="dxa"/>
            <w:shd w:val="clear" w:color="FFFFFF" w:fill="auto"/>
            <w:vAlign w:val="bottom"/>
          </w:tcPr>
          <w:p w:rsidR="005E3D02" w:rsidRDefault="005E3D02"/>
        </w:tc>
        <w:tc>
          <w:tcPr>
            <w:tcW w:w="576" w:type="dxa"/>
            <w:shd w:val="clear" w:color="FFFFFF" w:fill="auto"/>
            <w:vAlign w:val="bottom"/>
          </w:tcPr>
          <w:p w:rsidR="005E3D02" w:rsidRDefault="005E3D02"/>
        </w:tc>
        <w:tc>
          <w:tcPr>
            <w:tcW w:w="42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34" w:type="dxa"/>
            <w:shd w:val="clear" w:color="FFFFFF" w:fill="auto"/>
            <w:vAlign w:val="bottom"/>
          </w:tcPr>
          <w:p w:rsidR="005E3D02" w:rsidRDefault="005E3D02"/>
        </w:tc>
        <w:tc>
          <w:tcPr>
            <w:tcW w:w="438" w:type="dxa"/>
            <w:shd w:val="clear" w:color="FFFFFF" w:fill="auto"/>
            <w:vAlign w:val="bottom"/>
          </w:tcPr>
          <w:p w:rsidR="005E3D02" w:rsidRDefault="005E3D02"/>
        </w:tc>
        <w:tc>
          <w:tcPr>
            <w:tcW w:w="45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40" w:type="dxa"/>
            <w:shd w:val="clear" w:color="FFFFFF" w:fill="auto"/>
            <w:vAlign w:val="bottom"/>
          </w:tcPr>
          <w:p w:rsidR="005E3D02" w:rsidRDefault="005E3D02"/>
        </w:tc>
        <w:tc>
          <w:tcPr>
            <w:tcW w:w="452" w:type="dxa"/>
            <w:shd w:val="clear" w:color="FFFFFF" w:fill="auto"/>
            <w:vAlign w:val="bottom"/>
          </w:tcPr>
          <w:p w:rsidR="005E3D02" w:rsidRDefault="005E3D02"/>
        </w:tc>
        <w:tc>
          <w:tcPr>
            <w:tcW w:w="442" w:type="dxa"/>
            <w:shd w:val="clear" w:color="FFFFFF" w:fill="auto"/>
            <w:vAlign w:val="bottom"/>
          </w:tcPr>
          <w:p w:rsidR="005E3D02" w:rsidRDefault="005E3D02"/>
        </w:tc>
        <w:tc>
          <w:tcPr>
            <w:tcW w:w="450" w:type="dxa"/>
            <w:shd w:val="clear" w:color="FFFFFF" w:fill="auto"/>
            <w:vAlign w:val="bottom"/>
          </w:tcPr>
          <w:p w:rsidR="005E3D02" w:rsidRDefault="005E3D02"/>
        </w:tc>
        <w:tc>
          <w:tcPr>
            <w:tcW w:w="458" w:type="dxa"/>
            <w:shd w:val="clear" w:color="FFFFFF" w:fill="auto"/>
            <w:vAlign w:val="bottom"/>
          </w:tcPr>
          <w:p w:rsidR="005E3D02" w:rsidRDefault="005E3D02"/>
        </w:tc>
        <w:tc>
          <w:tcPr>
            <w:tcW w:w="458" w:type="dxa"/>
            <w:shd w:val="clear" w:color="FFFFFF" w:fill="auto"/>
            <w:vAlign w:val="bottom"/>
          </w:tcPr>
          <w:p w:rsidR="005E3D02" w:rsidRDefault="005E3D02"/>
        </w:tc>
        <w:tc>
          <w:tcPr>
            <w:tcW w:w="695" w:type="dxa"/>
            <w:shd w:val="clear" w:color="FFFFFF" w:fill="auto"/>
            <w:vAlign w:val="bottom"/>
          </w:tcPr>
          <w:p w:rsidR="005E3D02" w:rsidRDefault="005E3D02"/>
        </w:tc>
        <w:tc>
          <w:tcPr>
            <w:tcW w:w="761" w:type="dxa"/>
            <w:shd w:val="clear" w:color="FFFFFF" w:fill="auto"/>
            <w:vAlign w:val="bottom"/>
          </w:tcPr>
          <w:p w:rsidR="005E3D02" w:rsidRDefault="005E3D02"/>
        </w:tc>
      </w:tr>
      <w:tr w:rsidR="005E3D02" w:rsidTr="006511C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5E3D02" w:rsidTr="006511CF">
        <w:tc>
          <w:tcPr>
            <w:tcW w:w="591" w:type="dxa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671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794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576" w:type="dxa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960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891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892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892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916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</w:tr>
      <w:tr w:rsidR="005E3D02" w:rsidTr="006511CF">
        <w:trPr>
          <w:trHeight w:val="255"/>
        </w:trPr>
        <w:tc>
          <w:tcPr>
            <w:tcW w:w="13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5E3D02" w:rsidTr="006511CF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4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6511CF" w:rsidTr="006511CF">
        <w:trPr>
          <w:trHeight w:val="495"/>
        </w:trPr>
        <w:tc>
          <w:tcPr>
            <w:tcW w:w="13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1006,39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6511CF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 w:rsidP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1011,47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6511CF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1011,47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6511CF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1066,33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6511CF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1066,33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6511CF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1139,35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6511CF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1139,35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6511CF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1222,95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6511CF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1222,95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6511CF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1304,92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:rsidTr="006511CF">
        <w:trPr>
          <w:trHeight w:val="25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82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6511CF" w:rsidTr="006511CF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1207,67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6511CF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 w:rsidP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1213,76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6511CF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1213,76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6511CF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1279,60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6511CF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1279,60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6511CF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1367,22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6511CF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1367,22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6511CF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1467,54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6511CF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1467,54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6511CF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1565,90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:rsidTr="006511CF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Default="002B464F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5E3D02" w:rsidTr="006511C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Default="002B464F"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ab/>
              <w:t>Примечание:</w:t>
            </w:r>
          </w:p>
        </w:tc>
      </w:tr>
      <w:tr w:rsidR="005E3D02" w:rsidTr="006511CF">
        <w:trPr>
          <w:trHeight w:val="645"/>
        </w:trPr>
        <w:tc>
          <w:tcPr>
            <w:tcW w:w="9639" w:type="dxa"/>
            <w:gridSpan w:val="18"/>
            <w:shd w:val="clear" w:color="FFFFFF" w:fill="auto"/>
          </w:tcPr>
          <w:p w:rsidR="005E3D02" w:rsidRDefault="002B464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 открытого акционерного общества «Калужский турбинный завод» составляет:</w:t>
            </w:r>
          </w:p>
        </w:tc>
      </w:tr>
      <w:tr w:rsidR="005E3D02" w:rsidTr="006511C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Default="002B464F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2019г. - </w:t>
            </w:r>
            <w:r w:rsidRPr="002B464F">
              <w:rPr>
                <w:rFonts w:ascii="Times New Roman" w:hAnsi="Times New Roman"/>
                <w:sz w:val="26"/>
                <w:szCs w:val="26"/>
              </w:rPr>
              <w:t>832,15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5E3D02" w:rsidTr="006511C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Default="002B464F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2019г. - </w:t>
            </w:r>
            <w:r w:rsidRPr="002B464F">
              <w:rPr>
                <w:rFonts w:ascii="Times New Roman" w:hAnsi="Times New Roman"/>
                <w:sz w:val="26"/>
                <w:szCs w:val="26"/>
              </w:rPr>
              <w:t>832,49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5E3D02" w:rsidTr="006511C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Default="002B464F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2020г. - </w:t>
            </w:r>
            <w:r w:rsidRPr="002B464F">
              <w:rPr>
                <w:rFonts w:ascii="Times New Roman" w:hAnsi="Times New Roman"/>
                <w:sz w:val="26"/>
                <w:szCs w:val="26"/>
              </w:rPr>
              <w:t>831,29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5E3D02" w:rsidTr="006511C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Default="002B464F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2020г. - </w:t>
            </w:r>
            <w:r w:rsidRPr="002B464F">
              <w:rPr>
                <w:rFonts w:ascii="Times New Roman" w:hAnsi="Times New Roman"/>
                <w:sz w:val="26"/>
                <w:szCs w:val="26"/>
              </w:rPr>
              <w:t>876,72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5E3D02" w:rsidTr="006511C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Pr="002B464F" w:rsidRDefault="002B464F">
            <w:r w:rsidRPr="002B464F"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- 831,71 руб./Гкал;</w:t>
            </w:r>
          </w:p>
        </w:tc>
      </w:tr>
      <w:tr w:rsidR="005E3D02" w:rsidTr="006511C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Pr="002B464F" w:rsidRDefault="002B464F">
            <w:r w:rsidRPr="002B464F"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- 940,55 руб./Гкал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5E3D02" w:rsidTr="006511C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Pr="002B464F" w:rsidRDefault="002B464F">
            <w:r w:rsidRPr="002B464F"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- 832,06  руб./Гкал;</w:t>
            </w:r>
          </w:p>
        </w:tc>
      </w:tr>
      <w:tr w:rsidR="005E3D02" w:rsidTr="006511C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Pr="002B464F" w:rsidRDefault="002B464F">
            <w:r w:rsidRPr="002B464F"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- 1 006,43 руб./Гкал;</w:t>
            </w:r>
          </w:p>
        </w:tc>
      </w:tr>
      <w:tr w:rsidR="005E3D02" w:rsidTr="006511C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Pr="002B464F" w:rsidRDefault="002B464F">
            <w:r w:rsidRPr="002B464F"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- 832,38 руб./Гкал;</w:t>
            </w:r>
          </w:p>
        </w:tc>
      </w:tr>
      <w:tr w:rsidR="005E3D02" w:rsidTr="006511C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Pr="002B464F" w:rsidRDefault="002B464F">
            <w:r w:rsidRPr="002B464F"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- 1 074,32 руб./Гкал.</w:t>
            </w:r>
          </w:p>
        </w:tc>
      </w:tr>
    </w:tbl>
    <w:p w:rsidR="005E3D02" w:rsidRDefault="002B464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770"/>
        <w:gridCol w:w="899"/>
        <w:gridCol w:w="431"/>
        <w:gridCol w:w="364"/>
        <w:gridCol w:w="577"/>
        <w:gridCol w:w="425"/>
        <w:gridCol w:w="535"/>
        <w:gridCol w:w="438"/>
        <w:gridCol w:w="454"/>
        <w:gridCol w:w="440"/>
        <w:gridCol w:w="452"/>
        <w:gridCol w:w="441"/>
        <w:gridCol w:w="450"/>
        <w:gridCol w:w="458"/>
        <w:gridCol w:w="458"/>
        <w:gridCol w:w="695"/>
        <w:gridCol w:w="761"/>
      </w:tblGrid>
      <w:tr w:rsidR="005E3D02" w:rsidTr="004F2BF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770" w:type="dxa"/>
            <w:shd w:val="clear" w:color="FFFFFF" w:fill="auto"/>
            <w:vAlign w:val="bottom"/>
          </w:tcPr>
          <w:p w:rsidR="005E3D02" w:rsidRDefault="005E3D02"/>
        </w:tc>
        <w:tc>
          <w:tcPr>
            <w:tcW w:w="89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31" w:type="dxa"/>
            <w:shd w:val="clear" w:color="FFFFFF" w:fill="auto"/>
            <w:vAlign w:val="bottom"/>
          </w:tcPr>
          <w:p w:rsidR="005E3D02" w:rsidRDefault="005E3D02"/>
        </w:tc>
        <w:tc>
          <w:tcPr>
            <w:tcW w:w="364" w:type="dxa"/>
            <w:shd w:val="clear" w:color="FFFFFF" w:fill="auto"/>
            <w:vAlign w:val="bottom"/>
          </w:tcPr>
          <w:p w:rsidR="005E3D02" w:rsidRDefault="005E3D02"/>
        </w:tc>
        <w:tc>
          <w:tcPr>
            <w:tcW w:w="5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425" w:type="dxa"/>
            <w:shd w:val="clear" w:color="FFFFFF" w:fill="auto"/>
            <w:vAlign w:val="bottom"/>
          </w:tcPr>
          <w:p w:rsidR="005E3D02" w:rsidRDefault="005E3D02"/>
        </w:tc>
        <w:tc>
          <w:tcPr>
            <w:tcW w:w="5582" w:type="dxa"/>
            <w:gridSpan w:val="11"/>
            <w:shd w:val="clear" w:color="FFFFFF" w:fill="auto"/>
            <w:vAlign w:val="bottom"/>
          </w:tcPr>
          <w:p w:rsidR="005E3D02" w:rsidRDefault="002B46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5E3D02" w:rsidTr="004F2BFD"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770" w:type="dxa"/>
            <w:shd w:val="clear" w:color="FFFFFF" w:fill="auto"/>
            <w:vAlign w:val="bottom"/>
          </w:tcPr>
          <w:p w:rsidR="005E3D02" w:rsidRDefault="005E3D02"/>
        </w:tc>
        <w:tc>
          <w:tcPr>
            <w:tcW w:w="89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31" w:type="dxa"/>
            <w:shd w:val="clear" w:color="FFFFFF" w:fill="auto"/>
            <w:vAlign w:val="bottom"/>
          </w:tcPr>
          <w:p w:rsidR="005E3D02" w:rsidRDefault="005E3D02"/>
        </w:tc>
        <w:tc>
          <w:tcPr>
            <w:tcW w:w="364" w:type="dxa"/>
            <w:shd w:val="clear" w:color="FFFFFF" w:fill="auto"/>
            <w:vAlign w:val="bottom"/>
          </w:tcPr>
          <w:p w:rsidR="005E3D02" w:rsidRDefault="005E3D02"/>
        </w:tc>
        <w:tc>
          <w:tcPr>
            <w:tcW w:w="5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425" w:type="dxa"/>
            <w:shd w:val="clear" w:color="FFFFFF" w:fill="auto"/>
            <w:vAlign w:val="bottom"/>
          </w:tcPr>
          <w:p w:rsidR="005E3D02" w:rsidRDefault="005E3D02"/>
        </w:tc>
        <w:tc>
          <w:tcPr>
            <w:tcW w:w="5582" w:type="dxa"/>
            <w:gridSpan w:val="11"/>
            <w:shd w:val="clear" w:color="FFFFFF" w:fill="auto"/>
            <w:vAlign w:val="bottom"/>
          </w:tcPr>
          <w:p w:rsidR="005E3D02" w:rsidRDefault="002B46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5E3D02" w:rsidTr="004F2BF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770" w:type="dxa"/>
            <w:shd w:val="clear" w:color="FFFFFF" w:fill="auto"/>
            <w:vAlign w:val="bottom"/>
          </w:tcPr>
          <w:p w:rsidR="005E3D02" w:rsidRDefault="005E3D02"/>
        </w:tc>
        <w:tc>
          <w:tcPr>
            <w:tcW w:w="89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31" w:type="dxa"/>
            <w:shd w:val="clear" w:color="FFFFFF" w:fill="auto"/>
            <w:vAlign w:val="bottom"/>
          </w:tcPr>
          <w:p w:rsidR="005E3D02" w:rsidRDefault="005E3D02"/>
        </w:tc>
        <w:tc>
          <w:tcPr>
            <w:tcW w:w="364" w:type="dxa"/>
            <w:shd w:val="clear" w:color="FFFFFF" w:fill="auto"/>
            <w:vAlign w:val="bottom"/>
          </w:tcPr>
          <w:p w:rsidR="005E3D02" w:rsidRDefault="005E3D02"/>
        </w:tc>
        <w:tc>
          <w:tcPr>
            <w:tcW w:w="5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425" w:type="dxa"/>
            <w:shd w:val="clear" w:color="FFFFFF" w:fill="auto"/>
            <w:vAlign w:val="bottom"/>
          </w:tcPr>
          <w:p w:rsidR="005E3D02" w:rsidRDefault="005E3D02"/>
        </w:tc>
        <w:tc>
          <w:tcPr>
            <w:tcW w:w="5582" w:type="dxa"/>
            <w:gridSpan w:val="11"/>
            <w:shd w:val="clear" w:color="FFFFFF" w:fill="auto"/>
            <w:vAlign w:val="bottom"/>
          </w:tcPr>
          <w:p w:rsidR="005E3D02" w:rsidRDefault="002B46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5E3D02" w:rsidTr="004F2BF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770" w:type="dxa"/>
            <w:shd w:val="clear" w:color="FFFFFF" w:fill="auto"/>
            <w:vAlign w:val="bottom"/>
          </w:tcPr>
          <w:p w:rsidR="005E3D02" w:rsidRDefault="005E3D02"/>
        </w:tc>
        <w:tc>
          <w:tcPr>
            <w:tcW w:w="89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31" w:type="dxa"/>
            <w:shd w:val="clear" w:color="FFFFFF" w:fill="auto"/>
            <w:vAlign w:val="bottom"/>
          </w:tcPr>
          <w:p w:rsidR="005E3D02" w:rsidRDefault="005E3D02"/>
        </w:tc>
        <w:tc>
          <w:tcPr>
            <w:tcW w:w="364" w:type="dxa"/>
            <w:shd w:val="clear" w:color="FFFFFF" w:fill="auto"/>
            <w:vAlign w:val="bottom"/>
          </w:tcPr>
          <w:p w:rsidR="005E3D02" w:rsidRDefault="005E3D02"/>
        </w:tc>
        <w:tc>
          <w:tcPr>
            <w:tcW w:w="5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425" w:type="dxa"/>
            <w:shd w:val="clear" w:color="FFFFFF" w:fill="auto"/>
            <w:vAlign w:val="bottom"/>
          </w:tcPr>
          <w:p w:rsidR="005E3D02" w:rsidRDefault="005E3D02"/>
        </w:tc>
        <w:tc>
          <w:tcPr>
            <w:tcW w:w="535" w:type="dxa"/>
            <w:shd w:val="clear" w:color="FFFFFF" w:fill="auto"/>
            <w:vAlign w:val="bottom"/>
          </w:tcPr>
          <w:p w:rsidR="005E3D02" w:rsidRDefault="005E3D02"/>
        </w:tc>
        <w:tc>
          <w:tcPr>
            <w:tcW w:w="438" w:type="dxa"/>
            <w:shd w:val="clear" w:color="FFFFFF" w:fill="auto"/>
            <w:vAlign w:val="bottom"/>
          </w:tcPr>
          <w:p w:rsidR="005E3D02" w:rsidRDefault="005E3D02"/>
        </w:tc>
        <w:tc>
          <w:tcPr>
            <w:tcW w:w="454" w:type="dxa"/>
            <w:shd w:val="clear" w:color="FFFFFF" w:fill="auto"/>
            <w:vAlign w:val="bottom"/>
          </w:tcPr>
          <w:p w:rsidR="005E3D02" w:rsidRDefault="005E3D02"/>
        </w:tc>
        <w:tc>
          <w:tcPr>
            <w:tcW w:w="440" w:type="dxa"/>
            <w:shd w:val="clear" w:color="FFFFFF" w:fill="auto"/>
            <w:vAlign w:val="bottom"/>
          </w:tcPr>
          <w:p w:rsidR="005E3D02" w:rsidRDefault="005E3D02"/>
        </w:tc>
        <w:tc>
          <w:tcPr>
            <w:tcW w:w="452" w:type="dxa"/>
            <w:shd w:val="clear" w:color="FFFFFF" w:fill="auto"/>
            <w:vAlign w:val="bottom"/>
          </w:tcPr>
          <w:p w:rsidR="005E3D02" w:rsidRDefault="005E3D02"/>
        </w:tc>
        <w:tc>
          <w:tcPr>
            <w:tcW w:w="441" w:type="dxa"/>
            <w:shd w:val="clear" w:color="FFFFFF" w:fill="auto"/>
            <w:vAlign w:val="bottom"/>
          </w:tcPr>
          <w:p w:rsidR="005E3D02" w:rsidRDefault="005E3D02"/>
        </w:tc>
        <w:tc>
          <w:tcPr>
            <w:tcW w:w="450" w:type="dxa"/>
            <w:shd w:val="clear" w:color="FFFFFF" w:fill="auto"/>
            <w:vAlign w:val="bottom"/>
          </w:tcPr>
          <w:p w:rsidR="005E3D02" w:rsidRDefault="005E3D02"/>
        </w:tc>
        <w:tc>
          <w:tcPr>
            <w:tcW w:w="458" w:type="dxa"/>
            <w:shd w:val="clear" w:color="FFFFFF" w:fill="auto"/>
            <w:vAlign w:val="bottom"/>
          </w:tcPr>
          <w:p w:rsidR="005E3D02" w:rsidRDefault="005E3D02"/>
        </w:tc>
        <w:tc>
          <w:tcPr>
            <w:tcW w:w="458" w:type="dxa"/>
            <w:shd w:val="clear" w:color="FFFFFF" w:fill="auto"/>
            <w:vAlign w:val="bottom"/>
          </w:tcPr>
          <w:p w:rsidR="005E3D02" w:rsidRDefault="005E3D02"/>
        </w:tc>
        <w:tc>
          <w:tcPr>
            <w:tcW w:w="695" w:type="dxa"/>
            <w:shd w:val="clear" w:color="FFFFFF" w:fill="auto"/>
            <w:vAlign w:val="bottom"/>
          </w:tcPr>
          <w:p w:rsidR="005E3D02" w:rsidRDefault="005E3D02"/>
        </w:tc>
        <w:tc>
          <w:tcPr>
            <w:tcW w:w="761" w:type="dxa"/>
            <w:shd w:val="clear" w:color="FFFFFF" w:fill="auto"/>
            <w:vAlign w:val="bottom"/>
          </w:tcPr>
          <w:p w:rsidR="005E3D02" w:rsidRDefault="005E3D02"/>
        </w:tc>
      </w:tr>
      <w:tr w:rsidR="005E3D02" w:rsidTr="004F2BFD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E3D02" w:rsidTr="004F2BFD">
        <w:tc>
          <w:tcPr>
            <w:tcW w:w="591" w:type="dxa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669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795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577" w:type="dxa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960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892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892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891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916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</w:tr>
      <w:tr w:rsidR="005E3D02" w:rsidTr="004F2BFD">
        <w:trPr>
          <w:trHeight w:val="255"/>
        </w:trPr>
        <w:tc>
          <w:tcPr>
            <w:tcW w:w="13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5E3D02" w:rsidTr="004F2BFD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4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F2BFD" w:rsidTr="007C39A7">
        <w:trPr>
          <w:trHeight w:val="49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BFD" w:rsidRDefault="004F2BFD" w:rsidP="004F2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</w:t>
            </w:r>
            <w:r w:rsidRPr="004F2BFD">
              <w:rPr>
                <w:rFonts w:ascii="Times New Roman" w:hAnsi="Times New Roman"/>
                <w:sz w:val="20"/>
                <w:szCs w:val="20"/>
              </w:rPr>
              <w:t>оснабжения ООО «Калужский турбинный завод» без использования тепловых сетей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F2BFD">
              <w:rPr>
                <w:rFonts w:ascii="Times New Roman" w:hAnsi="Times New Roman"/>
                <w:sz w:val="20"/>
                <w:szCs w:val="20"/>
              </w:rPr>
              <w:t xml:space="preserve"> МУП «</w:t>
            </w:r>
            <w:proofErr w:type="spellStart"/>
            <w:r w:rsidRPr="004F2BFD"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 w:rsidRPr="004F2B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E3D02" w:rsidTr="004F2BFD">
        <w:trPr>
          <w:trHeight w:val="255"/>
        </w:trPr>
        <w:tc>
          <w:tcPr>
            <w:tcW w:w="13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82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511CF" w:rsidTr="004F2BFD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1184,54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4F2BFD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1204,56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4F2BFD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1204,56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4F2BFD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1238,81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4F2BFD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1238,81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4F2BFD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1267,19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4F2BFD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1267,19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4F2BFD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1305,08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4F2BFD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1305,08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4F2BFD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1344,13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:rsidTr="004F2BFD">
        <w:trPr>
          <w:trHeight w:val="25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82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6511CF" w:rsidTr="004F2BFD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1421,45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4F2BFD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1445,47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4F2BFD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1445,47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4F2BFD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1486,57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4F2BFD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1486,57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4F2BFD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1520,63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4F2BFD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1520,63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4F2BFD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1566,10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4F2BFD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1566,10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4F2BFD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1612,96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:rsidTr="004F2BFD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Default="002B464F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5E3D02" w:rsidRDefault="002B464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770"/>
        <w:gridCol w:w="899"/>
        <w:gridCol w:w="431"/>
        <w:gridCol w:w="364"/>
        <w:gridCol w:w="577"/>
        <w:gridCol w:w="425"/>
        <w:gridCol w:w="535"/>
        <w:gridCol w:w="438"/>
        <w:gridCol w:w="454"/>
        <w:gridCol w:w="440"/>
        <w:gridCol w:w="452"/>
        <w:gridCol w:w="441"/>
        <w:gridCol w:w="450"/>
        <w:gridCol w:w="458"/>
        <w:gridCol w:w="458"/>
        <w:gridCol w:w="695"/>
        <w:gridCol w:w="761"/>
      </w:tblGrid>
      <w:tr w:rsidR="005E3D02" w:rsidTr="002D085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770" w:type="dxa"/>
            <w:shd w:val="clear" w:color="FFFFFF" w:fill="auto"/>
            <w:vAlign w:val="bottom"/>
          </w:tcPr>
          <w:p w:rsidR="005E3D02" w:rsidRDefault="005E3D02"/>
        </w:tc>
        <w:tc>
          <w:tcPr>
            <w:tcW w:w="89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31" w:type="dxa"/>
            <w:shd w:val="clear" w:color="FFFFFF" w:fill="auto"/>
            <w:vAlign w:val="bottom"/>
          </w:tcPr>
          <w:p w:rsidR="005E3D02" w:rsidRDefault="005E3D02"/>
        </w:tc>
        <w:tc>
          <w:tcPr>
            <w:tcW w:w="364" w:type="dxa"/>
            <w:shd w:val="clear" w:color="FFFFFF" w:fill="auto"/>
            <w:vAlign w:val="bottom"/>
          </w:tcPr>
          <w:p w:rsidR="005E3D02" w:rsidRDefault="005E3D02"/>
        </w:tc>
        <w:tc>
          <w:tcPr>
            <w:tcW w:w="5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425" w:type="dxa"/>
            <w:shd w:val="clear" w:color="FFFFFF" w:fill="auto"/>
            <w:vAlign w:val="bottom"/>
          </w:tcPr>
          <w:p w:rsidR="005E3D02" w:rsidRDefault="005E3D02"/>
        </w:tc>
        <w:tc>
          <w:tcPr>
            <w:tcW w:w="5582" w:type="dxa"/>
            <w:gridSpan w:val="11"/>
            <w:shd w:val="clear" w:color="FFFFFF" w:fill="auto"/>
            <w:vAlign w:val="bottom"/>
          </w:tcPr>
          <w:p w:rsidR="005E3D02" w:rsidRDefault="002B46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5E3D02" w:rsidTr="002D0854"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770" w:type="dxa"/>
            <w:shd w:val="clear" w:color="FFFFFF" w:fill="auto"/>
            <w:vAlign w:val="bottom"/>
          </w:tcPr>
          <w:p w:rsidR="005E3D02" w:rsidRDefault="005E3D02"/>
        </w:tc>
        <w:tc>
          <w:tcPr>
            <w:tcW w:w="89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31" w:type="dxa"/>
            <w:shd w:val="clear" w:color="FFFFFF" w:fill="auto"/>
            <w:vAlign w:val="bottom"/>
          </w:tcPr>
          <w:p w:rsidR="005E3D02" w:rsidRDefault="005E3D02"/>
        </w:tc>
        <w:tc>
          <w:tcPr>
            <w:tcW w:w="364" w:type="dxa"/>
            <w:shd w:val="clear" w:color="FFFFFF" w:fill="auto"/>
            <w:vAlign w:val="bottom"/>
          </w:tcPr>
          <w:p w:rsidR="005E3D02" w:rsidRDefault="005E3D02"/>
        </w:tc>
        <w:tc>
          <w:tcPr>
            <w:tcW w:w="5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425" w:type="dxa"/>
            <w:shd w:val="clear" w:color="FFFFFF" w:fill="auto"/>
            <w:vAlign w:val="bottom"/>
          </w:tcPr>
          <w:p w:rsidR="005E3D02" w:rsidRDefault="005E3D02"/>
        </w:tc>
        <w:tc>
          <w:tcPr>
            <w:tcW w:w="5582" w:type="dxa"/>
            <w:gridSpan w:val="11"/>
            <w:shd w:val="clear" w:color="FFFFFF" w:fill="auto"/>
            <w:vAlign w:val="bottom"/>
          </w:tcPr>
          <w:p w:rsidR="005E3D02" w:rsidRDefault="002B46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5E3D02" w:rsidTr="002D085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770" w:type="dxa"/>
            <w:shd w:val="clear" w:color="FFFFFF" w:fill="auto"/>
            <w:vAlign w:val="bottom"/>
          </w:tcPr>
          <w:p w:rsidR="005E3D02" w:rsidRDefault="005E3D02"/>
        </w:tc>
        <w:tc>
          <w:tcPr>
            <w:tcW w:w="89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31" w:type="dxa"/>
            <w:shd w:val="clear" w:color="FFFFFF" w:fill="auto"/>
            <w:vAlign w:val="bottom"/>
          </w:tcPr>
          <w:p w:rsidR="005E3D02" w:rsidRDefault="005E3D02"/>
        </w:tc>
        <w:tc>
          <w:tcPr>
            <w:tcW w:w="364" w:type="dxa"/>
            <w:shd w:val="clear" w:color="FFFFFF" w:fill="auto"/>
            <w:vAlign w:val="bottom"/>
          </w:tcPr>
          <w:p w:rsidR="005E3D02" w:rsidRDefault="005E3D02"/>
        </w:tc>
        <w:tc>
          <w:tcPr>
            <w:tcW w:w="5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425" w:type="dxa"/>
            <w:shd w:val="clear" w:color="FFFFFF" w:fill="auto"/>
            <w:vAlign w:val="bottom"/>
          </w:tcPr>
          <w:p w:rsidR="005E3D02" w:rsidRDefault="005E3D02"/>
        </w:tc>
        <w:tc>
          <w:tcPr>
            <w:tcW w:w="5582" w:type="dxa"/>
            <w:gridSpan w:val="11"/>
            <w:shd w:val="clear" w:color="FFFFFF" w:fill="auto"/>
            <w:vAlign w:val="bottom"/>
          </w:tcPr>
          <w:p w:rsidR="005E3D02" w:rsidRDefault="002B46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5E3D02" w:rsidTr="002D085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770" w:type="dxa"/>
            <w:shd w:val="clear" w:color="FFFFFF" w:fill="auto"/>
            <w:vAlign w:val="bottom"/>
          </w:tcPr>
          <w:p w:rsidR="005E3D02" w:rsidRDefault="005E3D02"/>
        </w:tc>
        <w:tc>
          <w:tcPr>
            <w:tcW w:w="89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31" w:type="dxa"/>
            <w:shd w:val="clear" w:color="FFFFFF" w:fill="auto"/>
            <w:vAlign w:val="bottom"/>
          </w:tcPr>
          <w:p w:rsidR="005E3D02" w:rsidRDefault="005E3D02"/>
        </w:tc>
        <w:tc>
          <w:tcPr>
            <w:tcW w:w="364" w:type="dxa"/>
            <w:shd w:val="clear" w:color="FFFFFF" w:fill="auto"/>
            <w:vAlign w:val="bottom"/>
          </w:tcPr>
          <w:p w:rsidR="005E3D02" w:rsidRDefault="005E3D02"/>
        </w:tc>
        <w:tc>
          <w:tcPr>
            <w:tcW w:w="5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425" w:type="dxa"/>
            <w:shd w:val="clear" w:color="FFFFFF" w:fill="auto"/>
            <w:vAlign w:val="bottom"/>
          </w:tcPr>
          <w:p w:rsidR="005E3D02" w:rsidRDefault="005E3D02"/>
        </w:tc>
        <w:tc>
          <w:tcPr>
            <w:tcW w:w="535" w:type="dxa"/>
            <w:shd w:val="clear" w:color="FFFFFF" w:fill="auto"/>
            <w:vAlign w:val="bottom"/>
          </w:tcPr>
          <w:p w:rsidR="005E3D02" w:rsidRDefault="005E3D02"/>
        </w:tc>
        <w:tc>
          <w:tcPr>
            <w:tcW w:w="438" w:type="dxa"/>
            <w:shd w:val="clear" w:color="FFFFFF" w:fill="auto"/>
            <w:vAlign w:val="bottom"/>
          </w:tcPr>
          <w:p w:rsidR="005E3D02" w:rsidRDefault="005E3D02"/>
        </w:tc>
        <w:tc>
          <w:tcPr>
            <w:tcW w:w="454" w:type="dxa"/>
            <w:shd w:val="clear" w:color="FFFFFF" w:fill="auto"/>
            <w:vAlign w:val="bottom"/>
          </w:tcPr>
          <w:p w:rsidR="005E3D02" w:rsidRDefault="005E3D02"/>
        </w:tc>
        <w:tc>
          <w:tcPr>
            <w:tcW w:w="440" w:type="dxa"/>
            <w:shd w:val="clear" w:color="FFFFFF" w:fill="auto"/>
            <w:vAlign w:val="bottom"/>
          </w:tcPr>
          <w:p w:rsidR="005E3D02" w:rsidRDefault="005E3D02"/>
        </w:tc>
        <w:tc>
          <w:tcPr>
            <w:tcW w:w="452" w:type="dxa"/>
            <w:shd w:val="clear" w:color="FFFFFF" w:fill="auto"/>
            <w:vAlign w:val="bottom"/>
          </w:tcPr>
          <w:p w:rsidR="005E3D02" w:rsidRDefault="005E3D02"/>
        </w:tc>
        <w:tc>
          <w:tcPr>
            <w:tcW w:w="441" w:type="dxa"/>
            <w:shd w:val="clear" w:color="FFFFFF" w:fill="auto"/>
            <w:vAlign w:val="bottom"/>
          </w:tcPr>
          <w:p w:rsidR="005E3D02" w:rsidRDefault="005E3D02"/>
        </w:tc>
        <w:tc>
          <w:tcPr>
            <w:tcW w:w="450" w:type="dxa"/>
            <w:shd w:val="clear" w:color="FFFFFF" w:fill="auto"/>
            <w:vAlign w:val="bottom"/>
          </w:tcPr>
          <w:p w:rsidR="005E3D02" w:rsidRDefault="005E3D02"/>
        </w:tc>
        <w:tc>
          <w:tcPr>
            <w:tcW w:w="458" w:type="dxa"/>
            <w:shd w:val="clear" w:color="FFFFFF" w:fill="auto"/>
            <w:vAlign w:val="bottom"/>
          </w:tcPr>
          <w:p w:rsidR="005E3D02" w:rsidRDefault="005E3D02"/>
        </w:tc>
        <w:tc>
          <w:tcPr>
            <w:tcW w:w="458" w:type="dxa"/>
            <w:shd w:val="clear" w:color="FFFFFF" w:fill="auto"/>
            <w:vAlign w:val="bottom"/>
          </w:tcPr>
          <w:p w:rsidR="005E3D02" w:rsidRDefault="005E3D02"/>
        </w:tc>
        <w:tc>
          <w:tcPr>
            <w:tcW w:w="695" w:type="dxa"/>
            <w:shd w:val="clear" w:color="FFFFFF" w:fill="auto"/>
            <w:vAlign w:val="bottom"/>
          </w:tcPr>
          <w:p w:rsidR="005E3D02" w:rsidRDefault="005E3D02"/>
        </w:tc>
        <w:tc>
          <w:tcPr>
            <w:tcW w:w="761" w:type="dxa"/>
            <w:shd w:val="clear" w:color="FFFFFF" w:fill="auto"/>
            <w:vAlign w:val="bottom"/>
          </w:tcPr>
          <w:p w:rsidR="005E3D02" w:rsidRDefault="005E3D02"/>
        </w:tc>
      </w:tr>
      <w:tr w:rsidR="005E3D02" w:rsidTr="002D0854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E3D02" w:rsidTr="002D0854">
        <w:tc>
          <w:tcPr>
            <w:tcW w:w="591" w:type="dxa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669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795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577" w:type="dxa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960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892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892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891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916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</w:tr>
      <w:tr w:rsidR="005E3D02" w:rsidTr="002D0854">
        <w:trPr>
          <w:trHeight w:val="255"/>
        </w:trPr>
        <w:tc>
          <w:tcPr>
            <w:tcW w:w="13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5E3D02" w:rsidTr="002D0854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4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D0854" w:rsidTr="00EA05DD">
        <w:trPr>
          <w:trHeight w:val="49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854" w:rsidRDefault="002D0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54">
              <w:rPr>
                <w:rFonts w:ascii="Times New Roman" w:hAnsi="Times New Roman"/>
                <w:sz w:val="20"/>
                <w:szCs w:val="20"/>
              </w:rPr>
              <w:t xml:space="preserve">По системе теплоснабжения ООО «Калужский турбинный завод» с использованием тепловых сетей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2D0854">
              <w:rPr>
                <w:rFonts w:ascii="Times New Roman" w:hAnsi="Times New Roman"/>
                <w:sz w:val="20"/>
                <w:szCs w:val="20"/>
              </w:rPr>
              <w:t>МУП «</w:t>
            </w:r>
            <w:proofErr w:type="spellStart"/>
            <w:r w:rsidRPr="002D0854"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 w:rsidRPr="002D085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E3D02" w:rsidTr="002D0854">
        <w:trPr>
          <w:trHeight w:val="255"/>
        </w:trPr>
        <w:tc>
          <w:tcPr>
            <w:tcW w:w="13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82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511CF" w:rsidTr="002D0854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1437,95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2D0854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1462,30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2D0854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1462,30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2D0854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1504,16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2D0854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1504,16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2D0854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1541,97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2D0854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1541,97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2D0854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1589,49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2D0854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1589,49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2D0854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1638,52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:rsidTr="002D0854">
        <w:trPr>
          <w:trHeight w:val="25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82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6511CF" w:rsidTr="002D0854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1725,54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2D0854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1754,76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2D0854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1754,76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2D0854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1804,99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2D0854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1804,99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2D0854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1850,36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2D0854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1850,36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2D0854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1907,39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2D0854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1907,39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11CF" w:rsidTr="002D0854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1966,22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1CF" w:rsidRDefault="006511C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:rsidTr="002D0854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Default="002B464F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5E3D02" w:rsidRDefault="002B464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03"/>
        <w:gridCol w:w="840"/>
        <w:gridCol w:w="621"/>
        <w:gridCol w:w="360"/>
        <w:gridCol w:w="407"/>
        <w:gridCol w:w="707"/>
        <w:gridCol w:w="464"/>
        <w:gridCol w:w="557"/>
        <w:gridCol w:w="500"/>
        <w:gridCol w:w="551"/>
        <w:gridCol w:w="496"/>
        <w:gridCol w:w="547"/>
        <w:gridCol w:w="492"/>
        <w:gridCol w:w="543"/>
        <w:gridCol w:w="489"/>
        <w:gridCol w:w="539"/>
        <w:gridCol w:w="486"/>
        <w:gridCol w:w="537"/>
      </w:tblGrid>
      <w:tr w:rsidR="005E3D0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866" w:type="dxa"/>
            <w:shd w:val="clear" w:color="FFFFFF" w:fill="auto"/>
            <w:vAlign w:val="bottom"/>
          </w:tcPr>
          <w:p w:rsidR="005E3D02" w:rsidRDefault="005E3D02"/>
        </w:tc>
        <w:tc>
          <w:tcPr>
            <w:tcW w:w="696" w:type="dxa"/>
            <w:shd w:val="clear" w:color="FFFFFF" w:fill="auto"/>
            <w:vAlign w:val="bottom"/>
          </w:tcPr>
          <w:p w:rsidR="005E3D02" w:rsidRDefault="005E3D02"/>
        </w:tc>
        <w:tc>
          <w:tcPr>
            <w:tcW w:w="394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3" w:type="dxa"/>
            <w:shd w:val="clear" w:color="FFFFFF" w:fill="auto"/>
            <w:vAlign w:val="bottom"/>
          </w:tcPr>
          <w:p w:rsidR="005E3D02" w:rsidRDefault="005E3D02"/>
        </w:tc>
        <w:tc>
          <w:tcPr>
            <w:tcW w:w="86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5E3D02" w:rsidRDefault="002B46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5E3D02"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866" w:type="dxa"/>
            <w:shd w:val="clear" w:color="FFFFFF" w:fill="auto"/>
            <w:vAlign w:val="bottom"/>
          </w:tcPr>
          <w:p w:rsidR="005E3D02" w:rsidRDefault="005E3D02"/>
        </w:tc>
        <w:tc>
          <w:tcPr>
            <w:tcW w:w="696" w:type="dxa"/>
            <w:shd w:val="clear" w:color="FFFFFF" w:fill="auto"/>
            <w:vAlign w:val="bottom"/>
          </w:tcPr>
          <w:p w:rsidR="005E3D02" w:rsidRDefault="005E3D02"/>
        </w:tc>
        <w:tc>
          <w:tcPr>
            <w:tcW w:w="394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3" w:type="dxa"/>
            <w:shd w:val="clear" w:color="FFFFFF" w:fill="auto"/>
            <w:vAlign w:val="bottom"/>
          </w:tcPr>
          <w:p w:rsidR="005E3D02" w:rsidRDefault="005E3D02"/>
        </w:tc>
        <w:tc>
          <w:tcPr>
            <w:tcW w:w="86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5E3D02" w:rsidRDefault="002B46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5E3D0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866" w:type="dxa"/>
            <w:shd w:val="clear" w:color="FFFFFF" w:fill="auto"/>
            <w:vAlign w:val="bottom"/>
          </w:tcPr>
          <w:p w:rsidR="005E3D02" w:rsidRDefault="005E3D02"/>
        </w:tc>
        <w:tc>
          <w:tcPr>
            <w:tcW w:w="696" w:type="dxa"/>
            <w:shd w:val="clear" w:color="FFFFFF" w:fill="auto"/>
            <w:vAlign w:val="bottom"/>
          </w:tcPr>
          <w:p w:rsidR="005E3D02" w:rsidRDefault="005E3D02"/>
        </w:tc>
        <w:tc>
          <w:tcPr>
            <w:tcW w:w="394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3" w:type="dxa"/>
            <w:shd w:val="clear" w:color="FFFFFF" w:fill="auto"/>
            <w:vAlign w:val="bottom"/>
          </w:tcPr>
          <w:p w:rsidR="005E3D02" w:rsidRDefault="005E3D02"/>
        </w:tc>
        <w:tc>
          <w:tcPr>
            <w:tcW w:w="86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5E3D02" w:rsidRDefault="002B46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5E3D0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866" w:type="dxa"/>
            <w:shd w:val="clear" w:color="FFFFFF" w:fill="auto"/>
            <w:vAlign w:val="bottom"/>
          </w:tcPr>
          <w:p w:rsidR="005E3D02" w:rsidRDefault="005E3D02"/>
        </w:tc>
        <w:tc>
          <w:tcPr>
            <w:tcW w:w="696" w:type="dxa"/>
            <w:shd w:val="clear" w:color="FFFFFF" w:fill="auto"/>
            <w:vAlign w:val="bottom"/>
          </w:tcPr>
          <w:p w:rsidR="005E3D02" w:rsidRDefault="005E3D02"/>
        </w:tc>
        <w:tc>
          <w:tcPr>
            <w:tcW w:w="394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3" w:type="dxa"/>
            <w:shd w:val="clear" w:color="FFFFFF" w:fill="auto"/>
            <w:vAlign w:val="bottom"/>
          </w:tcPr>
          <w:p w:rsidR="005E3D02" w:rsidRDefault="005E3D02"/>
        </w:tc>
        <w:tc>
          <w:tcPr>
            <w:tcW w:w="86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65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65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65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65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65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656" w:type="dxa"/>
            <w:shd w:val="clear" w:color="FFFFFF" w:fill="auto"/>
            <w:vAlign w:val="bottom"/>
          </w:tcPr>
          <w:p w:rsidR="005E3D02" w:rsidRDefault="005E3D02"/>
        </w:tc>
      </w:tr>
      <w:tr w:rsidR="005E3D02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5E3D02">
        <w:tc>
          <w:tcPr>
            <w:tcW w:w="591" w:type="dxa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</w:tr>
      <w:tr w:rsidR="005E3D02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5E3D02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0A08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</w:tr>
      <w:tr w:rsidR="005E3D02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«Калужский турбинный завод» (к тарифам, указанным в приложении </w:t>
            </w:r>
            <w:r w:rsidR="000A082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0A0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Pr="000A0826" w:rsidRDefault="00920370">
            <w:pPr>
              <w:wordWrap w:val="0"/>
              <w:jc w:val="center"/>
              <w:rPr>
                <w:szCs w:val="16"/>
              </w:rPr>
            </w:pPr>
            <w:r w:rsidRPr="00920370">
              <w:rPr>
                <w:rFonts w:ascii="Times New Roman" w:hAnsi="Times New Roman"/>
                <w:szCs w:val="16"/>
              </w:rPr>
              <w:t>14 707,31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E3D02" w:rsidRDefault="002B464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03"/>
        <w:gridCol w:w="840"/>
        <w:gridCol w:w="621"/>
        <w:gridCol w:w="360"/>
        <w:gridCol w:w="407"/>
        <w:gridCol w:w="707"/>
        <w:gridCol w:w="464"/>
        <w:gridCol w:w="557"/>
        <w:gridCol w:w="500"/>
        <w:gridCol w:w="551"/>
        <w:gridCol w:w="496"/>
        <w:gridCol w:w="547"/>
        <w:gridCol w:w="492"/>
        <w:gridCol w:w="543"/>
        <w:gridCol w:w="489"/>
        <w:gridCol w:w="539"/>
        <w:gridCol w:w="486"/>
        <w:gridCol w:w="537"/>
      </w:tblGrid>
      <w:tr w:rsidR="005E3D0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866" w:type="dxa"/>
            <w:shd w:val="clear" w:color="FFFFFF" w:fill="auto"/>
            <w:vAlign w:val="bottom"/>
          </w:tcPr>
          <w:p w:rsidR="005E3D02" w:rsidRDefault="005E3D02"/>
        </w:tc>
        <w:tc>
          <w:tcPr>
            <w:tcW w:w="696" w:type="dxa"/>
            <w:shd w:val="clear" w:color="FFFFFF" w:fill="auto"/>
            <w:vAlign w:val="bottom"/>
          </w:tcPr>
          <w:p w:rsidR="005E3D02" w:rsidRDefault="005E3D02"/>
        </w:tc>
        <w:tc>
          <w:tcPr>
            <w:tcW w:w="394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3" w:type="dxa"/>
            <w:shd w:val="clear" w:color="FFFFFF" w:fill="auto"/>
            <w:vAlign w:val="bottom"/>
          </w:tcPr>
          <w:p w:rsidR="005E3D02" w:rsidRDefault="005E3D02"/>
        </w:tc>
        <w:tc>
          <w:tcPr>
            <w:tcW w:w="86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5E3D02" w:rsidRDefault="002B46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5</w:t>
            </w:r>
          </w:p>
        </w:tc>
      </w:tr>
      <w:tr w:rsidR="005E3D02"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866" w:type="dxa"/>
            <w:shd w:val="clear" w:color="FFFFFF" w:fill="auto"/>
            <w:vAlign w:val="bottom"/>
          </w:tcPr>
          <w:p w:rsidR="005E3D02" w:rsidRDefault="005E3D02"/>
        </w:tc>
        <w:tc>
          <w:tcPr>
            <w:tcW w:w="696" w:type="dxa"/>
            <w:shd w:val="clear" w:color="FFFFFF" w:fill="auto"/>
            <w:vAlign w:val="bottom"/>
          </w:tcPr>
          <w:p w:rsidR="005E3D02" w:rsidRDefault="005E3D02"/>
        </w:tc>
        <w:tc>
          <w:tcPr>
            <w:tcW w:w="394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3" w:type="dxa"/>
            <w:shd w:val="clear" w:color="FFFFFF" w:fill="auto"/>
            <w:vAlign w:val="bottom"/>
          </w:tcPr>
          <w:p w:rsidR="005E3D02" w:rsidRDefault="005E3D02"/>
        </w:tc>
        <w:tc>
          <w:tcPr>
            <w:tcW w:w="86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5E3D02" w:rsidRDefault="002B46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5E3D0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866" w:type="dxa"/>
            <w:shd w:val="clear" w:color="FFFFFF" w:fill="auto"/>
            <w:vAlign w:val="bottom"/>
          </w:tcPr>
          <w:p w:rsidR="005E3D02" w:rsidRDefault="005E3D02"/>
        </w:tc>
        <w:tc>
          <w:tcPr>
            <w:tcW w:w="696" w:type="dxa"/>
            <w:shd w:val="clear" w:color="FFFFFF" w:fill="auto"/>
            <w:vAlign w:val="bottom"/>
          </w:tcPr>
          <w:p w:rsidR="005E3D02" w:rsidRDefault="005E3D02"/>
        </w:tc>
        <w:tc>
          <w:tcPr>
            <w:tcW w:w="394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3" w:type="dxa"/>
            <w:shd w:val="clear" w:color="FFFFFF" w:fill="auto"/>
            <w:vAlign w:val="bottom"/>
          </w:tcPr>
          <w:p w:rsidR="005E3D02" w:rsidRDefault="005E3D02"/>
        </w:tc>
        <w:tc>
          <w:tcPr>
            <w:tcW w:w="86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5E3D02" w:rsidRDefault="002B46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5E3D0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866" w:type="dxa"/>
            <w:shd w:val="clear" w:color="FFFFFF" w:fill="auto"/>
            <w:vAlign w:val="bottom"/>
          </w:tcPr>
          <w:p w:rsidR="005E3D02" w:rsidRDefault="005E3D02"/>
        </w:tc>
        <w:tc>
          <w:tcPr>
            <w:tcW w:w="696" w:type="dxa"/>
            <w:shd w:val="clear" w:color="FFFFFF" w:fill="auto"/>
            <w:vAlign w:val="bottom"/>
          </w:tcPr>
          <w:p w:rsidR="005E3D02" w:rsidRDefault="005E3D02"/>
        </w:tc>
        <w:tc>
          <w:tcPr>
            <w:tcW w:w="394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3" w:type="dxa"/>
            <w:shd w:val="clear" w:color="FFFFFF" w:fill="auto"/>
            <w:vAlign w:val="bottom"/>
          </w:tcPr>
          <w:p w:rsidR="005E3D02" w:rsidRDefault="005E3D02"/>
        </w:tc>
        <w:tc>
          <w:tcPr>
            <w:tcW w:w="86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65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65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65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65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65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656" w:type="dxa"/>
            <w:shd w:val="clear" w:color="FFFFFF" w:fill="auto"/>
            <w:vAlign w:val="bottom"/>
          </w:tcPr>
          <w:p w:rsidR="005E3D02" w:rsidRDefault="005E3D02"/>
        </w:tc>
      </w:tr>
      <w:tr w:rsidR="005E3D02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5E3D02">
        <w:tc>
          <w:tcPr>
            <w:tcW w:w="591" w:type="dxa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</w:tr>
      <w:tr w:rsidR="005E3D02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5E3D02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0A0826" w:rsidP="0092037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2B464F">
              <w:rPr>
                <w:rFonts w:ascii="Times New Roman" w:hAnsi="Times New Roman"/>
                <w:sz w:val="18"/>
                <w:szCs w:val="18"/>
              </w:rPr>
              <w:t>ыс.</w:t>
            </w:r>
            <w:r w:rsidR="009203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B464F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</w:tr>
      <w:tr w:rsidR="005E3D02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«Калужский турбинный завод» (к тарифам, указанным в приложении </w:t>
            </w:r>
            <w:r w:rsidR="000A082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0A0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Pr="000A0826" w:rsidRDefault="00920370">
            <w:pPr>
              <w:wordWrap w:val="0"/>
              <w:jc w:val="center"/>
              <w:rPr>
                <w:szCs w:val="16"/>
              </w:rPr>
            </w:pPr>
            <w:r w:rsidRPr="00920370">
              <w:rPr>
                <w:rFonts w:ascii="Times New Roman" w:hAnsi="Times New Roman"/>
                <w:szCs w:val="16"/>
              </w:rPr>
              <w:t>15 826,57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E3D02" w:rsidRDefault="005E3D02"/>
    <w:sectPr w:rsidR="005E3D0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3D02"/>
    <w:rsid w:val="000A0826"/>
    <w:rsid w:val="001909B0"/>
    <w:rsid w:val="002B464F"/>
    <w:rsid w:val="002D0854"/>
    <w:rsid w:val="004F2BFD"/>
    <w:rsid w:val="005D0C22"/>
    <w:rsid w:val="005E3D02"/>
    <w:rsid w:val="006051AD"/>
    <w:rsid w:val="006511CF"/>
    <w:rsid w:val="0092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9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10</cp:revision>
  <cp:lastPrinted>2018-12-16T08:11:00Z</cp:lastPrinted>
  <dcterms:created xsi:type="dcterms:W3CDTF">2018-12-15T13:37:00Z</dcterms:created>
  <dcterms:modified xsi:type="dcterms:W3CDTF">2018-12-16T08:12:00Z</dcterms:modified>
</cp:coreProperties>
</file>