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67"/>
        <w:gridCol w:w="38"/>
        <w:gridCol w:w="262"/>
        <w:gridCol w:w="581"/>
        <w:gridCol w:w="48"/>
        <w:gridCol w:w="511"/>
        <w:gridCol w:w="55"/>
        <w:gridCol w:w="564"/>
        <w:gridCol w:w="62"/>
        <w:gridCol w:w="434"/>
        <w:gridCol w:w="67"/>
        <w:gridCol w:w="465"/>
        <w:gridCol w:w="93"/>
        <w:gridCol w:w="386"/>
        <w:gridCol w:w="102"/>
        <w:gridCol w:w="360"/>
        <w:gridCol w:w="103"/>
        <w:gridCol w:w="346"/>
        <w:gridCol w:w="93"/>
        <w:gridCol w:w="266"/>
        <w:gridCol w:w="163"/>
        <w:gridCol w:w="264"/>
        <w:gridCol w:w="70"/>
        <w:gridCol w:w="427"/>
        <w:gridCol w:w="58"/>
        <w:gridCol w:w="389"/>
        <w:gridCol w:w="48"/>
        <w:gridCol w:w="325"/>
        <w:gridCol w:w="39"/>
        <w:gridCol w:w="506"/>
        <w:gridCol w:w="28"/>
        <w:gridCol w:w="479"/>
        <w:gridCol w:w="18"/>
        <w:gridCol w:w="452"/>
        <w:gridCol w:w="9"/>
        <w:gridCol w:w="694"/>
      </w:tblGrid>
      <w:tr w:rsidR="00CE5880" w14:paraId="381AF2FF" w14:textId="77777777" w:rsidTr="00DD6368">
        <w:trPr>
          <w:trHeight w:val="780"/>
        </w:trPr>
        <w:tc>
          <w:tcPr>
            <w:tcW w:w="8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8B5AB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237C0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96A03" w14:textId="77777777" w:rsidR="00CE5880" w:rsidRDefault="0020684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6763099">
                <v:rect id="_x0000_s1026" style="position:absolute;margin-left:7.7pt;margin-top:-2.95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44D6A6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EB64D1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87567B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0D7B22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39A802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EF3AB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dxa"/>
            <w:shd w:val="clear" w:color="FFFFFF" w:fill="auto"/>
            <w:tcMar>
              <w:left w:w="0" w:type="dxa"/>
            </w:tcMar>
            <w:vAlign w:val="bottom"/>
          </w:tcPr>
          <w:p w14:paraId="0FABED7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C20BE1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4E972C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0A440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E1BB75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E14057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6DEBF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037DCB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20FD7FC2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</w:tr>
      <w:tr w:rsidR="00CE5880" w14:paraId="3C126197" w14:textId="77777777" w:rsidTr="00DD6368">
        <w:trPr>
          <w:trHeight w:val="60"/>
        </w:trPr>
        <w:tc>
          <w:tcPr>
            <w:tcW w:w="8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E8E6CE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EB5DFB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81247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602772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D607D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F6E11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2665C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1C74FD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C0EFFE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dxa"/>
            <w:shd w:val="clear" w:color="FFFFFF" w:fill="auto"/>
            <w:tcMar>
              <w:left w:w="0" w:type="dxa"/>
            </w:tcMar>
            <w:vAlign w:val="bottom"/>
          </w:tcPr>
          <w:p w14:paraId="66C3C295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0CA9C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D9A3A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68741E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3B880E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DF3CF5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323B80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2175B1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02ACD920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</w:tr>
      <w:tr w:rsidR="00CE5880" w14:paraId="08030180" w14:textId="77777777" w:rsidTr="00DD6368">
        <w:trPr>
          <w:trHeight w:val="60"/>
        </w:trPr>
        <w:tc>
          <w:tcPr>
            <w:tcW w:w="8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36A3D8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38529C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C60CE7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E9D8C6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2E227D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EDC0F1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0FCBD8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0C05B2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434A8B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dxa"/>
            <w:shd w:val="clear" w:color="FFFFFF" w:fill="auto"/>
            <w:tcMar>
              <w:left w:w="0" w:type="dxa"/>
            </w:tcMar>
            <w:vAlign w:val="bottom"/>
          </w:tcPr>
          <w:p w14:paraId="398F77E9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F7EF1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9B860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721B2D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897CC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8448DD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EC221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E3F9E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61F82728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</w:tr>
      <w:tr w:rsidR="00CE5880" w14:paraId="3BDC0750" w14:textId="77777777" w:rsidTr="00DD6368">
        <w:trPr>
          <w:trHeight w:val="60"/>
        </w:trPr>
        <w:tc>
          <w:tcPr>
            <w:tcW w:w="4014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14:paraId="765D486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AFFE32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B7AF6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D0401B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dxa"/>
            <w:shd w:val="clear" w:color="FFFFFF" w:fill="auto"/>
            <w:tcMar>
              <w:left w:w="0" w:type="dxa"/>
            </w:tcMar>
            <w:vAlign w:val="bottom"/>
          </w:tcPr>
          <w:p w14:paraId="56382F2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76328D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7E325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5D7198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DBAD15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8BE8CE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6EE926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F32720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3C30EC0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</w:tr>
      <w:tr w:rsidR="00CE5880" w14:paraId="208D7479" w14:textId="77777777" w:rsidTr="00DD6368">
        <w:trPr>
          <w:trHeight w:val="60"/>
        </w:trPr>
        <w:tc>
          <w:tcPr>
            <w:tcW w:w="4965" w:type="dxa"/>
            <w:gridSpan w:val="18"/>
            <w:shd w:val="clear" w:color="FFFFFF" w:fill="auto"/>
            <w:vAlign w:val="bottom"/>
          </w:tcPr>
          <w:p w14:paraId="03114D13" w14:textId="77777777" w:rsidR="00CE5880" w:rsidRDefault="001105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C6908B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dxa"/>
            <w:shd w:val="clear" w:color="FFFFFF" w:fill="auto"/>
            <w:tcMar>
              <w:left w:w="0" w:type="dxa"/>
            </w:tcMar>
            <w:vAlign w:val="bottom"/>
          </w:tcPr>
          <w:p w14:paraId="61A3F8A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869BBE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11C501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BF904E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0FCB1D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EFFC0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A3EF2E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1BADB9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52E46F4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</w:tr>
      <w:tr w:rsidR="00CE5880" w14:paraId="771A5CD5" w14:textId="77777777" w:rsidTr="00DD6368">
        <w:trPr>
          <w:trHeight w:val="60"/>
        </w:trPr>
        <w:tc>
          <w:tcPr>
            <w:tcW w:w="4965" w:type="dxa"/>
            <w:gridSpan w:val="18"/>
            <w:shd w:val="clear" w:color="FFFFFF" w:fill="auto"/>
            <w:vAlign w:val="bottom"/>
          </w:tcPr>
          <w:p w14:paraId="6DBA0797" w14:textId="77777777" w:rsidR="00CE5880" w:rsidRDefault="001105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C2308E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dxa"/>
            <w:shd w:val="clear" w:color="FFFFFF" w:fill="auto"/>
            <w:tcMar>
              <w:left w:w="0" w:type="dxa"/>
            </w:tcMar>
            <w:vAlign w:val="bottom"/>
          </w:tcPr>
          <w:p w14:paraId="78CD856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84E8F5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EA061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F8DA1B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D3FC4C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82DC2E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45B21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CF07D6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206C558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</w:tr>
      <w:tr w:rsidR="00CE5880" w14:paraId="792BB324" w14:textId="77777777" w:rsidTr="00DD6368">
        <w:trPr>
          <w:trHeight w:val="60"/>
        </w:trPr>
        <w:tc>
          <w:tcPr>
            <w:tcW w:w="4965" w:type="dxa"/>
            <w:gridSpan w:val="18"/>
            <w:shd w:val="clear" w:color="FFFFFF" w:fill="auto"/>
            <w:vAlign w:val="bottom"/>
          </w:tcPr>
          <w:p w14:paraId="49683F14" w14:textId="77777777" w:rsidR="00CE5880" w:rsidRDefault="001105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48CB17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dxa"/>
            <w:shd w:val="clear" w:color="FFFFFF" w:fill="auto"/>
            <w:tcMar>
              <w:left w:w="0" w:type="dxa"/>
            </w:tcMar>
            <w:vAlign w:val="bottom"/>
          </w:tcPr>
          <w:p w14:paraId="66A40F9D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F7E735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6DA8AE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ECFF8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14334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0075C6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B3093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7660F8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7472F4F1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</w:tr>
      <w:tr w:rsidR="00CE5880" w14:paraId="6AF7DE90" w14:textId="77777777" w:rsidTr="00DD6368">
        <w:trPr>
          <w:trHeight w:val="60"/>
        </w:trPr>
        <w:tc>
          <w:tcPr>
            <w:tcW w:w="8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845402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9781C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5B94B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64813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BD6A21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9D3D58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472C2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752C62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347421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dxa"/>
            <w:shd w:val="clear" w:color="FFFFFF" w:fill="auto"/>
            <w:tcMar>
              <w:left w:w="0" w:type="dxa"/>
            </w:tcMar>
            <w:vAlign w:val="bottom"/>
          </w:tcPr>
          <w:p w14:paraId="56580F99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5B32E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BD9FD7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A9CA9B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CE6B6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FC53F9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2E3858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346D59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1F53BFF5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</w:tr>
      <w:tr w:rsidR="00CE5880" w14:paraId="309AABF5" w14:textId="77777777" w:rsidTr="00DD6368">
        <w:trPr>
          <w:trHeight w:val="60"/>
        </w:trPr>
        <w:tc>
          <w:tcPr>
            <w:tcW w:w="4965" w:type="dxa"/>
            <w:gridSpan w:val="18"/>
            <w:shd w:val="clear" w:color="FFFFFF" w:fill="auto"/>
            <w:vAlign w:val="bottom"/>
          </w:tcPr>
          <w:p w14:paraId="42221BDF" w14:textId="77777777" w:rsidR="00CE5880" w:rsidRDefault="001105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9400AC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dxa"/>
            <w:shd w:val="clear" w:color="FFFFFF" w:fill="auto"/>
            <w:tcMar>
              <w:left w:w="0" w:type="dxa"/>
            </w:tcMar>
            <w:vAlign w:val="bottom"/>
          </w:tcPr>
          <w:p w14:paraId="15EA84F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FC3107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F1BAF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DDB36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EF85C6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EBF0FE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89280C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D24426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298D664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</w:tr>
      <w:tr w:rsidR="00CE5880" w14:paraId="24170D19" w14:textId="77777777" w:rsidTr="00DD6368">
        <w:tc>
          <w:tcPr>
            <w:tcW w:w="87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38C3A5E1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gridSpan w:val="3"/>
            <w:shd w:val="clear" w:color="FFFFFF" w:fill="auto"/>
            <w:vAlign w:val="center"/>
          </w:tcPr>
          <w:p w14:paraId="44BF7457" w14:textId="77777777" w:rsidR="00CE5880" w:rsidRDefault="00CE58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DF1201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C2BFD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46E20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14:paraId="5F5A7D49" w14:textId="77777777" w:rsidR="00CE5880" w:rsidRDefault="00CE58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14:paraId="2D8549B0" w14:textId="77777777" w:rsidR="00CE5880" w:rsidRDefault="00CE58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68BB8D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F00F86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dxa"/>
            <w:shd w:val="clear" w:color="FFFFFF" w:fill="auto"/>
            <w:tcMar>
              <w:left w:w="0" w:type="dxa"/>
            </w:tcMar>
            <w:vAlign w:val="bottom"/>
          </w:tcPr>
          <w:p w14:paraId="459078E5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7AD4A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3C5D30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CFCA77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96EA69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AB73F2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8BCE6C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7B03D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354E9E2E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</w:tr>
      <w:tr w:rsidR="00CE5880" w14:paraId="0AC4C004" w14:textId="77777777" w:rsidTr="00206841">
        <w:trPr>
          <w:gridBefore w:val="1"/>
          <w:wBefore w:w="567" w:type="dxa"/>
          <w:trHeight w:val="370"/>
        </w:trPr>
        <w:tc>
          <w:tcPr>
            <w:tcW w:w="567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235E4F60" w14:textId="77777777" w:rsidR="00CE5880" w:rsidRDefault="001105F0" w:rsidP="002068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2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417E0CD" w14:textId="77777777" w:rsidR="00CE5880" w:rsidRDefault="001105F0" w:rsidP="002068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434" w:type="dxa"/>
            <w:shd w:val="clear" w:color="FFFFFF" w:fill="auto"/>
            <w:vAlign w:val="center"/>
          </w:tcPr>
          <w:p w14:paraId="53180AE3" w14:textId="77777777" w:rsidR="00CE5880" w:rsidRDefault="001105F0" w:rsidP="002068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C668E64" w14:textId="53441562" w:rsidR="00CE5880" w:rsidRDefault="00206841" w:rsidP="002068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  <w:r w:rsidR="001105F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57169B1" w14:textId="77777777" w:rsidR="00CE5880" w:rsidRDefault="00CE58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" w:type="dxa"/>
            <w:shd w:val="clear" w:color="FFFFFF" w:fill="auto"/>
            <w:tcMar>
              <w:left w:w="0" w:type="dxa"/>
            </w:tcMar>
            <w:vAlign w:val="bottom"/>
          </w:tcPr>
          <w:p w14:paraId="4AF0A38F" w14:textId="77777777" w:rsidR="00CE5880" w:rsidRDefault="00CE58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BF933F" w14:textId="77777777" w:rsidR="00CE5880" w:rsidRDefault="00CE58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8099C0" w14:textId="77777777" w:rsidR="00CE5880" w:rsidRDefault="00CE58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9727A0" w14:textId="77777777" w:rsidR="00CE5880" w:rsidRDefault="00CE58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D80CE7" w14:textId="77777777" w:rsidR="00CE5880" w:rsidRDefault="00CE58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73C359" w14:textId="77777777" w:rsidR="00CE5880" w:rsidRDefault="00CE58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1A0778" w14:textId="77777777" w:rsidR="00CE5880" w:rsidRDefault="00CE58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9D7424" w14:textId="77777777" w:rsidR="00CE5880" w:rsidRDefault="00CE58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487D5222" w14:textId="77777777" w:rsidR="00CE5880" w:rsidRDefault="00CE58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5880" w14:paraId="770B4D92" w14:textId="77777777" w:rsidTr="00DD6368">
        <w:trPr>
          <w:trHeight w:val="60"/>
        </w:trPr>
        <w:tc>
          <w:tcPr>
            <w:tcW w:w="872" w:type="dxa"/>
            <w:gridSpan w:val="3"/>
            <w:shd w:val="clear" w:color="FFFFFF" w:fill="auto"/>
            <w:vAlign w:val="bottom"/>
          </w:tcPr>
          <w:p w14:paraId="39070EE1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3"/>
            <w:shd w:val="clear" w:color="FFFFFF" w:fill="auto"/>
            <w:vAlign w:val="bottom"/>
          </w:tcPr>
          <w:p w14:paraId="5ED294C5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4FA22AE6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1B549186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165F7E99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688880E8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57C62F81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9193EEE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8900CDA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" w:type="dxa"/>
            <w:shd w:val="clear" w:color="FFFFFF" w:fill="auto"/>
            <w:tcMar>
              <w:right w:w="0" w:type="dxa"/>
            </w:tcMar>
            <w:vAlign w:val="bottom"/>
          </w:tcPr>
          <w:p w14:paraId="1949B940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3C548C9D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2A33E00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B8E4D1C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D30ED1C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9051F05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483C01B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D6DBBF9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right w:w="0" w:type="dxa"/>
            </w:tcMar>
            <w:vAlign w:val="bottom"/>
          </w:tcPr>
          <w:p w14:paraId="75D13C82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6841" w14:paraId="71B8E286" w14:textId="77777777" w:rsidTr="00206841">
        <w:tc>
          <w:tcPr>
            <w:tcW w:w="6652" w:type="dxa"/>
            <w:gridSpan w:val="26"/>
            <w:shd w:val="clear" w:color="FFFFFF" w:fill="auto"/>
            <w:vAlign w:val="bottom"/>
          </w:tcPr>
          <w:p w14:paraId="7D988B22" w14:textId="0F2BC139" w:rsidR="00206841" w:rsidRDefault="00206841" w:rsidP="00206841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10.12.2018 № 371-РК «Об установлении тарифов      на горячую воду в открытой системе теплоснабжения (горячее водоснабжение) для 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2019-2023 годы» (в ред. приказов министерства конкурентной политики Калужской области от 21.01.2019 № 8-РК, от 02.12.2019 № 286-РК)</w:t>
            </w: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1E97DA" w14:textId="77777777" w:rsidR="00206841" w:rsidRDefault="00206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B473D2" w14:textId="77777777" w:rsidR="00206841" w:rsidRDefault="00206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CBE8CC" w14:textId="77777777" w:rsidR="00206841" w:rsidRDefault="00206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AECC14" w14:textId="77777777" w:rsidR="00206841" w:rsidRDefault="00206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D7D962" w14:textId="77777777" w:rsidR="00206841" w:rsidRDefault="002068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09BB4E56" w14:textId="77777777" w:rsidR="00206841" w:rsidRDefault="00206841">
            <w:pPr>
              <w:rPr>
                <w:rFonts w:ascii="Times New Roman" w:hAnsi="Times New Roman"/>
                <w:szCs w:val="16"/>
              </w:rPr>
            </w:pPr>
          </w:p>
        </w:tc>
      </w:tr>
      <w:tr w:rsidR="00CE5880" w14:paraId="1A2C3083" w14:textId="77777777" w:rsidTr="00DD6368">
        <w:trPr>
          <w:trHeight w:val="60"/>
        </w:trPr>
        <w:tc>
          <w:tcPr>
            <w:tcW w:w="872" w:type="dxa"/>
            <w:gridSpan w:val="3"/>
            <w:shd w:val="clear" w:color="FFFFFF" w:fill="auto"/>
            <w:vAlign w:val="bottom"/>
          </w:tcPr>
          <w:p w14:paraId="5CD7321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3"/>
            <w:shd w:val="clear" w:color="FFFFFF" w:fill="auto"/>
            <w:vAlign w:val="bottom"/>
          </w:tcPr>
          <w:p w14:paraId="46AA005D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02DCBF5D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69A6028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20BB507C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4D0B56F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47138111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24B4C61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DBE11F6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" w:type="dxa"/>
            <w:shd w:val="clear" w:color="FFFFFF" w:fill="auto"/>
            <w:tcMar>
              <w:right w:w="0" w:type="dxa"/>
            </w:tcMar>
            <w:vAlign w:val="bottom"/>
          </w:tcPr>
          <w:p w14:paraId="6FC3D358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468FD406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6C5CA2A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CE97AE2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41C10D5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3BEA854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44C5609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F8D87F6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right w:w="0" w:type="dxa"/>
            </w:tcMar>
            <w:vAlign w:val="bottom"/>
          </w:tcPr>
          <w:p w14:paraId="53A5C966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5880" w14:paraId="43E19181" w14:textId="77777777" w:rsidTr="00DD6368">
        <w:trPr>
          <w:trHeight w:val="60"/>
        </w:trPr>
        <w:tc>
          <w:tcPr>
            <w:tcW w:w="872" w:type="dxa"/>
            <w:gridSpan w:val="3"/>
            <w:shd w:val="clear" w:color="FFFFFF" w:fill="auto"/>
            <w:vAlign w:val="bottom"/>
          </w:tcPr>
          <w:p w14:paraId="2C4DDEFE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3"/>
            <w:shd w:val="clear" w:color="FFFFFF" w:fill="auto"/>
            <w:vAlign w:val="bottom"/>
          </w:tcPr>
          <w:p w14:paraId="4270821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713BF26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23CEC317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4E1F1E66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1ADE0F1E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53F6A021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769EE9A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5F350E6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" w:type="dxa"/>
            <w:shd w:val="clear" w:color="FFFFFF" w:fill="auto"/>
            <w:tcMar>
              <w:right w:w="0" w:type="dxa"/>
            </w:tcMar>
            <w:vAlign w:val="bottom"/>
          </w:tcPr>
          <w:p w14:paraId="12738849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75400E64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575032C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50777BD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A8975CF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6797279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C29517D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82817D5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right w:w="0" w:type="dxa"/>
            </w:tcMar>
            <w:vAlign w:val="bottom"/>
          </w:tcPr>
          <w:p w14:paraId="0526FDC1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5880" w14:paraId="42247F6C" w14:textId="77777777" w:rsidTr="00DD6368">
        <w:tc>
          <w:tcPr>
            <w:tcW w:w="9639" w:type="dxa"/>
            <w:gridSpan w:val="37"/>
            <w:shd w:val="clear" w:color="FFFFFF" w:fill="auto"/>
          </w:tcPr>
          <w:p w14:paraId="3F97EB23" w14:textId="35A9ADC9" w:rsidR="00CE5880" w:rsidRDefault="001105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2068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2068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0048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09.11.2020 </w:t>
            </w:r>
            <w:r w:rsidRPr="000048E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E5880" w14:paraId="648DAFE2" w14:textId="77777777" w:rsidTr="00DD6368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0D3926AF" w14:textId="185401E1" w:rsidR="00CE5880" w:rsidRDefault="001105F0" w:rsidP="000048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0048E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10.12.2018 № 371-РК «Об установлении тарифов на горячую воду в открытой системе теплоснабжения (горячее водоснабжение)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</w:t>
            </w:r>
            <w:r w:rsidR="002068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 (в</w:t>
            </w:r>
            <w:r w:rsidR="002068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 министерства конкурентной политики Калужской области от</w:t>
            </w:r>
            <w:r w:rsidR="002068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21.01.2019 № 8-РК, от 02.12.2019 № 286-РК)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CE5880" w14:paraId="0CEC6160" w14:textId="77777777" w:rsidTr="00DD6368">
        <w:tc>
          <w:tcPr>
            <w:tcW w:w="9639" w:type="dxa"/>
            <w:gridSpan w:val="37"/>
            <w:shd w:val="clear" w:color="FFFFFF" w:fill="auto"/>
          </w:tcPr>
          <w:p w14:paraId="2AA166AA" w14:textId="77777777" w:rsidR="00CE5880" w:rsidRDefault="001105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 2021 года.</w:t>
            </w:r>
          </w:p>
        </w:tc>
      </w:tr>
      <w:tr w:rsidR="00CE5880" w14:paraId="326FBEE1" w14:textId="77777777" w:rsidTr="00DD6368">
        <w:trPr>
          <w:trHeight w:val="60"/>
        </w:trPr>
        <w:tc>
          <w:tcPr>
            <w:tcW w:w="834" w:type="dxa"/>
            <w:gridSpan w:val="2"/>
            <w:shd w:val="clear" w:color="FFFFFF" w:fill="auto"/>
            <w:vAlign w:val="bottom"/>
          </w:tcPr>
          <w:p w14:paraId="63605CA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3"/>
            <w:shd w:val="clear" w:color="FFFFFF" w:fill="auto"/>
            <w:vAlign w:val="bottom"/>
          </w:tcPr>
          <w:p w14:paraId="02CEE556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5640BAFB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14:paraId="0C520582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41A9F9E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14:paraId="30E61806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06345BA0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1ABBA81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41EB53D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391BBEDA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" w:type="dxa"/>
            <w:shd w:val="clear" w:color="FFFFFF" w:fill="auto"/>
            <w:tcMar>
              <w:right w:w="0" w:type="dxa"/>
            </w:tcMar>
            <w:vAlign w:val="bottom"/>
          </w:tcPr>
          <w:p w14:paraId="787574ED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D13B018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7575646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C956ED5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BC9AC15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2DB7F24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9A955EF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0525ABC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5880" w14:paraId="5E2513AF" w14:textId="77777777" w:rsidTr="00DD6368">
        <w:trPr>
          <w:trHeight w:val="60"/>
        </w:trPr>
        <w:tc>
          <w:tcPr>
            <w:tcW w:w="834" w:type="dxa"/>
            <w:gridSpan w:val="2"/>
            <w:shd w:val="clear" w:color="FFFFFF" w:fill="auto"/>
            <w:vAlign w:val="bottom"/>
          </w:tcPr>
          <w:p w14:paraId="03FA9CC0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3"/>
            <w:shd w:val="clear" w:color="FFFFFF" w:fill="auto"/>
            <w:vAlign w:val="bottom"/>
          </w:tcPr>
          <w:p w14:paraId="405C318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2BE45E89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14:paraId="730B6F7B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18C0A6FD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14:paraId="31D30191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06EFE05C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B7EE43E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E06E88E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3A1454BF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" w:type="dxa"/>
            <w:shd w:val="clear" w:color="FFFFFF" w:fill="auto"/>
            <w:tcMar>
              <w:right w:w="0" w:type="dxa"/>
            </w:tcMar>
            <w:vAlign w:val="bottom"/>
          </w:tcPr>
          <w:p w14:paraId="3903EFF7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719A2A1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D80FAC4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82109D8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68378BC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CBBB942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8BF0793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39249C6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5880" w14:paraId="7321B487" w14:textId="77777777" w:rsidTr="00DD6368">
        <w:trPr>
          <w:trHeight w:val="60"/>
        </w:trPr>
        <w:tc>
          <w:tcPr>
            <w:tcW w:w="834" w:type="dxa"/>
            <w:gridSpan w:val="2"/>
            <w:shd w:val="clear" w:color="FFFFFF" w:fill="auto"/>
            <w:vAlign w:val="bottom"/>
          </w:tcPr>
          <w:p w14:paraId="4F7109D9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3"/>
            <w:shd w:val="clear" w:color="FFFFFF" w:fill="auto"/>
            <w:vAlign w:val="bottom"/>
          </w:tcPr>
          <w:p w14:paraId="3E93AB8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4228A19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14:paraId="2BCB7971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37FEB340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14:paraId="412F77DD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55163C6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1189442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6FC9B71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13E4145F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" w:type="dxa"/>
            <w:shd w:val="clear" w:color="FFFFFF" w:fill="auto"/>
            <w:tcMar>
              <w:right w:w="0" w:type="dxa"/>
            </w:tcMar>
            <w:vAlign w:val="bottom"/>
          </w:tcPr>
          <w:p w14:paraId="2FEE3D94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1BD3207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2351986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A21017F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F433A7B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1275640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D24BFBA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5DBFA64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5880" w14:paraId="004C0087" w14:textId="77777777" w:rsidTr="00DD6368">
        <w:trPr>
          <w:trHeight w:val="60"/>
        </w:trPr>
        <w:tc>
          <w:tcPr>
            <w:tcW w:w="3921" w:type="dxa"/>
            <w:gridSpan w:val="13"/>
            <w:shd w:val="clear" w:color="FFFFFF" w:fill="auto"/>
            <w:vAlign w:val="bottom"/>
          </w:tcPr>
          <w:p w14:paraId="6F1795F4" w14:textId="77777777" w:rsidR="00CE5880" w:rsidRDefault="001105F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76E095AB" w14:textId="77777777" w:rsidR="00CE5880" w:rsidRDefault="00CE588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39" w:type="dxa"/>
            <w:gridSpan w:val="22"/>
            <w:shd w:val="clear" w:color="FFFFFF" w:fill="auto"/>
            <w:vAlign w:val="bottom"/>
          </w:tcPr>
          <w:p w14:paraId="20DAADD8" w14:textId="77777777" w:rsidR="00CE5880" w:rsidRDefault="001105F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EBCF256" w14:textId="77777777" w:rsidR="00CE5880" w:rsidRDefault="001105F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62"/>
        <w:gridCol w:w="918"/>
        <w:gridCol w:w="558"/>
        <w:gridCol w:w="603"/>
        <w:gridCol w:w="489"/>
        <w:gridCol w:w="500"/>
        <w:gridCol w:w="512"/>
        <w:gridCol w:w="480"/>
        <w:gridCol w:w="452"/>
        <w:gridCol w:w="551"/>
        <w:gridCol w:w="522"/>
        <w:gridCol w:w="498"/>
        <w:gridCol w:w="468"/>
        <w:gridCol w:w="384"/>
        <w:gridCol w:w="541"/>
        <w:gridCol w:w="501"/>
        <w:gridCol w:w="458"/>
        <w:gridCol w:w="442"/>
      </w:tblGrid>
      <w:tr w:rsidR="00CE5880" w14:paraId="66E7F682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1A9CF65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5A862B2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8338D9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CCB4900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DBC3D7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990095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5C2AD57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80A392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A0FDE06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2" w:type="dxa"/>
            <w:gridSpan w:val="9"/>
            <w:shd w:val="clear" w:color="FFFFFF" w:fill="auto"/>
            <w:vAlign w:val="bottom"/>
          </w:tcPr>
          <w:p w14:paraId="0DC558AF" w14:textId="77777777" w:rsidR="00CE5880" w:rsidRDefault="001105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E5880" w14:paraId="3E1B23C0" w14:textId="77777777">
        <w:tc>
          <w:tcPr>
            <w:tcW w:w="879" w:type="dxa"/>
            <w:shd w:val="clear" w:color="FFFFFF" w:fill="auto"/>
            <w:vAlign w:val="bottom"/>
          </w:tcPr>
          <w:p w14:paraId="6BE8B742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59CB5D9B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9D2DC3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9584E07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BB64706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ACF7AE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4AB0C4B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03764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CDE7F1B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2" w:type="dxa"/>
            <w:gridSpan w:val="9"/>
            <w:shd w:val="clear" w:color="FFFFFF" w:fill="auto"/>
            <w:vAlign w:val="bottom"/>
          </w:tcPr>
          <w:p w14:paraId="3EBEF072" w14:textId="77777777" w:rsidR="00CE5880" w:rsidRDefault="001105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E5880" w14:paraId="23DE5ABF" w14:textId="77777777">
        <w:tc>
          <w:tcPr>
            <w:tcW w:w="879" w:type="dxa"/>
            <w:shd w:val="clear" w:color="FFFFFF" w:fill="auto"/>
            <w:vAlign w:val="bottom"/>
          </w:tcPr>
          <w:p w14:paraId="32374A87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0E32E55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1956C09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C5E73E7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E914E90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77FEF0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20113F0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66D3D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9D9266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2" w:type="dxa"/>
            <w:gridSpan w:val="9"/>
            <w:shd w:val="clear" w:color="FFFFFF" w:fill="auto"/>
            <w:vAlign w:val="bottom"/>
          </w:tcPr>
          <w:p w14:paraId="5AA26A8C" w14:textId="77777777" w:rsidR="00CE5880" w:rsidRDefault="001105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E5880" w14:paraId="59ADC0A9" w14:textId="77777777">
        <w:tc>
          <w:tcPr>
            <w:tcW w:w="879" w:type="dxa"/>
            <w:shd w:val="clear" w:color="FFFFFF" w:fill="auto"/>
            <w:vAlign w:val="bottom"/>
          </w:tcPr>
          <w:p w14:paraId="244C1BB8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16D01C8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8E2B00C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B8889C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019C9AC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85A7810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1BD00F0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D9D9D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287FBF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2" w:type="dxa"/>
            <w:gridSpan w:val="9"/>
            <w:shd w:val="clear" w:color="FFFFFF" w:fill="auto"/>
            <w:vAlign w:val="bottom"/>
          </w:tcPr>
          <w:p w14:paraId="15D9A579" w14:textId="77777777" w:rsidR="00CE5880" w:rsidRDefault="001105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E5880" w14:paraId="6DB2A044" w14:textId="77777777">
        <w:tc>
          <w:tcPr>
            <w:tcW w:w="879" w:type="dxa"/>
            <w:shd w:val="clear" w:color="FFFFFF" w:fill="auto"/>
            <w:vAlign w:val="bottom"/>
          </w:tcPr>
          <w:p w14:paraId="79C50BF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1768737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D21B428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10930E8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8A60DF8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572CD32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036B26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D6819CE" w14:textId="34F87750" w:rsidR="00CE5880" w:rsidRDefault="001105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206841">
              <w:rPr>
                <w:rFonts w:ascii="Times New Roman" w:hAnsi="Times New Roman"/>
                <w:sz w:val="26"/>
                <w:szCs w:val="26"/>
              </w:rPr>
              <w:t xml:space="preserve"> 129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E5880" w14:paraId="4EF99205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8BB45E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437518F7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E4B8D2D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373E232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FB972E6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879E07D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6A5C37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14:paraId="6049BFCB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14:paraId="084FB4BA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14:paraId="74D4FF36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14:paraId="2A4FAAF0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right w:w="0" w:type="dxa"/>
            </w:tcMar>
            <w:vAlign w:val="bottom"/>
          </w:tcPr>
          <w:p w14:paraId="4D5D7774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14:paraId="15BC74CF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bottom"/>
          </w:tcPr>
          <w:p w14:paraId="79D9F09A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right w:w="0" w:type="dxa"/>
            </w:tcMar>
            <w:vAlign w:val="bottom"/>
          </w:tcPr>
          <w:p w14:paraId="38F0481F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14:paraId="750B909F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14:paraId="57B808EA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14:paraId="4A3ADB3D" w14:textId="77777777" w:rsidR="00CE5880" w:rsidRDefault="00CE58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5880" w14:paraId="13DD364A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763A202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244AF88D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B2DFA2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DE3C96B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6B300E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C35D757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892D409" w14:textId="77777777" w:rsidR="00CE5880" w:rsidRDefault="001105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E5880" w14:paraId="13682D43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8786045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2D11F110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459BCEB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1B14F80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A43A9F5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0DBE849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F6AE88D" w14:textId="77777777" w:rsidR="00CE5880" w:rsidRDefault="001105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E5880" w14:paraId="6C0DFA14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E9D1F9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0CD2E268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1445E21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6DBC58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834E02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F894600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3" w:type="dxa"/>
            <w:gridSpan w:val="12"/>
            <w:shd w:val="clear" w:color="FFFFFF" w:fill="auto"/>
            <w:vAlign w:val="bottom"/>
          </w:tcPr>
          <w:p w14:paraId="304F44C5" w14:textId="77777777" w:rsidR="00CE5880" w:rsidRDefault="001105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E5880" w14:paraId="78054F04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F3FBA2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7AD5C27C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592F82B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24783D5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C993FB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E2F532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8961E6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18BBA5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9E3703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2" w:type="dxa"/>
            <w:gridSpan w:val="9"/>
            <w:shd w:val="clear" w:color="FFFFFF" w:fill="auto"/>
            <w:vAlign w:val="bottom"/>
          </w:tcPr>
          <w:p w14:paraId="35542467" w14:textId="77777777" w:rsidR="00CE5880" w:rsidRDefault="001105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E5880" w14:paraId="7B67EB99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EB55738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0DDFE879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1E61770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31E0757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20C84C6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54E768B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E26B1CC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D7FD054" w14:textId="77777777" w:rsidR="00CE5880" w:rsidRDefault="001105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371-РК</w:t>
            </w:r>
          </w:p>
        </w:tc>
      </w:tr>
      <w:tr w:rsidR="00CE5880" w14:paraId="2AC2E69C" w14:textId="7777777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14:paraId="5CC6388D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3B746FAF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CED6D1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B7E96AC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267087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5BBCD96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0CADAF8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3F4705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3944603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A4EA799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6806F80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8424FF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301FDF0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E779FCD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E3A5D7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02101A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D48AEC6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658C44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</w:tr>
      <w:tr w:rsidR="00CE5880" w14:paraId="6641B7B6" w14:textId="77777777">
        <w:trPr>
          <w:trHeight w:val="60"/>
        </w:trPr>
        <w:tc>
          <w:tcPr>
            <w:tcW w:w="10200" w:type="dxa"/>
            <w:gridSpan w:val="18"/>
            <w:shd w:val="clear" w:color="FFFFFF" w:fill="auto"/>
            <w:vAlign w:val="bottom"/>
          </w:tcPr>
          <w:p w14:paraId="6FEA1F1E" w14:textId="77777777" w:rsidR="00206841" w:rsidRDefault="001105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</w:t>
            </w:r>
          </w:p>
          <w:p w14:paraId="1215B808" w14:textId="03B8B571" w:rsidR="00CE5880" w:rsidRDefault="001105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открытой системе теплоснабжения (горячее водоснабжение)</w:t>
            </w:r>
          </w:p>
        </w:tc>
      </w:tr>
      <w:tr w:rsidR="00CE5880" w14:paraId="08126E82" w14:textId="77777777">
        <w:trPr>
          <w:trHeight w:val="70"/>
        </w:trPr>
        <w:tc>
          <w:tcPr>
            <w:tcW w:w="8099" w:type="dxa"/>
            <w:gridSpan w:val="14"/>
            <w:shd w:val="clear" w:color="FFFFFF" w:fill="auto"/>
            <w:vAlign w:val="bottom"/>
          </w:tcPr>
          <w:p w14:paraId="0231B2CA" w14:textId="77777777" w:rsidR="00CE5880" w:rsidRDefault="00CE58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7A4918D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F70A179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EEF61DE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8A635A" w14:textId="77777777" w:rsidR="00CE5880" w:rsidRDefault="00CE5880">
            <w:pPr>
              <w:rPr>
                <w:rFonts w:ascii="Times New Roman" w:hAnsi="Times New Roman"/>
                <w:szCs w:val="16"/>
              </w:rPr>
            </w:pPr>
          </w:p>
        </w:tc>
      </w:tr>
      <w:tr w:rsidR="00CE5880" w14:paraId="1CD9717F" w14:textId="77777777">
        <w:trPr>
          <w:trHeight w:val="60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6199D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17234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70A62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6351B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45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02F0A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CE5880" w14:paraId="12D9AC2F" w14:textId="77777777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3C6F6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4C38E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EDF8D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2EA36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FBFC2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9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C3A6A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CE5880" w14:paraId="2D984E97" w14:textId="77777777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F38FA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9A79D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FEEE1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BF419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02C10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73881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F8CC5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CE5880" w14:paraId="28F5AD14" w14:textId="77777777">
        <w:trPr>
          <w:trHeight w:val="60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BB558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8DD8B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А.И.Лейпунского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7D88A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B0512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26,09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E3C57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1279,67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D7CF2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F1140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880" w14:paraId="11555332" w14:textId="77777777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D903C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341EF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55CA4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FF239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26,61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C24BC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1314,48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A2AB2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4C5CE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880" w14:paraId="77B6C9C9" w14:textId="77777777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55319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1A6D1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99DBB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4E7E0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26,61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04727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1314,48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687A6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EB51B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880" w14:paraId="7B816228" w14:textId="77777777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82353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FF201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3FBD0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0202C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F0801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1368,17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30E45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722DE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880" w14:paraId="0272834A" w14:textId="77777777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F8B9F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C2C99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7E19E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743C9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06A9C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1368,17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6AE6C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E5793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880" w14:paraId="092BD4B1" w14:textId="77777777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35C09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EC148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9A2DF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A3C4D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28,33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8100B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1411,69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C4712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F458B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880" w14:paraId="3B1D03B4" w14:textId="77777777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B530E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E283D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A7239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CA1D0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28,62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88FBD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1392,26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F2413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79B49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880" w14:paraId="237AC315" w14:textId="77777777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3F578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CD7B4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C0FCC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6E53F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55716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1433,69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ABF7C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0BF61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880" w14:paraId="4FD24F17" w14:textId="77777777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AC41D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24AF3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231E2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06A45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99143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1433,69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69A06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F9420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880" w14:paraId="30A0C0F1" w14:textId="77777777">
        <w:trPr>
          <w:trHeight w:val="6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104ED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6D8E8" w14:textId="77777777" w:rsidR="00CE5880" w:rsidRDefault="00CE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C09D5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20A24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1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BF825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1476,38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B8107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1BE5D" w14:textId="77777777" w:rsidR="00CE5880" w:rsidRDefault="0011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880" w:rsidRPr="00206841" w14:paraId="57D79EED" w14:textId="77777777">
        <w:tc>
          <w:tcPr>
            <w:tcW w:w="10200" w:type="dxa"/>
            <w:gridSpan w:val="18"/>
            <w:shd w:val="clear" w:color="FFFFFF" w:fill="auto"/>
          </w:tcPr>
          <w:p w14:paraId="22169826" w14:textId="475E42A0" w:rsidR="00CE5880" w:rsidRPr="00206841" w:rsidRDefault="001105F0" w:rsidP="00206841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06841">
              <w:rPr>
                <w:rFonts w:ascii="Times New Roman" w:hAnsi="Times New Roman"/>
                <w:bCs/>
                <w:sz w:val="26"/>
                <w:szCs w:val="26"/>
              </w:rPr>
              <w:t>Примечание:</w:t>
            </w:r>
          </w:p>
        </w:tc>
      </w:tr>
      <w:tr w:rsidR="00CE5880" w:rsidRPr="00206841" w14:paraId="38024C00" w14:textId="77777777">
        <w:tc>
          <w:tcPr>
            <w:tcW w:w="10200" w:type="dxa"/>
            <w:gridSpan w:val="18"/>
            <w:shd w:val="clear" w:color="FFFFFF" w:fill="auto"/>
          </w:tcPr>
          <w:p w14:paraId="05F8E1FD" w14:textId="0C415A7A" w:rsidR="00CE5880" w:rsidRPr="00206841" w:rsidRDefault="001105F0" w:rsidP="00206841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06841">
              <w:rPr>
                <w:rFonts w:ascii="Times New Roman" w:hAnsi="Times New Roman"/>
                <w:bCs/>
                <w:sz w:val="26"/>
                <w:szCs w:val="26"/>
              </w:rPr>
              <w:t>Тарифы на теплоноситель, принимаемые в расч</w:t>
            </w:r>
            <w:r w:rsidR="00206841">
              <w:rPr>
                <w:rFonts w:ascii="Times New Roman" w:hAnsi="Times New Roman"/>
                <w:bCs/>
                <w:sz w:val="26"/>
                <w:szCs w:val="26"/>
              </w:rPr>
              <w:t>ё</w:t>
            </w:r>
            <w:r w:rsidRPr="00206841">
              <w:rPr>
                <w:rFonts w:ascii="Times New Roman" w:hAnsi="Times New Roman"/>
                <w:bCs/>
                <w:sz w:val="26"/>
                <w:szCs w:val="26"/>
              </w:rPr>
              <w:t xml:space="preserve">т компонента </w:t>
            </w:r>
            <w:r w:rsidR="00206841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</w:t>
            </w:r>
            <w:r w:rsidRPr="00206841">
              <w:rPr>
                <w:rFonts w:ascii="Times New Roman" w:hAnsi="Times New Roman"/>
                <w:bCs/>
                <w:sz w:val="26"/>
                <w:szCs w:val="26"/>
              </w:rPr>
              <w:t xml:space="preserve">на теплоноситель, установлены приказом министерства конкурентной политики Калужской области от 10.12.2018 № 346-РК «Об установлении тарифов на тепловую энергию (мощность) и на теплоноситель для акционерного общества «Государственный научный центр Российской Федерации - </w:t>
            </w:r>
            <w:proofErr w:type="spellStart"/>
            <w:r w:rsidRPr="00206841">
              <w:rPr>
                <w:rFonts w:ascii="Times New Roman" w:hAnsi="Times New Roman"/>
                <w:bCs/>
                <w:sz w:val="26"/>
                <w:szCs w:val="26"/>
              </w:rPr>
              <w:t>Физико</w:t>
            </w:r>
            <w:proofErr w:type="spellEnd"/>
            <w:r w:rsidRPr="00206841">
              <w:rPr>
                <w:rFonts w:ascii="Times New Roman" w:hAnsi="Times New Roman"/>
                <w:bCs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 w:rsidRPr="00206841">
              <w:rPr>
                <w:rFonts w:ascii="Times New Roman" w:hAnsi="Times New Roman"/>
                <w:bCs/>
                <w:sz w:val="26"/>
                <w:szCs w:val="26"/>
              </w:rPr>
              <w:t>Лейпунского</w:t>
            </w:r>
            <w:proofErr w:type="spellEnd"/>
            <w:r w:rsidRPr="00206841">
              <w:rPr>
                <w:rFonts w:ascii="Times New Roman" w:hAnsi="Times New Roman"/>
                <w:bCs/>
                <w:sz w:val="26"/>
                <w:szCs w:val="26"/>
              </w:rPr>
              <w:t>» на 2019-2023 годы» (в ред. приказ</w:t>
            </w:r>
            <w:r w:rsidR="000048E9" w:rsidRPr="00206841">
              <w:rPr>
                <w:rFonts w:ascii="Times New Roman" w:hAnsi="Times New Roman"/>
                <w:bCs/>
                <w:sz w:val="26"/>
                <w:szCs w:val="26"/>
              </w:rPr>
              <w:t>ов</w:t>
            </w:r>
            <w:r w:rsidR="007E6A2F" w:rsidRPr="002068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06841">
              <w:rPr>
                <w:rFonts w:ascii="Times New Roman" w:hAnsi="Times New Roman"/>
                <w:bCs/>
                <w:sz w:val="26"/>
                <w:szCs w:val="26"/>
              </w:rPr>
              <w:t>министерства конкурентной политики Калужской области от 02.12.2019 № 271-РК</w:t>
            </w:r>
            <w:r w:rsidR="0025179A" w:rsidRPr="00206841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0048E9" w:rsidRPr="002068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06841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Pr="00206841">
              <w:rPr>
                <w:rFonts w:ascii="Times New Roman" w:hAnsi="Times New Roman"/>
                <w:bCs/>
                <w:sz w:val="26"/>
                <w:szCs w:val="26"/>
              </w:rPr>
              <w:t>от</w:t>
            </w:r>
            <w:r w:rsidR="00206841">
              <w:rPr>
                <w:rFonts w:ascii="Times New Roman" w:hAnsi="Times New Roman"/>
                <w:bCs/>
                <w:sz w:val="26"/>
                <w:szCs w:val="26"/>
              </w:rPr>
              <w:t xml:space="preserve"> 09.11.2020 № 121-РК</w:t>
            </w:r>
            <w:r w:rsidRPr="00206841">
              <w:rPr>
                <w:rFonts w:ascii="Times New Roman" w:hAnsi="Times New Roman"/>
                <w:bCs/>
                <w:sz w:val="26"/>
                <w:szCs w:val="26"/>
              </w:rPr>
              <w:t>).».</w:t>
            </w:r>
          </w:p>
        </w:tc>
      </w:tr>
    </w:tbl>
    <w:p w14:paraId="4B2A7278" w14:textId="77777777" w:rsidR="001105F0" w:rsidRPr="00206841" w:rsidRDefault="001105F0" w:rsidP="00206841">
      <w:pPr>
        <w:spacing w:after="0" w:line="240" w:lineRule="auto"/>
        <w:ind w:firstLine="709"/>
        <w:jc w:val="both"/>
        <w:rPr>
          <w:bCs/>
        </w:rPr>
      </w:pPr>
    </w:p>
    <w:sectPr w:rsidR="001105F0" w:rsidRPr="0020684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880"/>
    <w:rsid w:val="000048E9"/>
    <w:rsid w:val="001105F0"/>
    <w:rsid w:val="00206841"/>
    <w:rsid w:val="0025179A"/>
    <w:rsid w:val="007E6A2F"/>
    <w:rsid w:val="007F33A5"/>
    <w:rsid w:val="00CE5880"/>
    <w:rsid w:val="00D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DC67AD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7F33A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F33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F33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F33A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F33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cp:lastPrinted>2020-11-05T13:29:00Z</cp:lastPrinted>
  <dcterms:created xsi:type="dcterms:W3CDTF">2020-11-03T12:36:00Z</dcterms:created>
  <dcterms:modified xsi:type="dcterms:W3CDTF">2020-11-09T14:12:00Z</dcterms:modified>
</cp:coreProperties>
</file>