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7D" w:rsidRPr="00C5507D" w:rsidRDefault="00C5507D" w:rsidP="00C5507D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5507D">
        <w:rPr>
          <w:rFonts w:ascii="Arial" w:hAnsi="Arial" w:cs="Arial"/>
          <w:b/>
          <w:sz w:val="28"/>
          <w:szCs w:val="28"/>
        </w:rPr>
        <w:t>Уважаемый Анатолий Дмитриевич!</w:t>
      </w:r>
    </w:p>
    <w:p w:rsidR="00C5507D" w:rsidRPr="00C5507D" w:rsidRDefault="00C5507D" w:rsidP="00C5507D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5507D">
        <w:rPr>
          <w:rFonts w:ascii="Arial" w:hAnsi="Arial" w:cs="Arial"/>
          <w:b/>
          <w:sz w:val="28"/>
          <w:szCs w:val="28"/>
        </w:rPr>
        <w:t>Уважаемые коллеги!</w:t>
      </w:r>
    </w:p>
    <w:p w:rsidR="00C5507D" w:rsidRDefault="00F44E34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настоящее время с</w:t>
      </w:r>
      <w:r w:rsidR="00C5507D">
        <w:rPr>
          <w:rFonts w:ascii="Arial" w:hAnsi="Arial" w:cs="Arial"/>
          <w:sz w:val="28"/>
          <w:szCs w:val="28"/>
        </w:rPr>
        <w:t xml:space="preserve">порт формируется как самостоятельная отрасль, как на уровне </w:t>
      </w:r>
      <w:r w:rsidR="009E5472">
        <w:rPr>
          <w:rFonts w:ascii="Arial" w:hAnsi="Arial" w:cs="Arial"/>
          <w:sz w:val="28"/>
          <w:szCs w:val="28"/>
        </w:rPr>
        <w:t>Государства</w:t>
      </w:r>
      <w:r w:rsidR="00C5507D">
        <w:rPr>
          <w:rFonts w:ascii="Arial" w:hAnsi="Arial" w:cs="Arial"/>
          <w:sz w:val="28"/>
          <w:szCs w:val="28"/>
        </w:rPr>
        <w:t>, так и на уровне субъекта</w:t>
      </w:r>
      <w:r>
        <w:rPr>
          <w:rFonts w:ascii="Arial" w:hAnsi="Arial" w:cs="Arial"/>
          <w:sz w:val="28"/>
          <w:szCs w:val="28"/>
        </w:rPr>
        <w:t xml:space="preserve"> – Калужской области</w:t>
      </w:r>
      <w:r w:rsidR="00C5507D">
        <w:rPr>
          <w:rFonts w:ascii="Arial" w:hAnsi="Arial" w:cs="Arial"/>
          <w:sz w:val="28"/>
          <w:szCs w:val="28"/>
        </w:rPr>
        <w:t>.</w:t>
      </w:r>
    </w:p>
    <w:p w:rsidR="008C7626" w:rsidRDefault="008C7626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Развивается инфраструктура спорта, экономика, ведется подготовка новых специалистов, нацеленных на технологии будущего, растет популярность активного и здорового образа жизни среди населения.</w:t>
      </w:r>
    </w:p>
    <w:p w:rsidR="008C7626" w:rsidRDefault="008C7626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конце концов, спорт становится частью идеологии развития страны.</w:t>
      </w:r>
    </w:p>
    <w:p w:rsidR="008C7626" w:rsidRDefault="008C7626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этом нет ничего странного, ведь суть спорта заключается в целеустремленности и ориентированности не на процесс, а исключительно на результат. В спорте нельзя стремиться занять второе или третье место, так ничего не выиграешь, нужно ориентироваться только на победу, только так </w:t>
      </w:r>
      <w:proofErr w:type="gramStart"/>
      <w:r>
        <w:rPr>
          <w:rFonts w:ascii="Arial" w:hAnsi="Arial" w:cs="Arial"/>
          <w:sz w:val="28"/>
          <w:szCs w:val="28"/>
        </w:rPr>
        <w:t>будет</w:t>
      </w:r>
      <w:proofErr w:type="gramEnd"/>
      <w:r>
        <w:rPr>
          <w:rFonts w:ascii="Arial" w:hAnsi="Arial" w:cs="Arial"/>
          <w:sz w:val="28"/>
          <w:szCs w:val="28"/>
        </w:rPr>
        <w:t xml:space="preserve"> достигнут результат.</w:t>
      </w:r>
    </w:p>
    <w:p w:rsidR="00922C9E" w:rsidRDefault="00922C9E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наше время – это </w:t>
      </w:r>
      <w:r w:rsidR="00F44E34">
        <w:rPr>
          <w:rFonts w:ascii="Arial" w:hAnsi="Arial" w:cs="Arial"/>
          <w:sz w:val="28"/>
          <w:szCs w:val="28"/>
        </w:rPr>
        <w:t xml:space="preserve">общий </w:t>
      </w:r>
      <w:r>
        <w:rPr>
          <w:rFonts w:ascii="Arial" w:hAnsi="Arial" w:cs="Arial"/>
          <w:sz w:val="28"/>
          <w:szCs w:val="28"/>
        </w:rPr>
        <w:t>вектор развития страны.</w:t>
      </w:r>
    </w:p>
    <w:p w:rsidR="00922C9E" w:rsidRDefault="00F44E34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Спортсменам хорошо известно, что </w:t>
      </w:r>
      <w:r w:rsidR="00922C9E">
        <w:rPr>
          <w:rFonts w:ascii="Arial" w:hAnsi="Arial" w:cs="Arial"/>
          <w:sz w:val="28"/>
          <w:szCs w:val="28"/>
        </w:rPr>
        <w:t>Победа закладывается задолго до старта.</w:t>
      </w:r>
    </w:p>
    <w:p w:rsidR="00E25378" w:rsidRDefault="00152A7C" w:rsidP="00C5507D">
      <w:pPr>
        <w:spacing w:after="0" w:line="360" w:lineRule="auto"/>
        <w:ind w:firstLine="709"/>
        <w:jc w:val="both"/>
        <w:rPr>
          <w:rStyle w:val="text-cut2"/>
          <w:rFonts w:ascii="Arial" w:hAnsi="Arial" w:cs="Arial"/>
          <w:sz w:val="28"/>
          <w:szCs w:val="28"/>
        </w:rPr>
      </w:pPr>
      <w:r w:rsidRPr="00152A7C">
        <w:rPr>
          <w:rFonts w:ascii="Arial" w:hAnsi="Arial" w:cs="Arial"/>
          <w:sz w:val="28"/>
          <w:szCs w:val="28"/>
        </w:rPr>
        <w:t>Первый шаг на пути к изменениям был сделан</w:t>
      </w:r>
      <w:r>
        <w:rPr>
          <w:rFonts w:ascii="Arial" w:hAnsi="Arial" w:cs="Arial"/>
          <w:sz w:val="28"/>
          <w:szCs w:val="28"/>
        </w:rPr>
        <w:t xml:space="preserve"> при подаче заявки от России на проведение зимних Олимпийских игр.</w:t>
      </w:r>
      <w:r w:rsidRPr="00152A7C">
        <w:rPr>
          <w:rFonts w:ascii="Arial" w:hAnsi="Arial" w:cs="Arial"/>
          <w:sz w:val="28"/>
          <w:szCs w:val="28"/>
        </w:rPr>
        <w:t xml:space="preserve"> </w:t>
      </w:r>
      <w:r w:rsidRPr="00152A7C">
        <w:rPr>
          <w:rStyle w:val="text-cut2"/>
          <w:rFonts w:ascii="Arial" w:hAnsi="Arial" w:cs="Arial"/>
          <w:sz w:val="28"/>
          <w:szCs w:val="28"/>
        </w:rPr>
        <w:t xml:space="preserve">Столица Олимпийских игр - 2014 </w:t>
      </w:r>
      <w:r w:rsidR="004D01C8">
        <w:rPr>
          <w:rStyle w:val="text-cut2"/>
          <w:rFonts w:ascii="Arial" w:hAnsi="Arial" w:cs="Arial"/>
          <w:sz w:val="28"/>
          <w:szCs w:val="28"/>
        </w:rPr>
        <w:t xml:space="preserve">– город Сочи - </w:t>
      </w:r>
      <w:r w:rsidRPr="00152A7C">
        <w:rPr>
          <w:rStyle w:val="text-cut2"/>
          <w:rFonts w:ascii="Arial" w:hAnsi="Arial" w:cs="Arial"/>
          <w:sz w:val="28"/>
          <w:szCs w:val="28"/>
        </w:rPr>
        <w:t xml:space="preserve">была выбрана </w:t>
      </w:r>
      <w:r w:rsidR="00152E64">
        <w:rPr>
          <w:rStyle w:val="text-cut2"/>
          <w:rFonts w:ascii="Arial" w:hAnsi="Arial" w:cs="Arial"/>
          <w:sz w:val="28"/>
          <w:szCs w:val="28"/>
        </w:rPr>
        <w:t xml:space="preserve">в 2007 году </w:t>
      </w:r>
      <w:r w:rsidR="00152E64" w:rsidRPr="00152E64">
        <w:rPr>
          <w:rStyle w:val="text-cut2"/>
          <w:rFonts w:ascii="Arial" w:hAnsi="Arial" w:cs="Arial"/>
          <w:i/>
          <w:sz w:val="28"/>
          <w:szCs w:val="28"/>
        </w:rPr>
        <w:t>(</w:t>
      </w:r>
      <w:r w:rsidR="003A0D0E" w:rsidRPr="00152E64">
        <w:rPr>
          <w:rStyle w:val="text-cut2"/>
          <w:rFonts w:ascii="Arial" w:hAnsi="Arial" w:cs="Arial"/>
          <w:i/>
          <w:sz w:val="28"/>
          <w:szCs w:val="28"/>
        </w:rPr>
        <w:t>на</w:t>
      </w:r>
      <w:r w:rsidRPr="00152E64">
        <w:rPr>
          <w:rStyle w:val="text-cut2"/>
          <w:rFonts w:ascii="Arial" w:hAnsi="Arial" w:cs="Arial"/>
          <w:i/>
          <w:sz w:val="28"/>
          <w:szCs w:val="28"/>
        </w:rPr>
        <w:t xml:space="preserve"> сессии МОК в Гватемале 4 июля 2007 года</w:t>
      </w:r>
      <w:r w:rsidR="00152E64" w:rsidRPr="00152E64">
        <w:rPr>
          <w:rStyle w:val="text-cut2"/>
          <w:rFonts w:ascii="Arial" w:hAnsi="Arial" w:cs="Arial"/>
          <w:i/>
          <w:sz w:val="28"/>
          <w:szCs w:val="28"/>
        </w:rPr>
        <w:t>)</w:t>
      </w:r>
      <w:r w:rsidR="00E25378">
        <w:rPr>
          <w:rStyle w:val="text-cut2"/>
          <w:rFonts w:ascii="Arial" w:hAnsi="Arial" w:cs="Arial"/>
          <w:sz w:val="28"/>
          <w:szCs w:val="28"/>
        </w:rPr>
        <w:t>.</w:t>
      </w:r>
    </w:p>
    <w:p w:rsidR="00922C9E" w:rsidRDefault="00E25378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2010 года страна готовилась к Чемпионату мира -2018.</w:t>
      </w:r>
    </w:p>
    <w:p w:rsidR="00C206DB" w:rsidRDefault="00922C9E" w:rsidP="007B48B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многое сделали, чтобы провести Чемпионат мира по футболу 2018 года на самом высоком уровне.</w:t>
      </w:r>
    </w:p>
    <w:p w:rsidR="00FE7F0F" w:rsidRDefault="0060381E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Хочу поб</w:t>
      </w:r>
      <w:r w:rsidR="00C206DB">
        <w:rPr>
          <w:rFonts w:ascii="Arial" w:hAnsi="Arial" w:cs="Arial"/>
          <w:sz w:val="28"/>
          <w:szCs w:val="28"/>
        </w:rPr>
        <w:t>лагодар</w:t>
      </w:r>
      <w:r>
        <w:rPr>
          <w:rFonts w:ascii="Arial" w:hAnsi="Arial" w:cs="Arial"/>
          <w:sz w:val="28"/>
          <w:szCs w:val="28"/>
        </w:rPr>
        <w:t>ить</w:t>
      </w:r>
      <w:r w:rsidR="00C206DB">
        <w:rPr>
          <w:rFonts w:ascii="Arial" w:hAnsi="Arial" w:cs="Arial"/>
          <w:sz w:val="28"/>
          <w:szCs w:val="28"/>
        </w:rPr>
        <w:t xml:space="preserve"> всех, кто сделал свой вклад в это мировое событие…</w:t>
      </w:r>
    </w:p>
    <w:p w:rsidR="00FE7F0F" w:rsidRDefault="00FE7F0F" w:rsidP="00C5507D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площадке</w:t>
      </w:r>
      <w:r w:rsidR="00BF4A4D">
        <w:rPr>
          <w:rFonts w:ascii="Arial" w:hAnsi="Arial" w:cs="Arial"/>
          <w:sz w:val="28"/>
          <w:szCs w:val="28"/>
        </w:rPr>
        <w:t xml:space="preserve"> «Спутник», где мы сегодня находимся, </w:t>
      </w:r>
      <w:r>
        <w:rPr>
          <w:rFonts w:ascii="Arial" w:hAnsi="Arial" w:cs="Arial"/>
          <w:sz w:val="28"/>
          <w:szCs w:val="28"/>
        </w:rPr>
        <w:t>проходили</w:t>
      </w:r>
      <w:r w:rsidRPr="00FE7F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трениров</w:t>
      </w:r>
      <w:r w:rsidR="00152E64">
        <w:rPr>
          <w:rFonts w:ascii="Arial" w:hAnsi="Arial" w:cs="Arial"/>
          <w:sz w:val="28"/>
          <w:szCs w:val="28"/>
        </w:rPr>
        <w:t>ки</w:t>
      </w:r>
      <w:r>
        <w:rPr>
          <w:rFonts w:ascii="Arial" w:hAnsi="Arial" w:cs="Arial"/>
          <w:sz w:val="28"/>
          <w:szCs w:val="28"/>
        </w:rPr>
        <w:t xml:space="preserve"> национальной сборной Сенегала. Мы постарались проявить </w:t>
      </w:r>
      <w:r>
        <w:rPr>
          <w:rFonts w:ascii="Arial" w:hAnsi="Arial" w:cs="Arial"/>
          <w:sz w:val="28"/>
          <w:szCs w:val="28"/>
        </w:rPr>
        <w:lastRenderedPageBreak/>
        <w:t xml:space="preserve">гостеприимство, которое только было возможно </w:t>
      </w:r>
      <w:r w:rsidR="00BF4A4D">
        <w:rPr>
          <w:rFonts w:ascii="Arial" w:hAnsi="Arial" w:cs="Arial"/>
          <w:sz w:val="28"/>
          <w:szCs w:val="28"/>
        </w:rPr>
        <w:t>в соответствии со строгим</w:t>
      </w:r>
      <w:r>
        <w:rPr>
          <w:rFonts w:ascii="Arial" w:hAnsi="Arial" w:cs="Arial"/>
          <w:sz w:val="28"/>
          <w:szCs w:val="28"/>
        </w:rPr>
        <w:t xml:space="preserve"> протокол</w:t>
      </w:r>
      <w:r w:rsidR="00BF4A4D">
        <w:rPr>
          <w:rFonts w:ascii="Arial" w:hAnsi="Arial" w:cs="Arial"/>
          <w:sz w:val="28"/>
          <w:szCs w:val="28"/>
        </w:rPr>
        <w:t xml:space="preserve">ом. Сборная Сенегала также смогла ответить нам тем же, согласившись на проведение открытой тренировки для воспитанников </w:t>
      </w:r>
      <w:r w:rsidR="0060381E">
        <w:rPr>
          <w:rFonts w:ascii="Arial" w:hAnsi="Arial" w:cs="Arial"/>
          <w:sz w:val="28"/>
          <w:szCs w:val="28"/>
        </w:rPr>
        <w:t xml:space="preserve">наших </w:t>
      </w:r>
      <w:r w:rsidR="00BF4A4D">
        <w:rPr>
          <w:rFonts w:ascii="Arial" w:hAnsi="Arial" w:cs="Arial"/>
          <w:sz w:val="28"/>
          <w:szCs w:val="28"/>
        </w:rPr>
        <w:t>спортивных школ. Ребята получили возможность в живую увидеть звёзд мирового футбола</w:t>
      </w:r>
      <w:r w:rsidR="00DF0004">
        <w:rPr>
          <w:rFonts w:ascii="Arial" w:hAnsi="Arial" w:cs="Arial"/>
          <w:sz w:val="28"/>
          <w:szCs w:val="28"/>
        </w:rPr>
        <w:t xml:space="preserve">, </w:t>
      </w:r>
      <w:r w:rsidR="00DA4A34">
        <w:rPr>
          <w:rFonts w:ascii="Arial" w:hAnsi="Arial" w:cs="Arial"/>
          <w:sz w:val="28"/>
          <w:szCs w:val="28"/>
        </w:rPr>
        <w:t>(</w:t>
      </w:r>
      <w:r w:rsidR="00DF0004" w:rsidRPr="00DF0004">
        <w:rPr>
          <w:rFonts w:ascii="Arial" w:hAnsi="Arial" w:cs="Arial"/>
          <w:i/>
          <w:sz w:val="28"/>
          <w:szCs w:val="28"/>
        </w:rPr>
        <w:t>к примеру,</w:t>
      </w:r>
      <w:r w:rsidR="00BF4A4D" w:rsidRPr="00DF0004">
        <w:rPr>
          <w:rFonts w:ascii="Arial" w:hAnsi="Arial" w:cs="Arial"/>
          <w:i/>
          <w:sz w:val="28"/>
          <w:szCs w:val="28"/>
        </w:rPr>
        <w:t xml:space="preserve"> </w:t>
      </w:r>
      <w:r w:rsidR="00767320">
        <w:rPr>
          <w:rFonts w:ascii="Arial" w:hAnsi="Arial" w:cs="Arial"/>
          <w:i/>
          <w:sz w:val="28"/>
          <w:szCs w:val="28"/>
        </w:rPr>
        <w:t xml:space="preserve">Мане, один из ведущих игроков </w:t>
      </w:r>
      <w:r w:rsidR="00152E64">
        <w:rPr>
          <w:rFonts w:ascii="Arial" w:hAnsi="Arial" w:cs="Arial"/>
          <w:i/>
          <w:sz w:val="28"/>
          <w:szCs w:val="28"/>
        </w:rPr>
        <w:t xml:space="preserve">клуба «Ливерпуль» в </w:t>
      </w:r>
      <w:r w:rsidR="00767320">
        <w:rPr>
          <w:rFonts w:ascii="Arial" w:hAnsi="Arial" w:cs="Arial"/>
          <w:i/>
          <w:sz w:val="28"/>
          <w:szCs w:val="28"/>
        </w:rPr>
        <w:t>Английск</w:t>
      </w:r>
      <w:r w:rsidR="00152E64">
        <w:rPr>
          <w:rFonts w:ascii="Arial" w:hAnsi="Arial" w:cs="Arial"/>
          <w:i/>
          <w:sz w:val="28"/>
          <w:szCs w:val="28"/>
        </w:rPr>
        <w:t>ой</w:t>
      </w:r>
      <w:r w:rsidR="00767320">
        <w:rPr>
          <w:rFonts w:ascii="Arial" w:hAnsi="Arial" w:cs="Arial"/>
          <w:i/>
          <w:sz w:val="28"/>
          <w:szCs w:val="28"/>
        </w:rPr>
        <w:t xml:space="preserve"> премьер лиг</w:t>
      </w:r>
      <w:r w:rsidR="00152E64">
        <w:rPr>
          <w:rFonts w:ascii="Arial" w:hAnsi="Arial" w:cs="Arial"/>
          <w:i/>
          <w:sz w:val="28"/>
          <w:szCs w:val="28"/>
        </w:rPr>
        <w:t>е</w:t>
      </w:r>
      <w:r w:rsidR="00767320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="00767320">
        <w:rPr>
          <w:rFonts w:ascii="Arial" w:hAnsi="Arial" w:cs="Arial"/>
          <w:i/>
          <w:sz w:val="28"/>
          <w:szCs w:val="28"/>
        </w:rPr>
        <w:t>Кулибали</w:t>
      </w:r>
      <w:proofErr w:type="spellEnd"/>
      <w:r w:rsidR="00767320">
        <w:rPr>
          <w:rFonts w:ascii="Arial" w:hAnsi="Arial" w:cs="Arial"/>
          <w:i/>
          <w:sz w:val="28"/>
          <w:szCs w:val="28"/>
        </w:rPr>
        <w:t xml:space="preserve"> </w:t>
      </w:r>
      <w:r w:rsidR="00152E64">
        <w:rPr>
          <w:rFonts w:ascii="Arial" w:hAnsi="Arial" w:cs="Arial"/>
          <w:i/>
          <w:sz w:val="28"/>
          <w:szCs w:val="28"/>
        </w:rPr>
        <w:t xml:space="preserve">– игрок клуба </w:t>
      </w:r>
      <w:r w:rsidR="00767320">
        <w:rPr>
          <w:rFonts w:ascii="Arial" w:hAnsi="Arial" w:cs="Arial"/>
          <w:i/>
          <w:sz w:val="28"/>
          <w:szCs w:val="28"/>
        </w:rPr>
        <w:t>«Наполи»</w:t>
      </w:r>
      <w:r w:rsidR="00152E64">
        <w:rPr>
          <w:rFonts w:ascii="Arial" w:hAnsi="Arial" w:cs="Arial"/>
          <w:i/>
          <w:sz w:val="28"/>
          <w:szCs w:val="28"/>
        </w:rPr>
        <w:t xml:space="preserve"> в</w:t>
      </w:r>
      <w:r w:rsidR="00767320">
        <w:rPr>
          <w:rFonts w:ascii="Arial" w:hAnsi="Arial" w:cs="Arial"/>
          <w:i/>
          <w:sz w:val="28"/>
          <w:szCs w:val="28"/>
        </w:rPr>
        <w:t xml:space="preserve"> итальянск</w:t>
      </w:r>
      <w:r w:rsidR="00152E64">
        <w:rPr>
          <w:rFonts w:ascii="Arial" w:hAnsi="Arial" w:cs="Arial"/>
          <w:i/>
          <w:sz w:val="28"/>
          <w:szCs w:val="28"/>
        </w:rPr>
        <w:t>ой</w:t>
      </w:r>
      <w:r w:rsidR="00767320">
        <w:rPr>
          <w:rFonts w:ascii="Arial" w:hAnsi="Arial" w:cs="Arial"/>
          <w:i/>
          <w:sz w:val="28"/>
          <w:szCs w:val="28"/>
        </w:rPr>
        <w:t xml:space="preserve"> футбольн</w:t>
      </w:r>
      <w:r w:rsidR="00152E64">
        <w:rPr>
          <w:rFonts w:ascii="Arial" w:hAnsi="Arial" w:cs="Arial"/>
          <w:i/>
          <w:sz w:val="28"/>
          <w:szCs w:val="28"/>
        </w:rPr>
        <w:t>ой</w:t>
      </w:r>
      <w:r w:rsidR="00767320">
        <w:rPr>
          <w:rFonts w:ascii="Arial" w:hAnsi="Arial" w:cs="Arial"/>
          <w:i/>
          <w:sz w:val="28"/>
          <w:szCs w:val="28"/>
        </w:rPr>
        <w:t xml:space="preserve"> лиг</w:t>
      </w:r>
      <w:r w:rsidR="00152E64">
        <w:rPr>
          <w:rFonts w:ascii="Arial" w:hAnsi="Arial" w:cs="Arial"/>
          <w:i/>
          <w:sz w:val="28"/>
          <w:szCs w:val="28"/>
        </w:rPr>
        <w:t>е</w:t>
      </w:r>
      <w:r w:rsidR="00767320">
        <w:rPr>
          <w:rFonts w:ascii="Arial" w:hAnsi="Arial" w:cs="Arial"/>
          <w:i/>
          <w:sz w:val="28"/>
          <w:szCs w:val="28"/>
        </w:rPr>
        <w:t xml:space="preserve"> серии А</w:t>
      </w:r>
      <w:r w:rsidR="00DA4A34">
        <w:rPr>
          <w:rFonts w:ascii="Arial" w:hAnsi="Arial" w:cs="Arial"/>
          <w:i/>
          <w:sz w:val="28"/>
          <w:szCs w:val="28"/>
        </w:rPr>
        <w:t>)</w:t>
      </w:r>
      <w:r w:rsidR="00E25378">
        <w:rPr>
          <w:rFonts w:ascii="Arial" w:hAnsi="Arial" w:cs="Arial"/>
          <w:i/>
          <w:sz w:val="28"/>
          <w:szCs w:val="28"/>
        </w:rPr>
        <w:t>.</w:t>
      </w:r>
    </w:p>
    <w:p w:rsidR="007F743A" w:rsidRDefault="00922C9E" w:rsidP="007F743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не просто разовые мероприятия. Это этапы развития, звенья одной цепи, которые изменили нас</w:t>
      </w:r>
      <w:r w:rsidR="00942A1E">
        <w:rPr>
          <w:rFonts w:ascii="Arial" w:hAnsi="Arial" w:cs="Arial"/>
          <w:sz w:val="28"/>
          <w:szCs w:val="28"/>
        </w:rPr>
        <w:t xml:space="preserve"> – развили инфраструктуру, </w:t>
      </w:r>
      <w:r>
        <w:rPr>
          <w:rFonts w:ascii="Arial" w:hAnsi="Arial" w:cs="Arial"/>
          <w:sz w:val="28"/>
          <w:szCs w:val="28"/>
        </w:rPr>
        <w:t>и</w:t>
      </w:r>
      <w:r w:rsidR="00E25378">
        <w:rPr>
          <w:rFonts w:ascii="Arial" w:hAnsi="Arial" w:cs="Arial"/>
          <w:sz w:val="28"/>
          <w:szCs w:val="28"/>
        </w:rPr>
        <w:t>зменили</w:t>
      </w:r>
      <w:r>
        <w:rPr>
          <w:rFonts w:ascii="Arial" w:hAnsi="Arial" w:cs="Arial"/>
          <w:sz w:val="28"/>
          <w:szCs w:val="28"/>
        </w:rPr>
        <w:t xml:space="preserve"> отношение к России во всем мире.</w:t>
      </w:r>
      <w:r w:rsidR="00942A1E">
        <w:rPr>
          <w:rFonts w:ascii="Arial" w:hAnsi="Arial" w:cs="Arial"/>
          <w:sz w:val="28"/>
          <w:szCs w:val="28"/>
        </w:rPr>
        <w:t xml:space="preserve"> </w:t>
      </w:r>
      <w:r w:rsidR="00FE7F0F" w:rsidRPr="00FE7F0F">
        <w:rPr>
          <w:rFonts w:ascii="Arial" w:eastAsia="Times New Roman" w:hAnsi="Arial" w:cs="Arial"/>
          <w:sz w:val="28"/>
          <w:szCs w:val="28"/>
        </w:rPr>
        <w:t>Правительством Р</w:t>
      </w:r>
      <w:r w:rsidR="007D055A">
        <w:rPr>
          <w:rFonts w:ascii="Arial" w:eastAsia="Times New Roman" w:hAnsi="Arial" w:cs="Arial"/>
          <w:sz w:val="28"/>
          <w:szCs w:val="28"/>
        </w:rPr>
        <w:t>оссии</w:t>
      </w:r>
      <w:r w:rsidR="00FE7F0F" w:rsidRPr="00FE7F0F">
        <w:rPr>
          <w:rFonts w:ascii="Arial" w:eastAsia="Times New Roman" w:hAnsi="Arial" w:cs="Arial"/>
          <w:sz w:val="28"/>
          <w:szCs w:val="28"/>
        </w:rPr>
        <w:t xml:space="preserve"> принята Концепция наследия чемпионата мира по футболу 2018 года </w:t>
      </w:r>
      <w:r w:rsidR="007D055A">
        <w:rPr>
          <w:rFonts w:ascii="Arial" w:eastAsia="Times New Roman" w:hAnsi="Arial" w:cs="Arial"/>
          <w:sz w:val="28"/>
          <w:szCs w:val="28"/>
        </w:rPr>
        <w:t>для обеспечения</w:t>
      </w:r>
      <w:r w:rsidR="007F743A">
        <w:rPr>
          <w:rFonts w:ascii="Arial" w:eastAsia="Times New Roman" w:hAnsi="Arial" w:cs="Arial"/>
          <w:sz w:val="28"/>
          <w:szCs w:val="28"/>
        </w:rPr>
        <w:t xml:space="preserve"> эффективного использования</w:t>
      </w:r>
      <w:r w:rsidR="00FE7F0F" w:rsidRPr="00FE7F0F">
        <w:rPr>
          <w:rFonts w:ascii="Arial" w:eastAsia="Times New Roman" w:hAnsi="Arial" w:cs="Arial"/>
          <w:sz w:val="28"/>
          <w:szCs w:val="28"/>
        </w:rPr>
        <w:t xml:space="preserve"> спортивных объектов</w:t>
      </w:r>
      <w:r w:rsidR="00016337" w:rsidRPr="00016337">
        <w:rPr>
          <w:rFonts w:ascii="Arial" w:eastAsia="Times New Roman" w:hAnsi="Arial" w:cs="Arial"/>
          <w:sz w:val="28"/>
          <w:szCs w:val="28"/>
        </w:rPr>
        <w:t xml:space="preserve"> </w:t>
      </w:r>
      <w:r w:rsidR="00016337" w:rsidRPr="00FE7F0F">
        <w:rPr>
          <w:rFonts w:ascii="Arial" w:eastAsia="Times New Roman" w:hAnsi="Arial" w:cs="Arial"/>
          <w:sz w:val="28"/>
          <w:szCs w:val="28"/>
        </w:rPr>
        <w:t>пос</w:t>
      </w:r>
      <w:r w:rsidR="00016337">
        <w:rPr>
          <w:rFonts w:ascii="Arial" w:eastAsia="Times New Roman" w:hAnsi="Arial" w:cs="Arial"/>
          <w:sz w:val="28"/>
          <w:szCs w:val="28"/>
        </w:rPr>
        <w:t>ле мировых с</w:t>
      </w:r>
      <w:r w:rsidR="00016337" w:rsidRPr="00FE7F0F">
        <w:rPr>
          <w:rFonts w:ascii="Arial" w:eastAsia="Times New Roman" w:hAnsi="Arial" w:cs="Arial"/>
          <w:sz w:val="28"/>
          <w:szCs w:val="28"/>
        </w:rPr>
        <w:t>оревнова</w:t>
      </w:r>
      <w:r w:rsidR="00016337">
        <w:rPr>
          <w:rFonts w:ascii="Arial" w:eastAsia="Times New Roman" w:hAnsi="Arial" w:cs="Arial"/>
          <w:sz w:val="28"/>
          <w:szCs w:val="28"/>
        </w:rPr>
        <w:t>ний</w:t>
      </w:r>
      <w:r w:rsidR="00E25378">
        <w:rPr>
          <w:rFonts w:ascii="Arial" w:eastAsia="Times New Roman" w:hAnsi="Arial" w:cs="Arial"/>
          <w:sz w:val="28"/>
          <w:szCs w:val="28"/>
        </w:rPr>
        <w:t>.</w:t>
      </w:r>
    </w:p>
    <w:p w:rsidR="007F743A" w:rsidRPr="007F743A" w:rsidRDefault="007F743A" w:rsidP="007F743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7F743A" w:rsidRPr="007F743A" w:rsidRDefault="007F743A" w:rsidP="007F743A">
      <w:pPr>
        <w:pStyle w:val="a3"/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743A">
        <w:rPr>
          <w:rFonts w:ascii="Arial" w:eastAsia="Times New Roman" w:hAnsi="Arial" w:cs="Arial"/>
          <w:sz w:val="28"/>
          <w:szCs w:val="28"/>
        </w:rPr>
        <w:t xml:space="preserve">Концепцией </w:t>
      </w:r>
      <w:r w:rsidR="003A0D0E">
        <w:rPr>
          <w:rFonts w:ascii="Arial" w:eastAsia="Times New Roman" w:hAnsi="Arial" w:cs="Arial"/>
          <w:sz w:val="28"/>
          <w:szCs w:val="28"/>
        </w:rPr>
        <w:t xml:space="preserve">предусмотрена </w:t>
      </w:r>
      <w:r w:rsidRPr="007F743A">
        <w:rPr>
          <w:rFonts w:ascii="Arial" w:eastAsia="Times New Roman" w:hAnsi="Arial" w:cs="Arial"/>
          <w:sz w:val="28"/>
          <w:szCs w:val="28"/>
        </w:rPr>
        <w:t>в 2019 году перекладк</w:t>
      </w:r>
      <w:r>
        <w:rPr>
          <w:rFonts w:ascii="Arial" w:eastAsia="Times New Roman" w:hAnsi="Arial" w:cs="Arial"/>
          <w:sz w:val="28"/>
          <w:szCs w:val="28"/>
        </w:rPr>
        <w:t>а</w:t>
      </w:r>
      <w:r w:rsidRPr="007F743A">
        <w:rPr>
          <w:rFonts w:ascii="Arial" w:eastAsia="Times New Roman" w:hAnsi="Arial" w:cs="Arial"/>
          <w:sz w:val="28"/>
          <w:szCs w:val="28"/>
        </w:rPr>
        <w:t xml:space="preserve"> натурального газона на искусственное покрытие футбольного поля площадки «Орбита»</w:t>
      </w:r>
      <w:r>
        <w:rPr>
          <w:rFonts w:ascii="Arial" w:eastAsia="Times New Roman" w:hAnsi="Arial" w:cs="Arial"/>
          <w:sz w:val="28"/>
          <w:szCs w:val="28"/>
        </w:rPr>
        <w:t xml:space="preserve"> на </w:t>
      </w:r>
      <w:proofErr w:type="spellStart"/>
      <w:r>
        <w:rPr>
          <w:rFonts w:ascii="Arial" w:eastAsia="Times New Roman" w:hAnsi="Arial" w:cs="Arial"/>
          <w:sz w:val="28"/>
          <w:szCs w:val="28"/>
        </w:rPr>
        <w:t>Грабцевском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шоссе</w:t>
      </w:r>
      <w:r w:rsidRPr="007F743A">
        <w:rPr>
          <w:rFonts w:ascii="Arial" w:eastAsia="Times New Roman" w:hAnsi="Arial" w:cs="Arial"/>
          <w:sz w:val="28"/>
          <w:szCs w:val="28"/>
        </w:rPr>
        <w:t xml:space="preserve">. Уровень </w:t>
      </w:r>
      <w:proofErr w:type="spellStart"/>
      <w:r w:rsidRPr="007F743A">
        <w:rPr>
          <w:rFonts w:ascii="Arial" w:eastAsia="Times New Roman" w:hAnsi="Arial" w:cs="Arial"/>
          <w:sz w:val="28"/>
          <w:szCs w:val="28"/>
        </w:rPr>
        <w:t>софинансирования</w:t>
      </w:r>
      <w:proofErr w:type="spellEnd"/>
      <w:r w:rsidRPr="007F743A">
        <w:rPr>
          <w:rFonts w:ascii="Arial" w:eastAsia="Times New Roman" w:hAnsi="Arial" w:cs="Arial"/>
          <w:sz w:val="28"/>
          <w:szCs w:val="28"/>
        </w:rPr>
        <w:t xml:space="preserve"> из федерального бюджета составит 95%.</w:t>
      </w:r>
    </w:p>
    <w:p w:rsidR="007F743A" w:rsidRPr="007F743A" w:rsidRDefault="0032334D" w:rsidP="007B48B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На </w:t>
      </w:r>
      <w:r w:rsidR="007F743A">
        <w:rPr>
          <w:rFonts w:ascii="Arial" w:eastAsia="Times New Roman" w:hAnsi="Arial" w:cs="Arial"/>
          <w:sz w:val="28"/>
          <w:szCs w:val="28"/>
        </w:rPr>
        <w:t>тренировочной площадк</w:t>
      </w:r>
      <w:r>
        <w:rPr>
          <w:rFonts w:ascii="Arial" w:eastAsia="Times New Roman" w:hAnsi="Arial" w:cs="Arial"/>
          <w:sz w:val="28"/>
          <w:szCs w:val="28"/>
        </w:rPr>
        <w:t>е «Спутник»</w:t>
      </w:r>
      <w:r w:rsidR="007F743A" w:rsidRPr="007F743A">
        <w:rPr>
          <w:rFonts w:ascii="Arial" w:eastAsia="Times New Roman" w:hAnsi="Arial" w:cs="Arial"/>
          <w:sz w:val="28"/>
          <w:szCs w:val="28"/>
        </w:rPr>
        <w:t xml:space="preserve"> заложен</w:t>
      </w:r>
      <w:r w:rsidR="003A0D0E">
        <w:rPr>
          <w:rFonts w:ascii="Arial" w:eastAsia="Times New Roman" w:hAnsi="Arial" w:cs="Arial"/>
          <w:sz w:val="28"/>
          <w:szCs w:val="28"/>
        </w:rPr>
        <w:t xml:space="preserve">ы дополнительные </w:t>
      </w:r>
      <w:r w:rsidR="007F743A" w:rsidRPr="007F743A">
        <w:rPr>
          <w:rFonts w:ascii="Arial" w:eastAsia="Times New Roman" w:hAnsi="Arial" w:cs="Arial"/>
          <w:sz w:val="28"/>
          <w:szCs w:val="28"/>
        </w:rPr>
        <w:t>возможност</w:t>
      </w:r>
      <w:r w:rsidR="003A0D0E">
        <w:rPr>
          <w:rFonts w:ascii="Arial" w:eastAsia="Times New Roman" w:hAnsi="Arial" w:cs="Arial"/>
          <w:sz w:val="28"/>
          <w:szCs w:val="28"/>
        </w:rPr>
        <w:t>и -</w:t>
      </w:r>
      <w:r w:rsidR="007F743A" w:rsidRPr="007F743A">
        <w:rPr>
          <w:rFonts w:ascii="Arial" w:eastAsia="Times New Roman" w:hAnsi="Arial" w:cs="Arial"/>
          <w:sz w:val="28"/>
          <w:szCs w:val="28"/>
        </w:rPr>
        <w:t xml:space="preserve"> строительств</w:t>
      </w:r>
      <w:r w:rsidR="003A0D0E">
        <w:rPr>
          <w:rFonts w:ascii="Arial" w:eastAsia="Times New Roman" w:hAnsi="Arial" w:cs="Arial"/>
          <w:sz w:val="28"/>
          <w:szCs w:val="28"/>
        </w:rPr>
        <w:t>о</w:t>
      </w:r>
      <w:r w:rsidR="007F743A" w:rsidRPr="007F743A">
        <w:rPr>
          <w:rFonts w:ascii="Arial" w:eastAsia="Times New Roman" w:hAnsi="Arial" w:cs="Arial"/>
          <w:sz w:val="28"/>
          <w:szCs w:val="28"/>
        </w:rPr>
        <w:t xml:space="preserve"> второго футбольного поля с искусственным покрытием</w:t>
      </w:r>
      <w:r w:rsidR="007F743A">
        <w:rPr>
          <w:rFonts w:ascii="Arial" w:eastAsia="Times New Roman" w:hAnsi="Arial" w:cs="Arial"/>
          <w:sz w:val="28"/>
          <w:szCs w:val="28"/>
        </w:rPr>
        <w:t>, а также</w:t>
      </w:r>
      <w:r w:rsidR="007F743A" w:rsidRPr="007F743A">
        <w:rPr>
          <w:rFonts w:ascii="Arial" w:eastAsia="Times New Roman" w:hAnsi="Arial" w:cs="Arial"/>
          <w:sz w:val="28"/>
          <w:szCs w:val="28"/>
        </w:rPr>
        <w:t xml:space="preserve"> крытого футбольного манежа с целью создания «Футбольного кластера»</w:t>
      </w:r>
      <w:r w:rsidR="003A0D0E">
        <w:rPr>
          <w:rFonts w:ascii="Arial" w:eastAsia="Times New Roman" w:hAnsi="Arial" w:cs="Arial"/>
          <w:sz w:val="28"/>
          <w:szCs w:val="28"/>
        </w:rPr>
        <w:t xml:space="preserve"> или межрегионального Центра футбола</w:t>
      </w:r>
      <w:r w:rsidR="007F743A" w:rsidRPr="007F743A">
        <w:rPr>
          <w:rFonts w:ascii="Arial" w:eastAsia="Times New Roman" w:hAnsi="Arial" w:cs="Arial"/>
          <w:sz w:val="28"/>
          <w:szCs w:val="28"/>
        </w:rPr>
        <w:t xml:space="preserve"> с возможным использованием механизмов государственно-частного партнерства.</w:t>
      </w:r>
      <w:r>
        <w:rPr>
          <w:rFonts w:ascii="Arial" w:eastAsia="Times New Roman" w:hAnsi="Arial" w:cs="Arial"/>
          <w:sz w:val="28"/>
          <w:szCs w:val="28"/>
        </w:rPr>
        <w:t xml:space="preserve"> Проектом также предусмотрена возможность увеличения числа зрительских мест.</w:t>
      </w:r>
    </w:p>
    <w:p w:rsidR="007F743A" w:rsidRPr="007F743A" w:rsidRDefault="007F743A" w:rsidP="007F743A">
      <w:pPr>
        <w:pStyle w:val="a3"/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После завершения Чемпионата мира н</w:t>
      </w:r>
      <w:r w:rsidRPr="007F743A">
        <w:rPr>
          <w:rFonts w:ascii="Arial" w:eastAsia="Times New Roman" w:hAnsi="Arial" w:cs="Arial"/>
          <w:sz w:val="28"/>
          <w:szCs w:val="28"/>
        </w:rPr>
        <w:t>а тренировочных площадках про</w:t>
      </w:r>
      <w:r>
        <w:rPr>
          <w:rFonts w:ascii="Arial" w:eastAsia="Times New Roman" w:hAnsi="Arial" w:cs="Arial"/>
          <w:sz w:val="28"/>
          <w:szCs w:val="28"/>
        </w:rPr>
        <w:t xml:space="preserve">водились </w:t>
      </w:r>
      <w:r w:rsidRPr="007F743A">
        <w:rPr>
          <w:rFonts w:ascii="Arial" w:eastAsia="Times New Roman" w:hAnsi="Arial" w:cs="Arial"/>
          <w:sz w:val="28"/>
          <w:szCs w:val="28"/>
        </w:rPr>
        <w:t>матчи чемпионата и первенства Калуги по футболу, а также тренировки</w:t>
      </w:r>
      <w:r w:rsidR="0032334D">
        <w:rPr>
          <w:rFonts w:ascii="Arial" w:eastAsia="Times New Roman" w:hAnsi="Arial" w:cs="Arial"/>
          <w:sz w:val="28"/>
          <w:szCs w:val="28"/>
        </w:rPr>
        <w:t xml:space="preserve"> и игры</w:t>
      </w:r>
      <w:r w:rsidRPr="007F743A">
        <w:rPr>
          <w:rFonts w:ascii="Arial" w:eastAsia="Times New Roman" w:hAnsi="Arial" w:cs="Arial"/>
          <w:sz w:val="28"/>
          <w:szCs w:val="28"/>
        </w:rPr>
        <w:t xml:space="preserve"> футбольного клуба </w:t>
      </w:r>
      <w:r>
        <w:rPr>
          <w:rFonts w:ascii="Arial" w:eastAsia="Times New Roman" w:hAnsi="Arial" w:cs="Arial"/>
          <w:sz w:val="28"/>
          <w:szCs w:val="28"/>
        </w:rPr>
        <w:t>«</w:t>
      </w:r>
      <w:r w:rsidRPr="007F743A">
        <w:rPr>
          <w:rFonts w:ascii="Arial" w:eastAsia="Times New Roman" w:hAnsi="Arial" w:cs="Arial"/>
          <w:sz w:val="28"/>
          <w:szCs w:val="28"/>
        </w:rPr>
        <w:t>Калуга</w:t>
      </w:r>
      <w:r>
        <w:rPr>
          <w:rFonts w:ascii="Arial" w:eastAsia="Times New Roman" w:hAnsi="Arial" w:cs="Arial"/>
          <w:sz w:val="28"/>
          <w:szCs w:val="28"/>
        </w:rPr>
        <w:t>»</w:t>
      </w:r>
      <w:r w:rsidRPr="007F743A">
        <w:rPr>
          <w:rFonts w:ascii="Arial" w:eastAsia="Times New Roman" w:hAnsi="Arial" w:cs="Arial"/>
          <w:sz w:val="28"/>
          <w:szCs w:val="28"/>
        </w:rPr>
        <w:t>.</w:t>
      </w:r>
    </w:p>
    <w:p w:rsidR="007F743A" w:rsidRPr="007F743A" w:rsidRDefault="007F743A" w:rsidP="007F743A">
      <w:pPr>
        <w:pStyle w:val="a3"/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743A">
        <w:rPr>
          <w:rFonts w:ascii="Arial" w:eastAsia="Times New Roman" w:hAnsi="Arial" w:cs="Arial"/>
          <w:sz w:val="28"/>
          <w:szCs w:val="28"/>
        </w:rPr>
        <w:lastRenderedPageBreak/>
        <w:t>В 2018 году футбол был включен в перечень базовых видов спорта в Калужской области.</w:t>
      </w:r>
    </w:p>
    <w:p w:rsidR="007F743A" w:rsidRDefault="00FD303C" w:rsidP="007F743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Вместе с тем, не одним футболом в 2018 году жил калужский спорт.</w:t>
      </w:r>
    </w:p>
    <w:p w:rsidR="00626532" w:rsidRDefault="00626532" w:rsidP="00B40D8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Спортивным болельщикам запомнились:</w:t>
      </w:r>
    </w:p>
    <w:p w:rsidR="00626532" w:rsidRPr="00626532" w:rsidRDefault="00626532" w:rsidP="00B40D80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60381E">
        <w:rPr>
          <w:rFonts w:ascii="Arial" w:hAnsi="Arial" w:cs="Arial"/>
          <w:b/>
          <w:sz w:val="28"/>
          <w:szCs w:val="28"/>
        </w:rPr>
        <w:t xml:space="preserve">победа Михаила </w:t>
      </w:r>
      <w:proofErr w:type="spellStart"/>
      <w:r w:rsidRPr="0060381E">
        <w:rPr>
          <w:rFonts w:ascii="Arial" w:hAnsi="Arial" w:cs="Arial"/>
          <w:b/>
          <w:sz w:val="28"/>
          <w:szCs w:val="28"/>
        </w:rPr>
        <w:t>Вековищева</w:t>
      </w:r>
      <w:proofErr w:type="spellEnd"/>
      <w:r w:rsidRPr="0060381E">
        <w:rPr>
          <w:rFonts w:ascii="Arial" w:hAnsi="Arial" w:cs="Arial"/>
          <w:b/>
          <w:sz w:val="28"/>
          <w:szCs w:val="28"/>
        </w:rPr>
        <w:t xml:space="preserve"> на чемпионате мира </w:t>
      </w:r>
      <w:r w:rsidRPr="0060381E">
        <w:rPr>
          <w:rFonts w:ascii="Arial" w:hAnsi="Arial" w:cs="Arial"/>
          <w:sz w:val="28"/>
          <w:szCs w:val="28"/>
        </w:rPr>
        <w:t xml:space="preserve">по плаванию в Корейской Народной </w:t>
      </w:r>
      <w:r w:rsidR="003E1FDE" w:rsidRPr="0060381E">
        <w:rPr>
          <w:rFonts w:ascii="Arial" w:hAnsi="Arial" w:cs="Arial"/>
          <w:sz w:val="28"/>
          <w:szCs w:val="28"/>
        </w:rPr>
        <w:t>Р</w:t>
      </w:r>
      <w:r w:rsidRPr="0060381E">
        <w:rPr>
          <w:rFonts w:ascii="Arial" w:hAnsi="Arial" w:cs="Arial"/>
          <w:sz w:val="28"/>
          <w:szCs w:val="28"/>
        </w:rPr>
        <w:t>еспублике</w:t>
      </w:r>
      <w:r w:rsidRPr="00626532">
        <w:rPr>
          <w:rFonts w:ascii="Arial" w:hAnsi="Arial" w:cs="Arial"/>
          <w:sz w:val="28"/>
          <w:szCs w:val="28"/>
        </w:rPr>
        <w:t xml:space="preserve"> </w:t>
      </w:r>
      <w:r w:rsidRPr="00626532">
        <w:rPr>
          <w:rFonts w:ascii="Arial" w:hAnsi="Arial" w:cs="Arial"/>
          <w:i/>
          <w:sz w:val="28"/>
          <w:szCs w:val="28"/>
        </w:rPr>
        <w:t>(комбинированная эстафета 4х50 метров, 2 место в эстафете 4х200 м, вольный стиль; 2 место в комбинированной эстафет 4х100 м);</w:t>
      </w:r>
    </w:p>
    <w:p w:rsidR="003E1FDE" w:rsidRDefault="00626532" w:rsidP="00B40D8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6532">
        <w:rPr>
          <w:rFonts w:ascii="Arial" w:hAnsi="Arial" w:cs="Arial"/>
          <w:sz w:val="28"/>
          <w:szCs w:val="28"/>
        </w:rPr>
        <w:t xml:space="preserve">- </w:t>
      </w:r>
      <w:r w:rsidR="003E1FDE" w:rsidRPr="0060381E">
        <w:rPr>
          <w:rFonts w:ascii="Arial" w:hAnsi="Arial" w:cs="Arial"/>
          <w:b/>
          <w:sz w:val="28"/>
          <w:szCs w:val="28"/>
        </w:rPr>
        <w:t xml:space="preserve">победа Сергея </w:t>
      </w:r>
      <w:proofErr w:type="spellStart"/>
      <w:r w:rsidRPr="0060381E">
        <w:rPr>
          <w:rFonts w:ascii="Arial" w:hAnsi="Arial" w:cs="Arial"/>
          <w:b/>
          <w:sz w:val="28"/>
          <w:szCs w:val="28"/>
        </w:rPr>
        <w:t>Фесиков</w:t>
      </w:r>
      <w:r w:rsidR="003E1FDE" w:rsidRPr="0060381E">
        <w:rPr>
          <w:rFonts w:ascii="Arial" w:hAnsi="Arial" w:cs="Arial"/>
          <w:b/>
          <w:sz w:val="28"/>
          <w:szCs w:val="28"/>
        </w:rPr>
        <w:t>а</w:t>
      </w:r>
      <w:proofErr w:type="spellEnd"/>
      <w:r w:rsidRPr="0060381E">
        <w:rPr>
          <w:rFonts w:ascii="Arial" w:hAnsi="Arial" w:cs="Arial"/>
          <w:b/>
          <w:sz w:val="28"/>
          <w:szCs w:val="28"/>
        </w:rPr>
        <w:t xml:space="preserve"> на чемпионате Европы по плаванию</w:t>
      </w:r>
      <w:r w:rsidRPr="00626532">
        <w:rPr>
          <w:rFonts w:ascii="Arial" w:hAnsi="Arial" w:cs="Arial"/>
          <w:sz w:val="28"/>
          <w:szCs w:val="28"/>
        </w:rPr>
        <w:t xml:space="preserve"> </w:t>
      </w:r>
      <w:r w:rsidR="003E1FDE">
        <w:rPr>
          <w:rFonts w:ascii="Arial" w:hAnsi="Arial" w:cs="Arial"/>
          <w:sz w:val="28"/>
          <w:szCs w:val="28"/>
        </w:rPr>
        <w:t>в Великобритании</w:t>
      </w:r>
      <w:r w:rsidR="003E1FDE" w:rsidRPr="00626532">
        <w:rPr>
          <w:rFonts w:ascii="Arial" w:hAnsi="Arial" w:cs="Arial"/>
          <w:sz w:val="28"/>
          <w:szCs w:val="28"/>
        </w:rPr>
        <w:t xml:space="preserve"> </w:t>
      </w:r>
      <w:r w:rsidRPr="00626532">
        <w:rPr>
          <w:rFonts w:ascii="Arial" w:hAnsi="Arial" w:cs="Arial"/>
          <w:sz w:val="28"/>
          <w:szCs w:val="28"/>
        </w:rPr>
        <w:t>(</w:t>
      </w:r>
      <w:r w:rsidRPr="003E1FDE">
        <w:rPr>
          <w:rFonts w:ascii="Arial" w:hAnsi="Arial" w:cs="Arial"/>
          <w:i/>
          <w:sz w:val="28"/>
          <w:szCs w:val="28"/>
        </w:rPr>
        <w:t>эстафета  4х100 м  вольный стиль</w:t>
      </w:r>
      <w:r w:rsidRPr="00626532">
        <w:rPr>
          <w:rFonts w:ascii="Arial" w:hAnsi="Arial" w:cs="Arial"/>
          <w:sz w:val="28"/>
          <w:szCs w:val="28"/>
        </w:rPr>
        <w:t xml:space="preserve">; </w:t>
      </w:r>
      <w:r w:rsidRPr="003E1FDE">
        <w:rPr>
          <w:rFonts w:ascii="Arial" w:hAnsi="Arial" w:cs="Arial"/>
          <w:i/>
          <w:sz w:val="28"/>
          <w:szCs w:val="28"/>
        </w:rPr>
        <w:t xml:space="preserve">серебряный призёр чемпионата мира по плаванию эстафета 4х100 м вольный стиль, 4х50 м вольный стиль </w:t>
      </w:r>
      <w:r w:rsidR="003E1FDE">
        <w:rPr>
          <w:rFonts w:ascii="Arial" w:hAnsi="Arial" w:cs="Arial"/>
          <w:i/>
          <w:sz w:val="28"/>
          <w:szCs w:val="28"/>
        </w:rPr>
        <w:t>КНР</w:t>
      </w:r>
      <w:r w:rsidRPr="00626532">
        <w:rPr>
          <w:rFonts w:ascii="Arial" w:hAnsi="Arial" w:cs="Arial"/>
          <w:sz w:val="28"/>
          <w:szCs w:val="28"/>
        </w:rPr>
        <w:t>;</w:t>
      </w:r>
    </w:p>
    <w:p w:rsidR="003E1FDE" w:rsidRDefault="003E1FDE" w:rsidP="00B40D8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60381E">
        <w:rPr>
          <w:rFonts w:ascii="Arial" w:hAnsi="Arial" w:cs="Arial"/>
          <w:b/>
          <w:sz w:val="28"/>
          <w:szCs w:val="28"/>
        </w:rPr>
        <w:t xml:space="preserve">победы Анастасии Мазур и </w:t>
      </w:r>
      <w:r w:rsidR="00B40D80" w:rsidRPr="0060381E">
        <w:rPr>
          <w:rFonts w:ascii="Arial" w:hAnsi="Arial" w:cs="Arial"/>
          <w:b/>
          <w:sz w:val="28"/>
          <w:szCs w:val="28"/>
        </w:rPr>
        <w:t xml:space="preserve">Евгении </w:t>
      </w:r>
      <w:r w:rsidRPr="0060381E">
        <w:rPr>
          <w:rFonts w:ascii="Arial" w:hAnsi="Arial" w:cs="Arial"/>
          <w:b/>
          <w:sz w:val="28"/>
          <w:szCs w:val="28"/>
        </w:rPr>
        <w:t>Семиной на чемпионате мира по спорту слепых (</w:t>
      </w:r>
      <w:proofErr w:type="spellStart"/>
      <w:r w:rsidRPr="0060381E">
        <w:rPr>
          <w:rFonts w:ascii="Arial" w:hAnsi="Arial" w:cs="Arial"/>
          <w:b/>
          <w:sz w:val="28"/>
          <w:szCs w:val="28"/>
        </w:rPr>
        <w:t>голбол</w:t>
      </w:r>
      <w:proofErr w:type="spellEnd"/>
      <w:r w:rsidRPr="0060381E">
        <w:rPr>
          <w:rFonts w:ascii="Arial" w:hAnsi="Arial" w:cs="Arial"/>
          <w:b/>
          <w:sz w:val="28"/>
          <w:szCs w:val="28"/>
        </w:rPr>
        <w:t>)</w:t>
      </w:r>
      <w:r w:rsidRPr="006265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</w:t>
      </w:r>
      <w:r w:rsidRPr="00626532">
        <w:rPr>
          <w:rFonts w:ascii="Arial" w:hAnsi="Arial" w:cs="Arial"/>
          <w:sz w:val="28"/>
          <w:szCs w:val="28"/>
        </w:rPr>
        <w:t>Швеци</w:t>
      </w:r>
      <w:r>
        <w:rPr>
          <w:rFonts w:ascii="Arial" w:hAnsi="Arial" w:cs="Arial"/>
          <w:sz w:val="28"/>
          <w:szCs w:val="28"/>
        </w:rPr>
        <w:t>и</w:t>
      </w:r>
      <w:r w:rsidRPr="00626532">
        <w:rPr>
          <w:rFonts w:ascii="Arial" w:hAnsi="Arial" w:cs="Arial"/>
          <w:sz w:val="28"/>
          <w:szCs w:val="28"/>
        </w:rPr>
        <w:t xml:space="preserve">; </w:t>
      </w:r>
    </w:p>
    <w:p w:rsidR="003E1FDE" w:rsidRDefault="003E1FDE" w:rsidP="00B40D8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0381E">
        <w:rPr>
          <w:rFonts w:ascii="Arial" w:hAnsi="Arial" w:cs="Arial"/>
          <w:b/>
          <w:sz w:val="28"/>
          <w:szCs w:val="28"/>
        </w:rPr>
        <w:t xml:space="preserve">- золотые медали Марии </w:t>
      </w:r>
      <w:proofErr w:type="spellStart"/>
      <w:r w:rsidRPr="0060381E">
        <w:rPr>
          <w:rFonts w:ascii="Arial" w:hAnsi="Arial" w:cs="Arial"/>
          <w:b/>
          <w:sz w:val="28"/>
          <w:szCs w:val="28"/>
        </w:rPr>
        <w:t>Бочаровой</w:t>
      </w:r>
      <w:proofErr w:type="spellEnd"/>
      <w:r w:rsidRPr="0060381E">
        <w:rPr>
          <w:rFonts w:ascii="Arial" w:hAnsi="Arial" w:cs="Arial"/>
          <w:b/>
          <w:sz w:val="28"/>
          <w:szCs w:val="28"/>
        </w:rPr>
        <w:t xml:space="preserve"> и Марии Ворониной на чемпионате мира по пляжному волейболу</w:t>
      </w:r>
      <w:r w:rsidRPr="00626532">
        <w:rPr>
          <w:rFonts w:ascii="Arial" w:hAnsi="Arial" w:cs="Arial"/>
          <w:sz w:val="28"/>
          <w:szCs w:val="28"/>
        </w:rPr>
        <w:t xml:space="preserve"> (</w:t>
      </w:r>
      <w:r w:rsidRPr="003E1FDE">
        <w:rPr>
          <w:rFonts w:ascii="Arial" w:hAnsi="Arial" w:cs="Arial"/>
          <w:i/>
          <w:sz w:val="28"/>
          <w:szCs w:val="28"/>
        </w:rPr>
        <w:t>девушки до 19 лет, КНР</w:t>
      </w:r>
      <w:r w:rsidRPr="00626532">
        <w:rPr>
          <w:rFonts w:ascii="Arial" w:hAnsi="Arial" w:cs="Arial"/>
          <w:sz w:val="28"/>
          <w:szCs w:val="28"/>
        </w:rPr>
        <w:t>);</w:t>
      </w:r>
    </w:p>
    <w:p w:rsidR="00626532" w:rsidRDefault="003E1FDE" w:rsidP="00B40D8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0381E">
        <w:rPr>
          <w:rFonts w:ascii="Arial" w:hAnsi="Arial" w:cs="Arial"/>
          <w:b/>
          <w:sz w:val="28"/>
          <w:szCs w:val="28"/>
        </w:rPr>
        <w:t>- победы наших гиревиков на чемпионате мира</w:t>
      </w:r>
      <w:r w:rsidRPr="006265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</w:t>
      </w:r>
      <w:r w:rsidRPr="00626532">
        <w:rPr>
          <w:rFonts w:ascii="Arial" w:hAnsi="Arial" w:cs="Arial"/>
          <w:sz w:val="28"/>
          <w:szCs w:val="28"/>
        </w:rPr>
        <w:t>Латви</w:t>
      </w:r>
      <w:r>
        <w:rPr>
          <w:rFonts w:ascii="Arial" w:hAnsi="Arial" w:cs="Arial"/>
          <w:sz w:val="28"/>
          <w:szCs w:val="28"/>
        </w:rPr>
        <w:t>и;</w:t>
      </w:r>
    </w:p>
    <w:p w:rsidR="003E1FDE" w:rsidRDefault="003E1FDE" w:rsidP="00B40D8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6532">
        <w:rPr>
          <w:rFonts w:ascii="Arial" w:hAnsi="Arial" w:cs="Arial"/>
          <w:sz w:val="28"/>
          <w:szCs w:val="28"/>
        </w:rPr>
        <w:t xml:space="preserve">- </w:t>
      </w:r>
      <w:r w:rsidRPr="0060381E">
        <w:rPr>
          <w:rFonts w:ascii="Arial" w:hAnsi="Arial" w:cs="Arial"/>
          <w:b/>
          <w:sz w:val="28"/>
          <w:szCs w:val="28"/>
        </w:rPr>
        <w:t>1 место на первенстве мира по лыжным гонкам  Майи Якуниной</w:t>
      </w:r>
      <w:r>
        <w:rPr>
          <w:rFonts w:ascii="Arial" w:hAnsi="Arial" w:cs="Arial"/>
          <w:sz w:val="28"/>
          <w:szCs w:val="28"/>
        </w:rPr>
        <w:t xml:space="preserve"> в </w:t>
      </w:r>
      <w:r w:rsidRPr="00626532">
        <w:rPr>
          <w:rFonts w:ascii="Arial" w:hAnsi="Arial" w:cs="Arial"/>
          <w:sz w:val="28"/>
          <w:szCs w:val="28"/>
        </w:rPr>
        <w:t>Швейцари</w:t>
      </w:r>
      <w:r>
        <w:rPr>
          <w:rFonts w:ascii="Arial" w:hAnsi="Arial" w:cs="Arial"/>
          <w:sz w:val="28"/>
          <w:szCs w:val="28"/>
        </w:rPr>
        <w:t>и</w:t>
      </w:r>
      <w:r w:rsidRPr="00626532">
        <w:rPr>
          <w:rFonts w:ascii="Arial" w:hAnsi="Arial" w:cs="Arial"/>
          <w:sz w:val="28"/>
          <w:szCs w:val="28"/>
        </w:rPr>
        <w:t xml:space="preserve"> (</w:t>
      </w:r>
      <w:r w:rsidRPr="003E1FDE">
        <w:rPr>
          <w:rFonts w:ascii="Arial" w:hAnsi="Arial" w:cs="Arial"/>
          <w:i/>
          <w:sz w:val="28"/>
          <w:szCs w:val="28"/>
        </w:rPr>
        <w:t>эстафета 4х3 км</w:t>
      </w:r>
      <w:r w:rsidRPr="00626532">
        <w:rPr>
          <w:rFonts w:ascii="Arial" w:hAnsi="Arial" w:cs="Arial"/>
          <w:sz w:val="28"/>
          <w:szCs w:val="28"/>
        </w:rPr>
        <w:t>);</w:t>
      </w:r>
    </w:p>
    <w:p w:rsidR="003E1FDE" w:rsidRDefault="003E1FDE" w:rsidP="00B40D8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6532">
        <w:rPr>
          <w:rFonts w:ascii="Arial" w:hAnsi="Arial" w:cs="Arial"/>
          <w:sz w:val="28"/>
          <w:szCs w:val="28"/>
        </w:rPr>
        <w:t xml:space="preserve">- </w:t>
      </w:r>
      <w:r w:rsidRPr="0060381E">
        <w:rPr>
          <w:rFonts w:ascii="Arial" w:hAnsi="Arial" w:cs="Arial"/>
          <w:b/>
          <w:sz w:val="28"/>
          <w:szCs w:val="28"/>
        </w:rPr>
        <w:t xml:space="preserve">1 место на Кубке Европы по </w:t>
      </w:r>
      <w:proofErr w:type="gramStart"/>
      <w:r w:rsidRPr="0060381E">
        <w:rPr>
          <w:rFonts w:ascii="Arial" w:hAnsi="Arial" w:cs="Arial"/>
          <w:b/>
          <w:sz w:val="28"/>
          <w:szCs w:val="28"/>
        </w:rPr>
        <w:t>горнолыжному</w:t>
      </w:r>
      <w:proofErr w:type="gramEnd"/>
      <w:r w:rsidRPr="0060381E">
        <w:rPr>
          <w:rFonts w:ascii="Arial" w:hAnsi="Arial" w:cs="Arial"/>
          <w:b/>
          <w:sz w:val="28"/>
          <w:szCs w:val="28"/>
        </w:rPr>
        <w:t xml:space="preserve"> спорту Александра Андриенко</w:t>
      </w:r>
      <w:r w:rsidRPr="006265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</w:t>
      </w:r>
      <w:r w:rsidRPr="00626532">
        <w:rPr>
          <w:rFonts w:ascii="Arial" w:hAnsi="Arial" w:cs="Arial"/>
          <w:sz w:val="28"/>
          <w:szCs w:val="28"/>
        </w:rPr>
        <w:t>Австри</w:t>
      </w:r>
      <w:r>
        <w:rPr>
          <w:rFonts w:ascii="Arial" w:hAnsi="Arial" w:cs="Arial"/>
          <w:sz w:val="28"/>
          <w:szCs w:val="28"/>
        </w:rPr>
        <w:t>и</w:t>
      </w:r>
      <w:r w:rsidRPr="00626532">
        <w:rPr>
          <w:rFonts w:ascii="Arial" w:hAnsi="Arial" w:cs="Arial"/>
          <w:sz w:val="28"/>
          <w:szCs w:val="28"/>
        </w:rPr>
        <w:t>;</w:t>
      </w:r>
    </w:p>
    <w:p w:rsidR="003E1FDE" w:rsidRDefault="003E1FDE" w:rsidP="00B40D8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60381E">
        <w:rPr>
          <w:rFonts w:ascii="Arial" w:hAnsi="Arial" w:cs="Arial"/>
          <w:b/>
          <w:sz w:val="28"/>
          <w:szCs w:val="28"/>
        </w:rPr>
        <w:t>а также мировые победы наших спортсменов</w:t>
      </w:r>
      <w:r>
        <w:rPr>
          <w:rFonts w:ascii="Arial" w:hAnsi="Arial" w:cs="Arial"/>
          <w:sz w:val="28"/>
          <w:szCs w:val="28"/>
        </w:rPr>
        <w:t xml:space="preserve"> по </w:t>
      </w:r>
      <w:proofErr w:type="spellStart"/>
      <w:r>
        <w:rPr>
          <w:rFonts w:ascii="Arial" w:hAnsi="Arial" w:cs="Arial"/>
          <w:sz w:val="28"/>
          <w:szCs w:val="28"/>
        </w:rPr>
        <w:t>полиатлону</w:t>
      </w:r>
      <w:proofErr w:type="spellEnd"/>
      <w:r>
        <w:rPr>
          <w:rFonts w:ascii="Arial" w:hAnsi="Arial" w:cs="Arial"/>
          <w:sz w:val="28"/>
          <w:szCs w:val="28"/>
        </w:rPr>
        <w:t xml:space="preserve">, кикбоксингу, </w:t>
      </w:r>
      <w:r w:rsidRPr="00626532">
        <w:rPr>
          <w:rFonts w:ascii="Arial" w:hAnsi="Arial" w:cs="Arial"/>
          <w:sz w:val="28"/>
          <w:szCs w:val="28"/>
        </w:rPr>
        <w:t>армрестлингу</w:t>
      </w:r>
      <w:r w:rsidR="001464B6">
        <w:rPr>
          <w:rFonts w:ascii="Arial" w:hAnsi="Arial" w:cs="Arial"/>
          <w:sz w:val="28"/>
          <w:szCs w:val="28"/>
        </w:rPr>
        <w:t>,</w:t>
      </w:r>
      <w:r w:rsidR="001464B6" w:rsidRPr="001464B6">
        <w:rPr>
          <w:rFonts w:ascii="Arial" w:hAnsi="Arial" w:cs="Arial"/>
          <w:sz w:val="28"/>
          <w:szCs w:val="28"/>
        </w:rPr>
        <w:t xml:space="preserve"> </w:t>
      </w:r>
      <w:r w:rsidR="001464B6" w:rsidRPr="00626532">
        <w:rPr>
          <w:rFonts w:ascii="Arial" w:hAnsi="Arial" w:cs="Arial"/>
          <w:sz w:val="28"/>
          <w:szCs w:val="28"/>
        </w:rPr>
        <w:t>пауэрлифтингу</w:t>
      </w:r>
      <w:r w:rsidR="001464B6">
        <w:rPr>
          <w:rFonts w:ascii="Arial" w:hAnsi="Arial" w:cs="Arial"/>
          <w:sz w:val="28"/>
          <w:szCs w:val="28"/>
        </w:rPr>
        <w:t>,</w:t>
      </w:r>
      <w:r w:rsidR="001464B6" w:rsidRPr="001464B6">
        <w:rPr>
          <w:rFonts w:ascii="Arial" w:hAnsi="Arial" w:cs="Arial"/>
          <w:sz w:val="28"/>
          <w:szCs w:val="28"/>
        </w:rPr>
        <w:t xml:space="preserve"> </w:t>
      </w:r>
      <w:r w:rsidR="001464B6" w:rsidRPr="00626532">
        <w:rPr>
          <w:rFonts w:ascii="Arial" w:hAnsi="Arial" w:cs="Arial"/>
          <w:sz w:val="28"/>
          <w:szCs w:val="28"/>
        </w:rPr>
        <w:t>шашкам</w:t>
      </w:r>
      <w:r w:rsidR="001464B6">
        <w:rPr>
          <w:rFonts w:ascii="Arial" w:hAnsi="Arial" w:cs="Arial"/>
          <w:sz w:val="28"/>
          <w:szCs w:val="28"/>
        </w:rPr>
        <w:t>,</w:t>
      </w:r>
    </w:p>
    <w:p w:rsidR="001464B6" w:rsidRPr="001464B6" w:rsidRDefault="001464B6" w:rsidP="00B40D80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60381E">
        <w:rPr>
          <w:rFonts w:ascii="Arial" w:hAnsi="Arial" w:cs="Arial"/>
          <w:b/>
          <w:sz w:val="28"/>
          <w:szCs w:val="28"/>
        </w:rPr>
        <w:t>победы пловцов и волейболисток на III летних юношеских Олимпийских играх в Аргентине</w:t>
      </w:r>
      <w:r>
        <w:rPr>
          <w:rFonts w:ascii="Arial" w:hAnsi="Arial" w:cs="Arial"/>
          <w:sz w:val="28"/>
          <w:szCs w:val="28"/>
        </w:rPr>
        <w:t xml:space="preserve"> </w:t>
      </w:r>
      <w:r w:rsidRPr="001464B6">
        <w:rPr>
          <w:rFonts w:ascii="Arial" w:hAnsi="Arial" w:cs="Arial"/>
          <w:i/>
          <w:sz w:val="28"/>
          <w:szCs w:val="28"/>
        </w:rPr>
        <w:t xml:space="preserve">(Герасименко Владислав, </w:t>
      </w:r>
      <w:proofErr w:type="spellStart"/>
      <w:r w:rsidRPr="001464B6">
        <w:rPr>
          <w:rFonts w:ascii="Arial" w:hAnsi="Arial" w:cs="Arial"/>
          <w:i/>
          <w:sz w:val="28"/>
          <w:szCs w:val="28"/>
        </w:rPr>
        <w:t>Бочарова</w:t>
      </w:r>
      <w:proofErr w:type="spellEnd"/>
      <w:r w:rsidRPr="001464B6">
        <w:rPr>
          <w:rFonts w:ascii="Arial" w:hAnsi="Arial" w:cs="Arial"/>
          <w:i/>
          <w:sz w:val="28"/>
          <w:szCs w:val="28"/>
        </w:rPr>
        <w:t xml:space="preserve"> Мария, Воронина Мария);</w:t>
      </w:r>
    </w:p>
    <w:p w:rsidR="001464B6" w:rsidRPr="0060381E" w:rsidRDefault="001464B6" w:rsidP="00B40D8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0381E">
        <w:rPr>
          <w:rFonts w:ascii="Arial" w:hAnsi="Arial" w:cs="Arial"/>
          <w:b/>
          <w:sz w:val="28"/>
          <w:szCs w:val="28"/>
        </w:rPr>
        <w:t>- и не только…</w:t>
      </w:r>
    </w:p>
    <w:p w:rsidR="00942A1E" w:rsidRDefault="00942A1E" w:rsidP="00FE7F0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Необходимо продолжать это поступательное развитие.</w:t>
      </w:r>
    </w:p>
    <w:p w:rsidR="00942A1E" w:rsidRDefault="007F743A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Осно</w:t>
      </w:r>
      <w:r w:rsidR="00942A1E">
        <w:rPr>
          <w:rFonts w:ascii="Arial" w:hAnsi="Arial" w:cs="Arial"/>
          <w:sz w:val="28"/>
          <w:szCs w:val="28"/>
        </w:rPr>
        <w:t>вной целью, которую для нашей отрасли определил Президент России, можно считать планку в достижении к 20</w:t>
      </w:r>
      <w:r w:rsidR="0014234E">
        <w:rPr>
          <w:rFonts w:ascii="Arial" w:hAnsi="Arial" w:cs="Arial"/>
          <w:sz w:val="28"/>
          <w:szCs w:val="28"/>
        </w:rPr>
        <w:t>2</w:t>
      </w:r>
      <w:r w:rsidR="00942A1E">
        <w:rPr>
          <w:rFonts w:ascii="Arial" w:hAnsi="Arial" w:cs="Arial"/>
          <w:sz w:val="28"/>
          <w:szCs w:val="28"/>
        </w:rPr>
        <w:t>4 году 55 процентов населения, регулярно занимающегося физической культурой и спортом</w:t>
      </w:r>
      <w:r w:rsidR="003A0D0E">
        <w:rPr>
          <w:rFonts w:ascii="Arial" w:hAnsi="Arial" w:cs="Arial"/>
          <w:sz w:val="28"/>
          <w:szCs w:val="28"/>
        </w:rPr>
        <w:t>, т.е. каждого второго</w:t>
      </w:r>
      <w:r w:rsidR="00942A1E">
        <w:rPr>
          <w:rFonts w:ascii="Arial" w:hAnsi="Arial" w:cs="Arial"/>
          <w:sz w:val="28"/>
          <w:szCs w:val="28"/>
        </w:rPr>
        <w:t>.</w:t>
      </w:r>
    </w:p>
    <w:p w:rsidR="00942A1E" w:rsidRDefault="00942A1E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Этой основной цели вполне достаточно, поскольку</w:t>
      </w:r>
      <w:r w:rsidR="00762DCF">
        <w:rPr>
          <w:rFonts w:ascii="Arial" w:hAnsi="Arial" w:cs="Arial"/>
          <w:sz w:val="28"/>
          <w:szCs w:val="28"/>
        </w:rPr>
        <w:t xml:space="preserve"> остальное служит этапами для достижения этого результата.</w:t>
      </w:r>
    </w:p>
    <w:p w:rsidR="007F743A" w:rsidRDefault="00CC59A8" w:rsidP="007F743A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Массовая Физическая культура и спорт высших достижений тесно </w:t>
      </w:r>
      <w:proofErr w:type="gramStart"/>
      <w:r>
        <w:rPr>
          <w:rFonts w:ascii="Arial" w:hAnsi="Arial" w:cs="Arial"/>
          <w:sz w:val="28"/>
          <w:szCs w:val="28"/>
        </w:rPr>
        <w:t>связаны</w:t>
      </w:r>
      <w:proofErr w:type="gramEnd"/>
      <w:r>
        <w:rPr>
          <w:rFonts w:ascii="Arial" w:hAnsi="Arial" w:cs="Arial"/>
          <w:sz w:val="28"/>
          <w:szCs w:val="28"/>
        </w:rPr>
        <w:t xml:space="preserve"> между собой, взаимозависимы.</w:t>
      </w:r>
    </w:p>
    <w:p w:rsidR="007F743A" w:rsidRDefault="007F743A" w:rsidP="007F743A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7F743A">
        <w:rPr>
          <w:rFonts w:ascii="Arial" w:eastAsia="Times New Roman" w:hAnsi="Arial" w:cs="Arial"/>
          <w:color w:val="000000"/>
          <w:sz w:val="28"/>
          <w:szCs w:val="28"/>
        </w:rPr>
        <w:t xml:space="preserve">Количество людей занимающихся физической культурой и спортом в Калужской области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в конце 2018 года </w:t>
      </w:r>
      <w:r w:rsidRPr="007F743A">
        <w:rPr>
          <w:rFonts w:ascii="Arial" w:eastAsia="Times New Roman" w:hAnsi="Arial" w:cs="Arial"/>
          <w:color w:val="000000"/>
          <w:sz w:val="28"/>
          <w:szCs w:val="28"/>
        </w:rPr>
        <w:t xml:space="preserve">составляет 40,5% от общего числа населения от 3 до 79 лет </w:t>
      </w:r>
      <w:r w:rsidRPr="007F743A">
        <w:rPr>
          <w:rFonts w:ascii="Arial" w:eastAsia="Times New Roman" w:hAnsi="Arial" w:cs="Arial"/>
          <w:i/>
          <w:color w:val="000000"/>
          <w:sz w:val="28"/>
          <w:szCs w:val="28"/>
        </w:rPr>
        <w:t>(</w:t>
      </w:r>
      <w:r w:rsidR="00DA4A34">
        <w:rPr>
          <w:rFonts w:ascii="Arial" w:eastAsia="Times New Roman" w:hAnsi="Arial" w:cs="Arial"/>
          <w:i/>
          <w:color w:val="000000"/>
          <w:sz w:val="28"/>
          <w:szCs w:val="28"/>
        </w:rPr>
        <w:t xml:space="preserve">это почти 380 тысяч человек - </w:t>
      </w:r>
      <w:r w:rsidRPr="007F743A">
        <w:rPr>
          <w:rFonts w:ascii="Arial" w:eastAsia="Times New Roman" w:hAnsi="Arial" w:cs="Arial"/>
          <w:i/>
          <w:color w:val="000000"/>
          <w:sz w:val="28"/>
          <w:szCs w:val="28"/>
        </w:rPr>
        <w:t>379 068 человек).</w:t>
      </w:r>
    </w:p>
    <w:p w:rsidR="00DA4A34" w:rsidRPr="00DA4A34" w:rsidRDefault="003A0D0E" w:rsidP="007F743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ближайшие годы д</w:t>
      </w:r>
      <w:r w:rsidR="00DA4A34" w:rsidRPr="00DA4A34">
        <w:rPr>
          <w:rFonts w:ascii="Arial" w:hAnsi="Arial" w:cs="Arial"/>
          <w:sz w:val="28"/>
          <w:szCs w:val="28"/>
        </w:rPr>
        <w:t xml:space="preserve">ополнительно к результатам 2018 года </w:t>
      </w:r>
      <w:r w:rsidR="00DA4A34">
        <w:rPr>
          <w:rFonts w:ascii="Arial" w:hAnsi="Arial" w:cs="Arial"/>
          <w:sz w:val="28"/>
          <w:szCs w:val="28"/>
        </w:rPr>
        <w:t>нам необходимо в</w:t>
      </w:r>
      <w:r w:rsidR="00DA4A34" w:rsidRPr="00DA4A34">
        <w:rPr>
          <w:rFonts w:ascii="Arial" w:eastAsia="Times New Roman" w:hAnsi="Arial" w:cs="Arial"/>
          <w:bCs/>
          <w:sz w:val="28"/>
          <w:szCs w:val="28"/>
        </w:rPr>
        <w:t>овлечь в систематические занятия физической культ</w:t>
      </w:r>
      <w:r w:rsidR="00DA4A34">
        <w:rPr>
          <w:rFonts w:ascii="Arial" w:eastAsia="Times New Roman" w:hAnsi="Arial" w:cs="Arial"/>
          <w:bCs/>
          <w:sz w:val="28"/>
          <w:szCs w:val="28"/>
        </w:rPr>
        <w:t xml:space="preserve">урой и спортом </w:t>
      </w:r>
      <w:r w:rsidR="00B40D80">
        <w:rPr>
          <w:rFonts w:ascii="Arial" w:eastAsia="Times New Roman" w:hAnsi="Arial" w:cs="Arial"/>
          <w:bCs/>
          <w:sz w:val="28"/>
          <w:szCs w:val="28"/>
        </w:rPr>
        <w:t xml:space="preserve">порядка </w:t>
      </w:r>
      <w:r w:rsidR="00DA4A34">
        <w:rPr>
          <w:rFonts w:ascii="Arial" w:eastAsia="Times New Roman" w:hAnsi="Arial" w:cs="Arial"/>
          <w:bCs/>
          <w:sz w:val="28"/>
          <w:szCs w:val="28"/>
        </w:rPr>
        <w:t>1</w:t>
      </w:r>
      <w:r w:rsidR="00B40D80">
        <w:rPr>
          <w:rFonts w:ascii="Arial" w:eastAsia="Times New Roman" w:hAnsi="Arial" w:cs="Arial"/>
          <w:bCs/>
          <w:sz w:val="28"/>
          <w:szCs w:val="28"/>
        </w:rPr>
        <w:t>80</w:t>
      </w:r>
      <w:r w:rsidR="00DA4A34">
        <w:rPr>
          <w:rFonts w:ascii="Arial" w:eastAsia="Times New Roman" w:hAnsi="Arial" w:cs="Arial"/>
          <w:bCs/>
          <w:sz w:val="28"/>
          <w:szCs w:val="28"/>
        </w:rPr>
        <w:t xml:space="preserve"> тысяч</w:t>
      </w:r>
      <w:r w:rsidR="00DA4A34" w:rsidRPr="00DA4A34">
        <w:rPr>
          <w:rFonts w:ascii="Arial" w:eastAsia="Times New Roman" w:hAnsi="Arial" w:cs="Arial"/>
          <w:bCs/>
          <w:sz w:val="28"/>
          <w:szCs w:val="28"/>
        </w:rPr>
        <w:t xml:space="preserve"> человек</w:t>
      </w:r>
      <w:r>
        <w:rPr>
          <w:rFonts w:ascii="Arial" w:eastAsia="Times New Roman" w:hAnsi="Arial" w:cs="Arial"/>
          <w:bCs/>
          <w:sz w:val="28"/>
          <w:szCs w:val="28"/>
        </w:rPr>
        <w:t>.</w:t>
      </w:r>
    </w:p>
    <w:p w:rsidR="00762DCF" w:rsidRPr="00DA4A34" w:rsidRDefault="00762DCF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A4A34">
        <w:rPr>
          <w:rFonts w:ascii="Arial" w:hAnsi="Arial" w:cs="Arial"/>
          <w:sz w:val="28"/>
          <w:szCs w:val="28"/>
        </w:rPr>
        <w:t xml:space="preserve">Один из этапов – </w:t>
      </w:r>
      <w:r w:rsidR="00DA4A34">
        <w:rPr>
          <w:rFonts w:ascii="Arial" w:hAnsi="Arial" w:cs="Arial"/>
          <w:sz w:val="28"/>
          <w:szCs w:val="28"/>
        </w:rPr>
        <w:t xml:space="preserve">это </w:t>
      </w:r>
      <w:r w:rsidRPr="00DA4A34">
        <w:rPr>
          <w:rFonts w:ascii="Arial" w:hAnsi="Arial" w:cs="Arial"/>
          <w:sz w:val="28"/>
          <w:szCs w:val="28"/>
        </w:rPr>
        <w:t>внедрение и развитие Всероссийского комплекса «Готов к труду и обороне». Это государственная задача.</w:t>
      </w:r>
    </w:p>
    <w:p w:rsidR="00762DCF" w:rsidRDefault="00762DCF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A4A34">
        <w:rPr>
          <w:rFonts w:ascii="Arial" w:hAnsi="Arial" w:cs="Arial"/>
          <w:sz w:val="28"/>
          <w:szCs w:val="28"/>
        </w:rPr>
        <w:t xml:space="preserve">Необходимо </w:t>
      </w:r>
      <w:r w:rsidR="00DA4A34">
        <w:rPr>
          <w:rFonts w:ascii="Arial" w:hAnsi="Arial" w:cs="Arial"/>
          <w:sz w:val="28"/>
          <w:szCs w:val="28"/>
        </w:rPr>
        <w:t>по</w:t>
      </w:r>
      <w:r w:rsidRPr="00DA4A34">
        <w:rPr>
          <w:rFonts w:ascii="Arial" w:hAnsi="Arial" w:cs="Arial"/>
          <w:sz w:val="28"/>
          <w:szCs w:val="28"/>
        </w:rPr>
        <w:t xml:space="preserve">менять </w:t>
      </w:r>
      <w:r w:rsidR="00C85C91" w:rsidRPr="00DA4A34">
        <w:rPr>
          <w:rFonts w:ascii="Arial" w:hAnsi="Arial" w:cs="Arial"/>
          <w:sz w:val="28"/>
          <w:szCs w:val="28"/>
        </w:rPr>
        <w:t>отношение</w:t>
      </w:r>
      <w:r w:rsidR="00DA4A34">
        <w:rPr>
          <w:rFonts w:ascii="Arial" w:hAnsi="Arial" w:cs="Arial"/>
          <w:sz w:val="28"/>
          <w:szCs w:val="28"/>
        </w:rPr>
        <w:t xml:space="preserve"> детей и взрослых к ГТО</w:t>
      </w:r>
      <w:r w:rsidRPr="00DA4A34">
        <w:rPr>
          <w:rFonts w:ascii="Arial" w:hAnsi="Arial" w:cs="Arial"/>
          <w:sz w:val="28"/>
          <w:szCs w:val="28"/>
        </w:rPr>
        <w:t>.</w:t>
      </w:r>
      <w:r w:rsidR="00DA4A34">
        <w:rPr>
          <w:rFonts w:ascii="Arial" w:hAnsi="Arial" w:cs="Arial"/>
          <w:sz w:val="28"/>
          <w:szCs w:val="28"/>
        </w:rPr>
        <w:t xml:space="preserve"> Это не рутинный экзамен.</w:t>
      </w:r>
      <w:r w:rsidRPr="00DA4A34">
        <w:rPr>
          <w:rFonts w:ascii="Arial" w:hAnsi="Arial" w:cs="Arial"/>
          <w:sz w:val="28"/>
          <w:szCs w:val="28"/>
        </w:rPr>
        <w:t xml:space="preserve"> В школе</w:t>
      </w:r>
      <w:r>
        <w:rPr>
          <w:rFonts w:ascii="Arial" w:hAnsi="Arial" w:cs="Arial"/>
          <w:sz w:val="28"/>
          <w:szCs w:val="28"/>
        </w:rPr>
        <w:t xml:space="preserve"> обычно все построено на целесообразности – хорошо сдать математику и русский язык нужно, чтобы поступить в престижный вуз. Сдать ГТО на «золото» – значит получить дополнительные баллы к результатам ЕГЭ.</w:t>
      </w:r>
    </w:p>
    <w:p w:rsidR="00762DCF" w:rsidRDefault="00762DCF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это не совсем правильно, необходимо воспитывать </w:t>
      </w:r>
      <w:r w:rsidR="00C02A46">
        <w:rPr>
          <w:rFonts w:ascii="Arial" w:hAnsi="Arial" w:cs="Arial"/>
          <w:sz w:val="28"/>
          <w:szCs w:val="28"/>
        </w:rPr>
        <w:t>привычку к здоровому и активному образу жизни от детского сада и до пенсионного возраста, гордость за знак ГТО.</w:t>
      </w:r>
    </w:p>
    <w:p w:rsidR="00DA4A34" w:rsidRPr="00DA4A34" w:rsidRDefault="00DA4A34" w:rsidP="00DA4A3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DA4A34">
        <w:rPr>
          <w:rFonts w:ascii="Arial" w:eastAsia="Times New Roman" w:hAnsi="Arial" w:cs="Arial"/>
          <w:sz w:val="28"/>
          <w:szCs w:val="28"/>
        </w:rPr>
        <w:t>На сегодняшний день в каждом муниципальном районе и городском округе Калужской области созданы  центры тестирования населения ГТО.</w:t>
      </w:r>
    </w:p>
    <w:p w:rsidR="00DA4A34" w:rsidRDefault="00DA4A34" w:rsidP="00DA4A3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DA4A34">
        <w:rPr>
          <w:rFonts w:ascii="Arial" w:eastAsia="Times New Roman" w:hAnsi="Arial" w:cs="Arial"/>
          <w:sz w:val="28"/>
          <w:szCs w:val="28"/>
        </w:rPr>
        <w:t xml:space="preserve">Для подготовки и выполнения нормативов комплекса ГТО сформировано </w:t>
      </w:r>
      <w:r w:rsidRPr="00DA4A34">
        <w:rPr>
          <w:rFonts w:ascii="Arial" w:eastAsia="Times New Roman" w:hAnsi="Arial" w:cs="Arial"/>
          <w:b/>
          <w:sz w:val="28"/>
          <w:szCs w:val="28"/>
        </w:rPr>
        <w:t>150</w:t>
      </w:r>
      <w:r w:rsidRPr="00DA4A34">
        <w:rPr>
          <w:rFonts w:ascii="Arial" w:eastAsia="Times New Roman" w:hAnsi="Arial" w:cs="Arial"/>
          <w:sz w:val="28"/>
          <w:szCs w:val="28"/>
        </w:rPr>
        <w:t xml:space="preserve"> мест тестирования.</w:t>
      </w:r>
    </w:p>
    <w:p w:rsidR="00DA4A34" w:rsidRDefault="00DA4A34" w:rsidP="00DA4A34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</w:t>
      </w:r>
      <w:r w:rsidRPr="00DA4A34">
        <w:rPr>
          <w:rFonts w:ascii="Arial" w:hAnsi="Arial" w:cs="Arial"/>
          <w:sz w:val="28"/>
          <w:szCs w:val="28"/>
        </w:rPr>
        <w:t xml:space="preserve"> 1 января 2016 года по 31 декабря 2018 года было проведено </w:t>
      </w:r>
      <w:r>
        <w:rPr>
          <w:rFonts w:ascii="Arial" w:hAnsi="Arial" w:cs="Arial"/>
          <w:sz w:val="28"/>
          <w:szCs w:val="28"/>
        </w:rPr>
        <w:t>почти 3 тысячи мероприятий (</w:t>
      </w:r>
      <w:r w:rsidRPr="00DA4A34">
        <w:rPr>
          <w:rFonts w:ascii="Arial" w:hAnsi="Arial" w:cs="Arial"/>
          <w:b/>
          <w:sz w:val="28"/>
          <w:szCs w:val="28"/>
        </w:rPr>
        <w:t xml:space="preserve">2 863 </w:t>
      </w:r>
      <w:r w:rsidRPr="00DA4A34">
        <w:rPr>
          <w:rFonts w:ascii="Arial" w:hAnsi="Arial" w:cs="Arial"/>
          <w:sz w:val="28"/>
          <w:szCs w:val="28"/>
        </w:rPr>
        <w:t>мероприятия</w:t>
      </w:r>
      <w:r>
        <w:rPr>
          <w:rFonts w:ascii="Arial" w:hAnsi="Arial" w:cs="Arial"/>
          <w:sz w:val="28"/>
          <w:szCs w:val="28"/>
        </w:rPr>
        <w:t>)</w:t>
      </w:r>
      <w:r w:rsidRPr="00DA4A34">
        <w:rPr>
          <w:rFonts w:ascii="Arial" w:hAnsi="Arial" w:cs="Arial"/>
          <w:sz w:val="28"/>
          <w:szCs w:val="28"/>
        </w:rPr>
        <w:t xml:space="preserve">, в </w:t>
      </w:r>
      <w:r>
        <w:rPr>
          <w:rFonts w:ascii="Arial" w:hAnsi="Arial" w:cs="Arial"/>
          <w:sz w:val="28"/>
          <w:szCs w:val="28"/>
        </w:rPr>
        <w:t xml:space="preserve">них </w:t>
      </w:r>
      <w:r w:rsidRPr="00DA4A34">
        <w:rPr>
          <w:rFonts w:ascii="Arial" w:hAnsi="Arial" w:cs="Arial"/>
          <w:sz w:val="28"/>
          <w:szCs w:val="28"/>
        </w:rPr>
        <w:t>принял</w:t>
      </w:r>
      <w:r>
        <w:rPr>
          <w:rFonts w:ascii="Arial" w:hAnsi="Arial" w:cs="Arial"/>
          <w:sz w:val="28"/>
          <w:szCs w:val="28"/>
        </w:rPr>
        <w:t>и</w:t>
      </w:r>
      <w:r w:rsidRPr="00DA4A34">
        <w:rPr>
          <w:rFonts w:ascii="Arial" w:hAnsi="Arial" w:cs="Arial"/>
          <w:sz w:val="28"/>
          <w:szCs w:val="28"/>
        </w:rPr>
        <w:t xml:space="preserve"> участие </w:t>
      </w:r>
      <w:r>
        <w:rPr>
          <w:rFonts w:ascii="Arial" w:hAnsi="Arial" w:cs="Arial"/>
          <w:sz w:val="28"/>
          <w:szCs w:val="28"/>
        </w:rPr>
        <w:t xml:space="preserve">более </w:t>
      </w:r>
      <w:r w:rsidRPr="00DA4A34">
        <w:rPr>
          <w:rFonts w:ascii="Arial" w:hAnsi="Arial" w:cs="Arial"/>
          <w:b/>
          <w:sz w:val="28"/>
          <w:szCs w:val="28"/>
        </w:rPr>
        <w:t xml:space="preserve">45 </w:t>
      </w:r>
      <w:r>
        <w:rPr>
          <w:rFonts w:ascii="Arial" w:hAnsi="Arial" w:cs="Arial"/>
          <w:b/>
          <w:sz w:val="28"/>
          <w:szCs w:val="28"/>
        </w:rPr>
        <w:t>тысяч жителей региона</w:t>
      </w:r>
      <w:r w:rsidRPr="00DA4A34">
        <w:rPr>
          <w:rFonts w:ascii="Arial" w:hAnsi="Arial" w:cs="Arial"/>
          <w:sz w:val="28"/>
          <w:szCs w:val="28"/>
        </w:rPr>
        <w:t xml:space="preserve">. Нормативы комплекса выполнили на </w:t>
      </w:r>
      <w:r w:rsidRPr="00DA4A34">
        <w:rPr>
          <w:rFonts w:ascii="Arial" w:eastAsia="Times New Roman" w:hAnsi="Arial" w:cs="Arial"/>
          <w:sz w:val="28"/>
          <w:szCs w:val="28"/>
        </w:rPr>
        <w:t xml:space="preserve">«золотой» знак – </w:t>
      </w:r>
      <w:r w:rsidRPr="00DA4A34">
        <w:rPr>
          <w:rFonts w:ascii="Arial" w:eastAsia="Times New Roman" w:hAnsi="Arial" w:cs="Arial"/>
          <w:b/>
          <w:sz w:val="28"/>
          <w:szCs w:val="28"/>
        </w:rPr>
        <w:t>7</w:t>
      </w:r>
      <w:r>
        <w:rPr>
          <w:rFonts w:ascii="Arial" w:eastAsia="Times New Roman" w:hAnsi="Arial" w:cs="Arial"/>
          <w:b/>
          <w:sz w:val="28"/>
          <w:szCs w:val="28"/>
        </w:rPr>
        <w:t xml:space="preserve"> с половиной тысяч наших</w:t>
      </w:r>
      <w:r w:rsidR="00733199">
        <w:rPr>
          <w:rFonts w:ascii="Arial" w:eastAsia="Times New Roman" w:hAnsi="Arial" w:cs="Arial"/>
          <w:b/>
          <w:sz w:val="28"/>
          <w:szCs w:val="28"/>
        </w:rPr>
        <w:t xml:space="preserve"> земляков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33199">
        <w:rPr>
          <w:rFonts w:ascii="Arial" w:eastAsia="Times New Roman" w:hAnsi="Arial" w:cs="Arial"/>
          <w:i/>
          <w:sz w:val="28"/>
          <w:szCs w:val="28"/>
        </w:rPr>
        <w:t>(</w:t>
      </w:r>
      <w:r w:rsidR="00733199" w:rsidRPr="00733199">
        <w:rPr>
          <w:rFonts w:ascii="Arial" w:eastAsia="Times New Roman" w:hAnsi="Arial" w:cs="Arial"/>
          <w:i/>
          <w:sz w:val="28"/>
          <w:szCs w:val="28"/>
        </w:rPr>
        <w:t xml:space="preserve">золото - </w:t>
      </w:r>
      <w:r w:rsidRPr="00733199">
        <w:rPr>
          <w:rFonts w:ascii="Arial" w:eastAsia="Times New Roman" w:hAnsi="Arial" w:cs="Arial"/>
          <w:i/>
          <w:sz w:val="28"/>
          <w:szCs w:val="28"/>
        </w:rPr>
        <w:t>7 556, «серебр</w:t>
      </w:r>
      <w:r w:rsidR="00733199" w:rsidRPr="00733199">
        <w:rPr>
          <w:rFonts w:ascii="Arial" w:eastAsia="Times New Roman" w:hAnsi="Arial" w:cs="Arial"/>
          <w:i/>
          <w:sz w:val="28"/>
          <w:szCs w:val="28"/>
        </w:rPr>
        <w:t>о</w:t>
      </w:r>
      <w:r w:rsidRPr="00733199">
        <w:rPr>
          <w:rFonts w:ascii="Arial" w:eastAsia="Times New Roman" w:hAnsi="Arial" w:cs="Arial"/>
          <w:i/>
          <w:sz w:val="28"/>
          <w:szCs w:val="28"/>
        </w:rPr>
        <w:t>» – 5 162, «бронз</w:t>
      </w:r>
      <w:r w:rsidR="00733199" w:rsidRPr="00733199">
        <w:rPr>
          <w:rFonts w:ascii="Arial" w:eastAsia="Times New Roman" w:hAnsi="Arial" w:cs="Arial"/>
          <w:i/>
          <w:sz w:val="28"/>
          <w:szCs w:val="28"/>
        </w:rPr>
        <w:t>а</w:t>
      </w:r>
      <w:r w:rsidRPr="00733199">
        <w:rPr>
          <w:rFonts w:ascii="Arial" w:eastAsia="Times New Roman" w:hAnsi="Arial" w:cs="Arial"/>
          <w:i/>
          <w:sz w:val="28"/>
          <w:szCs w:val="28"/>
        </w:rPr>
        <w:t>» – 4 014 человек</w:t>
      </w:r>
      <w:r w:rsidR="00733199" w:rsidRPr="00733199">
        <w:rPr>
          <w:rFonts w:ascii="Arial" w:eastAsia="Times New Roman" w:hAnsi="Arial" w:cs="Arial"/>
          <w:i/>
          <w:sz w:val="28"/>
          <w:szCs w:val="28"/>
        </w:rPr>
        <w:t>)</w:t>
      </w:r>
      <w:r w:rsidRPr="00733199">
        <w:rPr>
          <w:rFonts w:ascii="Arial" w:eastAsia="Times New Roman" w:hAnsi="Arial" w:cs="Arial"/>
          <w:i/>
          <w:sz w:val="28"/>
          <w:szCs w:val="28"/>
        </w:rPr>
        <w:t>.</w:t>
      </w:r>
    </w:p>
    <w:p w:rsidR="00733199" w:rsidRPr="00733199" w:rsidRDefault="00F60DC6" w:rsidP="00DA4A3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Сегодня н</w:t>
      </w:r>
      <w:r w:rsidR="00733199">
        <w:rPr>
          <w:rFonts w:ascii="Arial" w:eastAsia="Times New Roman" w:hAnsi="Arial" w:cs="Arial"/>
          <w:sz w:val="28"/>
          <w:szCs w:val="28"/>
        </w:rPr>
        <w:t xml:space="preserve">аша </w:t>
      </w:r>
      <w:r>
        <w:rPr>
          <w:rFonts w:ascii="Arial" w:eastAsia="Times New Roman" w:hAnsi="Arial" w:cs="Arial"/>
          <w:sz w:val="28"/>
          <w:szCs w:val="28"/>
        </w:rPr>
        <w:t xml:space="preserve">главная </w:t>
      </w:r>
      <w:r w:rsidR="00733199">
        <w:rPr>
          <w:rFonts w:ascii="Arial" w:eastAsia="Times New Roman" w:hAnsi="Arial" w:cs="Arial"/>
          <w:sz w:val="28"/>
          <w:szCs w:val="28"/>
        </w:rPr>
        <w:t xml:space="preserve">задача </w:t>
      </w:r>
      <w:r w:rsidR="002C4E5F">
        <w:rPr>
          <w:rFonts w:ascii="Arial" w:eastAsia="Times New Roman" w:hAnsi="Arial" w:cs="Arial"/>
          <w:sz w:val="28"/>
          <w:szCs w:val="28"/>
        </w:rPr>
        <w:t>–</w:t>
      </w:r>
      <w:r w:rsidR="00733199">
        <w:rPr>
          <w:rFonts w:ascii="Arial" w:eastAsia="Times New Roman" w:hAnsi="Arial" w:cs="Arial"/>
          <w:sz w:val="28"/>
          <w:szCs w:val="28"/>
        </w:rPr>
        <w:t xml:space="preserve"> </w:t>
      </w:r>
      <w:r w:rsidR="002C4E5F">
        <w:rPr>
          <w:rFonts w:ascii="Arial" w:eastAsia="Times New Roman" w:hAnsi="Arial" w:cs="Arial"/>
          <w:sz w:val="28"/>
          <w:szCs w:val="28"/>
        </w:rPr>
        <w:t>сделать знак ГТО почетным знаком отличия, который с гордостью, как дорогую награду носит и ребенок, и взрослый.</w:t>
      </w:r>
    </w:p>
    <w:p w:rsidR="00595DB8" w:rsidRDefault="00762DCF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Нам часто говорят, что сейчас родители настроены </w:t>
      </w:r>
      <w:r w:rsidR="006E2088">
        <w:rPr>
          <w:rFonts w:ascii="Arial" w:hAnsi="Arial" w:cs="Arial"/>
          <w:sz w:val="28"/>
          <w:szCs w:val="28"/>
        </w:rPr>
        <w:t>в первую очередь на образование детей</w:t>
      </w:r>
      <w:r w:rsidR="00A81214">
        <w:rPr>
          <w:rFonts w:ascii="Arial" w:hAnsi="Arial" w:cs="Arial"/>
          <w:sz w:val="28"/>
          <w:szCs w:val="28"/>
        </w:rPr>
        <w:t>, а не на физическое развитие</w:t>
      </w:r>
      <w:r w:rsidR="006E2088">
        <w:rPr>
          <w:rFonts w:ascii="Arial" w:hAnsi="Arial" w:cs="Arial"/>
          <w:sz w:val="28"/>
          <w:szCs w:val="28"/>
        </w:rPr>
        <w:t>.</w:t>
      </w:r>
      <w:r w:rsidR="00A81214">
        <w:rPr>
          <w:rFonts w:ascii="Arial" w:hAnsi="Arial" w:cs="Arial"/>
          <w:sz w:val="28"/>
          <w:szCs w:val="28"/>
        </w:rPr>
        <w:t xml:space="preserve"> Это видимое противоречие. На самом деле спорт учит ребенка не просто накапливать полезные знания и навыки, он воспитывает </w:t>
      </w:r>
      <w:r w:rsidR="00595DB8">
        <w:rPr>
          <w:rFonts w:ascii="Arial" w:hAnsi="Arial" w:cs="Arial"/>
          <w:sz w:val="28"/>
          <w:szCs w:val="28"/>
        </w:rPr>
        <w:t xml:space="preserve">целеустремленного </w:t>
      </w:r>
      <w:r w:rsidR="00A81214">
        <w:rPr>
          <w:rFonts w:ascii="Arial" w:hAnsi="Arial" w:cs="Arial"/>
          <w:sz w:val="28"/>
          <w:szCs w:val="28"/>
        </w:rPr>
        <w:t>ребенка</w:t>
      </w:r>
      <w:r w:rsidR="00595DB8">
        <w:rPr>
          <w:rFonts w:ascii="Arial" w:hAnsi="Arial" w:cs="Arial"/>
          <w:sz w:val="28"/>
          <w:szCs w:val="28"/>
        </w:rPr>
        <w:t>, упорного и настойчивого, способного преодолевать неудачи и не сдаваться</w:t>
      </w:r>
      <w:r w:rsidR="00A81214">
        <w:rPr>
          <w:rFonts w:ascii="Arial" w:hAnsi="Arial" w:cs="Arial"/>
          <w:sz w:val="28"/>
          <w:szCs w:val="28"/>
        </w:rPr>
        <w:t>.</w:t>
      </w:r>
    </w:p>
    <w:p w:rsidR="00D41381" w:rsidRDefault="00D41381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62DCF" w:rsidRDefault="00595DB8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в будущей жизни окажется даже важнее, чем многие учебные предметы.</w:t>
      </w:r>
      <w:r w:rsidR="00A81214">
        <w:rPr>
          <w:rFonts w:ascii="Arial" w:hAnsi="Arial" w:cs="Arial"/>
          <w:sz w:val="28"/>
          <w:szCs w:val="28"/>
        </w:rPr>
        <w:t xml:space="preserve"> Спортивные классы, созданные на базе спортивной школы олимпийского резерва «Олимп» и лицея «Держава» в Обнинске</w:t>
      </w:r>
      <w:r w:rsidR="002C4E5F">
        <w:rPr>
          <w:rFonts w:ascii="Arial" w:hAnsi="Arial" w:cs="Arial"/>
          <w:sz w:val="28"/>
          <w:szCs w:val="28"/>
        </w:rPr>
        <w:t>,</w:t>
      </w:r>
      <w:r w:rsidR="00A81214">
        <w:rPr>
          <w:rFonts w:ascii="Arial" w:hAnsi="Arial" w:cs="Arial"/>
          <w:sz w:val="28"/>
          <w:szCs w:val="28"/>
        </w:rPr>
        <w:t xml:space="preserve"> подтверждают эту мысль.</w:t>
      </w:r>
    </w:p>
    <w:p w:rsidR="00595DB8" w:rsidRDefault="00595DB8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Классы, набранные только из мальчишек, которые составляют одну хоккейную команду, лучше успевают в изучении предметов, более дисциплинированы, не говоря уже о том, что эти классы самые дружные, готовые друг друга поддержать в любой момент.</w:t>
      </w:r>
    </w:p>
    <w:p w:rsidR="00595DB8" w:rsidRDefault="00595DB8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Умение работать в команде – сейчас одно из самых важных качеств. А закладывается это качество в детстве.</w:t>
      </w:r>
    </w:p>
    <w:p w:rsidR="0060381E" w:rsidRDefault="0060381E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812A32">
        <w:rPr>
          <w:rFonts w:ascii="Arial" w:hAnsi="Arial" w:cs="Arial"/>
          <w:sz w:val="28"/>
          <w:szCs w:val="28"/>
        </w:rPr>
        <w:t>нтересным</w:t>
      </w:r>
      <w:r>
        <w:rPr>
          <w:rFonts w:ascii="Arial" w:hAnsi="Arial" w:cs="Arial"/>
          <w:sz w:val="28"/>
          <w:szCs w:val="28"/>
        </w:rPr>
        <w:t>и</w:t>
      </w:r>
      <w:r w:rsidR="00812A32">
        <w:rPr>
          <w:rFonts w:ascii="Arial" w:hAnsi="Arial" w:cs="Arial"/>
          <w:sz w:val="28"/>
          <w:szCs w:val="28"/>
        </w:rPr>
        <w:t xml:space="preserve"> этап</w:t>
      </w:r>
      <w:r>
        <w:rPr>
          <w:rFonts w:ascii="Arial" w:hAnsi="Arial" w:cs="Arial"/>
          <w:sz w:val="28"/>
          <w:szCs w:val="28"/>
        </w:rPr>
        <w:t>ами</w:t>
      </w:r>
      <w:r w:rsidR="00812A32">
        <w:rPr>
          <w:rFonts w:ascii="Arial" w:hAnsi="Arial" w:cs="Arial"/>
          <w:sz w:val="28"/>
          <w:szCs w:val="28"/>
        </w:rPr>
        <w:t xml:space="preserve"> развития</w:t>
      </w:r>
      <w:r w:rsidR="00C57A5B">
        <w:rPr>
          <w:rFonts w:ascii="Arial" w:hAnsi="Arial" w:cs="Arial"/>
          <w:sz w:val="28"/>
          <w:szCs w:val="28"/>
        </w:rPr>
        <w:t xml:space="preserve"> спортивной инфраструктуры региона</w:t>
      </w:r>
      <w:r w:rsidR="00812A32">
        <w:rPr>
          <w:rFonts w:ascii="Arial" w:hAnsi="Arial" w:cs="Arial"/>
          <w:sz w:val="28"/>
          <w:szCs w:val="28"/>
        </w:rPr>
        <w:t xml:space="preserve"> ста</w:t>
      </w:r>
      <w:r w:rsidR="00C57A5B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у</w:t>
      </w:r>
      <w:r w:rsidR="00812A32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:</w:t>
      </w:r>
    </w:p>
    <w:p w:rsidR="00E46AA0" w:rsidRPr="007B48B6" w:rsidRDefault="0060381E" w:rsidP="007B48B6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0381E">
        <w:rPr>
          <w:rFonts w:ascii="Arial" w:hAnsi="Arial" w:cs="Arial"/>
          <w:sz w:val="28"/>
          <w:szCs w:val="28"/>
        </w:rPr>
        <w:t>проект в</w:t>
      </w:r>
      <w:r w:rsidR="00A81214" w:rsidRPr="0060381E">
        <w:rPr>
          <w:rFonts w:ascii="Arial" w:hAnsi="Arial" w:cs="Arial"/>
          <w:sz w:val="28"/>
          <w:szCs w:val="28"/>
        </w:rPr>
        <w:t xml:space="preserve"> спортивной школ</w:t>
      </w:r>
      <w:r w:rsidRPr="0060381E">
        <w:rPr>
          <w:rFonts w:ascii="Arial" w:hAnsi="Arial" w:cs="Arial"/>
          <w:sz w:val="28"/>
          <w:szCs w:val="28"/>
        </w:rPr>
        <w:t>е</w:t>
      </w:r>
      <w:r w:rsidR="00A81214" w:rsidRPr="0060381E">
        <w:rPr>
          <w:rFonts w:ascii="Arial" w:hAnsi="Arial" w:cs="Arial"/>
          <w:sz w:val="28"/>
          <w:szCs w:val="28"/>
        </w:rPr>
        <w:t xml:space="preserve"> олимпийского резерва по спортивной гимнастике Ларисы Латыниной </w:t>
      </w:r>
      <w:r w:rsidR="00812A32" w:rsidRPr="0060381E">
        <w:rPr>
          <w:rFonts w:ascii="Arial" w:hAnsi="Arial" w:cs="Arial"/>
          <w:sz w:val="28"/>
          <w:szCs w:val="28"/>
        </w:rPr>
        <w:t>по создани</w:t>
      </w:r>
      <w:r w:rsidRPr="0060381E">
        <w:rPr>
          <w:rFonts w:ascii="Arial" w:hAnsi="Arial" w:cs="Arial"/>
          <w:sz w:val="28"/>
          <w:szCs w:val="28"/>
        </w:rPr>
        <w:t>ю</w:t>
      </w:r>
      <w:r w:rsidR="00A81214" w:rsidRPr="0060381E">
        <w:rPr>
          <w:rFonts w:ascii="Arial" w:hAnsi="Arial" w:cs="Arial"/>
          <w:sz w:val="28"/>
          <w:szCs w:val="28"/>
        </w:rPr>
        <w:t xml:space="preserve"> Академии спортивной гимнастики, в которую могут войти </w:t>
      </w:r>
      <w:r w:rsidR="00A81214" w:rsidRPr="0060381E">
        <w:rPr>
          <w:rFonts w:ascii="Arial" w:hAnsi="Arial" w:cs="Arial"/>
          <w:sz w:val="28"/>
          <w:szCs w:val="28"/>
        </w:rPr>
        <w:lastRenderedPageBreak/>
        <w:t>общеобразовательная школа, спортивная школа, интернат</w:t>
      </w:r>
      <w:r w:rsidR="00812A32" w:rsidRPr="0060381E">
        <w:rPr>
          <w:rFonts w:ascii="Arial" w:hAnsi="Arial" w:cs="Arial"/>
          <w:sz w:val="28"/>
          <w:szCs w:val="28"/>
        </w:rPr>
        <w:t xml:space="preserve"> для проживания спортсменов,</w:t>
      </w:r>
      <w:r w:rsidR="00A81214" w:rsidRPr="0060381E">
        <w:rPr>
          <w:rFonts w:ascii="Arial" w:hAnsi="Arial" w:cs="Arial"/>
          <w:sz w:val="28"/>
          <w:szCs w:val="28"/>
        </w:rPr>
        <w:t xml:space="preserve"> </w:t>
      </w:r>
      <w:r w:rsidR="00812A32" w:rsidRPr="0060381E">
        <w:rPr>
          <w:rFonts w:ascii="Arial" w:hAnsi="Arial" w:cs="Arial"/>
          <w:sz w:val="28"/>
          <w:szCs w:val="28"/>
        </w:rPr>
        <w:t>в</w:t>
      </w:r>
      <w:r w:rsidR="00A81214" w:rsidRPr="0060381E">
        <w:rPr>
          <w:rFonts w:ascii="Arial" w:hAnsi="Arial" w:cs="Arial"/>
          <w:sz w:val="28"/>
          <w:szCs w:val="28"/>
        </w:rPr>
        <w:t xml:space="preserve">озможно, </w:t>
      </w:r>
      <w:r w:rsidR="00CD16B9" w:rsidRPr="0060381E">
        <w:rPr>
          <w:rFonts w:ascii="Arial" w:hAnsi="Arial" w:cs="Arial"/>
          <w:sz w:val="28"/>
          <w:szCs w:val="28"/>
        </w:rPr>
        <w:t xml:space="preserve">Училище олимпийского резерва и </w:t>
      </w:r>
      <w:r w:rsidR="00A81214" w:rsidRPr="0060381E">
        <w:rPr>
          <w:rFonts w:ascii="Arial" w:hAnsi="Arial" w:cs="Arial"/>
          <w:sz w:val="28"/>
          <w:szCs w:val="28"/>
        </w:rPr>
        <w:t xml:space="preserve">даже </w:t>
      </w:r>
      <w:r w:rsidR="00CD16B9" w:rsidRPr="0060381E">
        <w:rPr>
          <w:rFonts w:ascii="Arial" w:hAnsi="Arial" w:cs="Arial"/>
          <w:sz w:val="28"/>
          <w:szCs w:val="28"/>
        </w:rPr>
        <w:t xml:space="preserve">филиал </w:t>
      </w:r>
      <w:r w:rsidR="000E0278" w:rsidRPr="0060381E">
        <w:rPr>
          <w:rFonts w:ascii="Arial" w:hAnsi="Arial" w:cs="Arial"/>
          <w:sz w:val="28"/>
          <w:szCs w:val="28"/>
        </w:rPr>
        <w:t>санкт-пе</w:t>
      </w:r>
      <w:r w:rsidR="00CD16B9" w:rsidRPr="0060381E">
        <w:rPr>
          <w:rFonts w:ascii="Arial" w:hAnsi="Arial" w:cs="Arial"/>
          <w:sz w:val="28"/>
          <w:szCs w:val="28"/>
        </w:rPr>
        <w:t>тер</w:t>
      </w:r>
      <w:r w:rsidR="000E0278" w:rsidRPr="0060381E">
        <w:rPr>
          <w:rFonts w:ascii="Arial" w:hAnsi="Arial" w:cs="Arial"/>
          <w:sz w:val="28"/>
          <w:szCs w:val="28"/>
        </w:rPr>
        <w:t>бург</w:t>
      </w:r>
      <w:r w:rsidR="00CD16B9" w:rsidRPr="0060381E">
        <w:rPr>
          <w:rFonts w:ascii="Arial" w:hAnsi="Arial" w:cs="Arial"/>
          <w:sz w:val="28"/>
          <w:szCs w:val="28"/>
        </w:rPr>
        <w:t xml:space="preserve">ской </w:t>
      </w:r>
      <w:r w:rsidR="00A81214" w:rsidRPr="0060381E">
        <w:rPr>
          <w:rFonts w:ascii="Arial" w:hAnsi="Arial" w:cs="Arial"/>
          <w:sz w:val="28"/>
          <w:szCs w:val="28"/>
        </w:rPr>
        <w:t>Академи</w:t>
      </w:r>
      <w:r w:rsidR="00CD16B9" w:rsidRPr="0060381E">
        <w:rPr>
          <w:rFonts w:ascii="Arial" w:hAnsi="Arial" w:cs="Arial"/>
          <w:sz w:val="28"/>
          <w:szCs w:val="28"/>
        </w:rPr>
        <w:t>и</w:t>
      </w:r>
      <w:r w:rsidR="00A81214" w:rsidRPr="0060381E">
        <w:rPr>
          <w:rFonts w:ascii="Arial" w:hAnsi="Arial" w:cs="Arial"/>
          <w:sz w:val="28"/>
          <w:szCs w:val="28"/>
        </w:rPr>
        <w:t xml:space="preserve"> физической культуры имени Лесгафта</w:t>
      </w:r>
      <w:r w:rsidRPr="0060381E">
        <w:rPr>
          <w:rFonts w:ascii="Arial" w:hAnsi="Arial" w:cs="Arial"/>
          <w:sz w:val="28"/>
          <w:szCs w:val="28"/>
        </w:rPr>
        <w:t>;</w:t>
      </w:r>
    </w:p>
    <w:p w:rsidR="00A81214" w:rsidRPr="0060381E" w:rsidRDefault="0060381E" w:rsidP="0060381E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 создания гребного центра в Калуге</w:t>
      </w:r>
      <w:r w:rsidR="00A81214" w:rsidRPr="0060381E">
        <w:rPr>
          <w:rFonts w:ascii="Arial" w:hAnsi="Arial" w:cs="Arial"/>
          <w:sz w:val="28"/>
          <w:szCs w:val="28"/>
        </w:rPr>
        <w:t>.</w:t>
      </w:r>
    </w:p>
    <w:p w:rsidR="00E46AA0" w:rsidRDefault="00735B1B" w:rsidP="007B48B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35B1B">
        <w:rPr>
          <w:rFonts w:ascii="Arial" w:hAnsi="Arial" w:cs="Arial"/>
          <w:sz w:val="28"/>
          <w:szCs w:val="28"/>
        </w:rPr>
        <w:t xml:space="preserve">В октябре прошлого года </w:t>
      </w:r>
      <w:r>
        <w:rPr>
          <w:rFonts w:ascii="Arial" w:hAnsi="Arial" w:cs="Arial"/>
          <w:sz w:val="28"/>
          <w:szCs w:val="28"/>
        </w:rPr>
        <w:t xml:space="preserve">Правительством Российской Федерации была утверждена Концепция подготовки спортивного резерва </w:t>
      </w:r>
      <w:r w:rsidR="0068483C">
        <w:rPr>
          <w:rFonts w:ascii="Arial" w:hAnsi="Arial" w:cs="Arial"/>
          <w:sz w:val="28"/>
          <w:szCs w:val="28"/>
        </w:rPr>
        <w:t>в Российской Федерации, которая определила основной вектор развития для спортивных школ региона</w:t>
      </w:r>
      <w:r w:rsidR="000E0278">
        <w:rPr>
          <w:rFonts w:ascii="Arial" w:hAnsi="Arial" w:cs="Arial"/>
          <w:sz w:val="28"/>
          <w:szCs w:val="28"/>
        </w:rPr>
        <w:t xml:space="preserve"> до 2025 года</w:t>
      </w:r>
      <w:r w:rsidR="0068483C">
        <w:rPr>
          <w:rFonts w:ascii="Arial" w:hAnsi="Arial" w:cs="Arial"/>
          <w:sz w:val="28"/>
          <w:szCs w:val="28"/>
        </w:rPr>
        <w:t>.</w:t>
      </w:r>
    </w:p>
    <w:p w:rsidR="008148B3" w:rsidRDefault="008148B3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нацелена на развитие сети спортивных школ, </w:t>
      </w:r>
      <w:r w:rsidR="000E0278">
        <w:rPr>
          <w:rFonts w:ascii="Arial" w:hAnsi="Arial" w:cs="Arial"/>
          <w:sz w:val="28"/>
          <w:szCs w:val="28"/>
        </w:rPr>
        <w:t>обучен</w:t>
      </w:r>
      <w:r>
        <w:rPr>
          <w:rFonts w:ascii="Arial" w:hAnsi="Arial" w:cs="Arial"/>
          <w:sz w:val="28"/>
          <w:szCs w:val="28"/>
        </w:rPr>
        <w:t>ие кадров, ра</w:t>
      </w:r>
      <w:r w:rsidR="000E0278">
        <w:rPr>
          <w:rFonts w:ascii="Arial" w:hAnsi="Arial" w:cs="Arial"/>
          <w:sz w:val="28"/>
          <w:szCs w:val="28"/>
        </w:rPr>
        <w:t>сширени</w:t>
      </w:r>
      <w:r>
        <w:rPr>
          <w:rFonts w:ascii="Arial" w:hAnsi="Arial" w:cs="Arial"/>
          <w:sz w:val="28"/>
          <w:szCs w:val="28"/>
        </w:rPr>
        <w:t>е спортивной инфраструктуры, материального и финансового обеспечения спортивной подготовки, совершенствование системы отбора одаренных спортсменов в сборные страны, совершенствование медико-биологического и антидопингового обеспечения, у</w:t>
      </w:r>
      <w:r w:rsidR="000968A6">
        <w:rPr>
          <w:rFonts w:ascii="Arial" w:hAnsi="Arial" w:cs="Arial"/>
          <w:sz w:val="28"/>
          <w:szCs w:val="28"/>
        </w:rPr>
        <w:t>крепление международных связей.</w:t>
      </w:r>
    </w:p>
    <w:p w:rsidR="008148B3" w:rsidRPr="008148B3" w:rsidRDefault="008148B3" w:rsidP="008148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148B3">
        <w:rPr>
          <w:rFonts w:ascii="Arial" w:eastAsia="Times New Roman" w:hAnsi="Arial" w:cs="Arial"/>
          <w:color w:val="000000"/>
          <w:sz w:val="28"/>
          <w:szCs w:val="28"/>
        </w:rPr>
        <w:t xml:space="preserve">В </w:t>
      </w:r>
      <w:r w:rsidR="009E0689">
        <w:rPr>
          <w:rFonts w:ascii="Arial" w:eastAsia="Times New Roman" w:hAnsi="Arial" w:cs="Arial"/>
          <w:color w:val="000000"/>
          <w:sz w:val="28"/>
          <w:szCs w:val="28"/>
        </w:rPr>
        <w:t xml:space="preserve">50-ти </w:t>
      </w:r>
      <w:r w:rsidRPr="008148B3">
        <w:rPr>
          <w:rFonts w:ascii="Arial" w:eastAsia="Times New Roman" w:hAnsi="Arial" w:cs="Arial"/>
          <w:color w:val="000000"/>
          <w:sz w:val="28"/>
          <w:szCs w:val="28"/>
        </w:rPr>
        <w:t xml:space="preserve">спортивных школах </w:t>
      </w:r>
      <w:r w:rsidR="000E0278">
        <w:rPr>
          <w:rFonts w:ascii="Arial" w:eastAsia="Times New Roman" w:hAnsi="Arial" w:cs="Arial"/>
          <w:color w:val="000000"/>
          <w:sz w:val="28"/>
          <w:szCs w:val="28"/>
        </w:rPr>
        <w:t>Калужской области</w:t>
      </w:r>
      <w:r w:rsidRPr="008148B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57A5B">
        <w:rPr>
          <w:rFonts w:ascii="Arial" w:eastAsia="Times New Roman" w:hAnsi="Arial" w:cs="Arial"/>
          <w:color w:val="000000"/>
          <w:sz w:val="28"/>
          <w:szCs w:val="28"/>
        </w:rPr>
        <w:t xml:space="preserve">сейчас </w:t>
      </w:r>
      <w:r w:rsidRPr="008148B3">
        <w:rPr>
          <w:rFonts w:ascii="Arial" w:eastAsia="Times New Roman" w:hAnsi="Arial" w:cs="Arial"/>
          <w:color w:val="000000"/>
          <w:sz w:val="28"/>
          <w:szCs w:val="28"/>
        </w:rPr>
        <w:t>занимаются более 36 тысяч детей, подростков и молодёжи</w:t>
      </w:r>
      <w:r w:rsidRPr="008148B3">
        <w:rPr>
          <w:rFonts w:ascii="Arial" w:eastAsia="Times New Roman" w:hAnsi="Arial" w:cs="Arial"/>
          <w:b/>
          <w:i/>
          <w:color w:val="000000"/>
          <w:sz w:val="28"/>
          <w:szCs w:val="28"/>
        </w:rPr>
        <w:t>,</w:t>
      </w:r>
      <w:r w:rsidRPr="008148B3">
        <w:rPr>
          <w:rFonts w:ascii="Arial" w:eastAsia="Times New Roman" w:hAnsi="Arial" w:cs="Arial"/>
          <w:color w:val="000000"/>
          <w:sz w:val="28"/>
          <w:szCs w:val="28"/>
        </w:rPr>
        <w:t xml:space="preserve"> в том числе занимающихся по программам спортивной подготовки – 16,5 тысяч человек, </w:t>
      </w:r>
      <w:r w:rsidR="009E0689">
        <w:rPr>
          <w:rFonts w:ascii="Arial" w:eastAsia="Times New Roman" w:hAnsi="Arial" w:cs="Arial"/>
          <w:color w:val="000000"/>
          <w:sz w:val="28"/>
          <w:szCs w:val="28"/>
        </w:rPr>
        <w:t>э</w:t>
      </w:r>
      <w:r w:rsidRPr="008148B3">
        <w:rPr>
          <w:rFonts w:ascii="Arial" w:eastAsia="Times New Roman" w:hAnsi="Arial" w:cs="Arial"/>
          <w:color w:val="000000"/>
          <w:sz w:val="28"/>
          <w:szCs w:val="28"/>
        </w:rPr>
        <w:t xml:space="preserve">то составляет </w:t>
      </w:r>
      <w:r w:rsidR="00AE42AA">
        <w:rPr>
          <w:rFonts w:ascii="Arial" w:eastAsia="Times New Roman" w:hAnsi="Arial" w:cs="Arial"/>
          <w:color w:val="000000"/>
          <w:sz w:val="28"/>
          <w:szCs w:val="28"/>
        </w:rPr>
        <w:t xml:space="preserve">более </w:t>
      </w:r>
      <w:r w:rsidRPr="008148B3">
        <w:rPr>
          <w:rFonts w:ascii="Arial" w:eastAsia="Times New Roman" w:hAnsi="Arial" w:cs="Arial"/>
          <w:color w:val="000000"/>
          <w:sz w:val="28"/>
          <w:szCs w:val="28"/>
        </w:rPr>
        <w:t>45 % от общей численности</w:t>
      </w:r>
      <w:r w:rsidR="00AE42AA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 w:rsidR="00AE42AA" w:rsidRPr="008148B3">
        <w:rPr>
          <w:rFonts w:ascii="Arial" w:eastAsia="Times New Roman" w:hAnsi="Arial" w:cs="Arial"/>
          <w:color w:val="000000"/>
          <w:sz w:val="28"/>
          <w:szCs w:val="28"/>
        </w:rPr>
        <w:t>45,8</w:t>
      </w:r>
      <w:r w:rsidR="00AE42AA">
        <w:rPr>
          <w:rFonts w:ascii="Arial" w:eastAsia="Times New Roman" w:hAnsi="Arial" w:cs="Arial"/>
          <w:color w:val="000000"/>
          <w:sz w:val="28"/>
          <w:szCs w:val="28"/>
        </w:rPr>
        <w:t>%)</w:t>
      </w:r>
      <w:r w:rsidRPr="008148B3">
        <w:rPr>
          <w:rFonts w:ascii="Arial" w:eastAsia="Times New Roman" w:hAnsi="Arial" w:cs="Arial"/>
          <w:i/>
          <w:color w:val="000000"/>
          <w:sz w:val="28"/>
          <w:szCs w:val="28"/>
        </w:rPr>
        <w:t>.</w:t>
      </w:r>
    </w:p>
    <w:p w:rsidR="00735B1B" w:rsidRDefault="008148B3" w:rsidP="00C5507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148B3">
        <w:rPr>
          <w:rFonts w:ascii="Arial" w:eastAsia="Times New Roman" w:hAnsi="Arial" w:cs="Arial"/>
          <w:color w:val="000000"/>
          <w:sz w:val="28"/>
          <w:szCs w:val="28"/>
        </w:rPr>
        <w:t>37 учреждений реализуют только программы спортивной подготовки по видам спорта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и являются спортивными школами и спортивными школами олимпийского резерва.</w:t>
      </w:r>
    </w:p>
    <w:p w:rsidR="00AE42AA" w:rsidRDefault="00AE42AA" w:rsidP="00AE42A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E42AA">
        <w:rPr>
          <w:rFonts w:ascii="Arial" w:eastAsia="Times New Roman" w:hAnsi="Arial" w:cs="Arial"/>
          <w:color w:val="000000"/>
          <w:sz w:val="28"/>
          <w:szCs w:val="28"/>
        </w:rPr>
        <w:t xml:space="preserve">В соответствии с поручениями Президента России в Калужской области увеличено финансирование спортивной подготовки по базовым видам спорта.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Напомню, д</w:t>
      </w:r>
      <w:r w:rsidRPr="00AE42AA">
        <w:rPr>
          <w:rFonts w:ascii="Arial" w:hAnsi="Arial" w:cs="Arial"/>
          <w:sz w:val="28"/>
          <w:szCs w:val="28"/>
        </w:rPr>
        <w:t xml:space="preserve">ля Калужской области 13 видов спорта являются базовыми </w:t>
      </w:r>
      <w:r w:rsidRPr="00AE42AA">
        <w:rPr>
          <w:rFonts w:ascii="Arial" w:hAnsi="Arial" w:cs="Arial"/>
          <w:i/>
          <w:sz w:val="28"/>
          <w:szCs w:val="28"/>
        </w:rPr>
        <w:t>(бадминтон, волейбол, гребной спорт, конный спорт, легкая атлетика, плавание, спортивная гимнастика, тяжелая атлетика, футбол, горнолыжный спорт, спорт слепых, спорт глухих, шашки)</w:t>
      </w:r>
      <w:r w:rsidRPr="00AE42AA">
        <w:rPr>
          <w:rFonts w:ascii="Arial" w:hAnsi="Arial" w:cs="Arial"/>
          <w:sz w:val="28"/>
          <w:szCs w:val="28"/>
        </w:rPr>
        <w:t>.</w:t>
      </w:r>
      <w:proofErr w:type="gramEnd"/>
    </w:p>
    <w:p w:rsidR="00E46AA0" w:rsidRPr="00AE42AA" w:rsidRDefault="00E46AA0" w:rsidP="00AE42A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D16B9" w:rsidRDefault="00CD16B9" w:rsidP="00CD16B9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E0278">
        <w:rPr>
          <w:rFonts w:ascii="Arial" w:hAnsi="Arial" w:cs="Arial"/>
          <w:color w:val="000000"/>
          <w:sz w:val="28"/>
          <w:szCs w:val="28"/>
        </w:rPr>
        <w:lastRenderedPageBreak/>
        <w:t xml:space="preserve">Законом Калужской области об областном бюджете для обеспечения финансирования государственных учреждений спортивной подготовки в соответствии с требованиями федеральных стандартов в полном объёме в 2019 году предусмотрены дополнительные бюджетные </w:t>
      </w:r>
      <w:r w:rsidR="00170849">
        <w:rPr>
          <w:rFonts w:ascii="Arial" w:hAnsi="Arial" w:cs="Arial"/>
          <w:color w:val="000000"/>
          <w:sz w:val="28"/>
          <w:szCs w:val="28"/>
        </w:rPr>
        <w:t>средства</w:t>
      </w:r>
      <w:r w:rsidRPr="000E0278">
        <w:rPr>
          <w:rFonts w:ascii="Arial" w:hAnsi="Arial" w:cs="Arial"/>
          <w:color w:val="000000"/>
          <w:sz w:val="28"/>
          <w:szCs w:val="28"/>
        </w:rPr>
        <w:t xml:space="preserve"> в размере более 139 миллионов рублей.</w:t>
      </w:r>
    </w:p>
    <w:p w:rsidR="007B48B6" w:rsidRPr="000E0278" w:rsidRDefault="007B48B6" w:rsidP="00CD16B9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FD303C" w:rsidRDefault="00FD303C" w:rsidP="007B48B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качестве </w:t>
      </w:r>
      <w:r w:rsidR="00170849">
        <w:rPr>
          <w:rFonts w:ascii="Arial" w:hAnsi="Arial" w:cs="Arial"/>
          <w:sz w:val="28"/>
          <w:szCs w:val="28"/>
        </w:rPr>
        <w:t>важ</w:t>
      </w:r>
      <w:r>
        <w:rPr>
          <w:rFonts w:ascii="Arial" w:hAnsi="Arial" w:cs="Arial"/>
          <w:sz w:val="28"/>
          <w:szCs w:val="28"/>
        </w:rPr>
        <w:t>ного события 2018 года</w:t>
      </w:r>
      <w:r w:rsidR="00170849">
        <w:rPr>
          <w:rFonts w:ascii="Arial" w:hAnsi="Arial" w:cs="Arial"/>
          <w:sz w:val="28"/>
          <w:szCs w:val="28"/>
        </w:rPr>
        <w:t xml:space="preserve"> стоит</w:t>
      </w:r>
      <w:r>
        <w:rPr>
          <w:rFonts w:ascii="Arial" w:hAnsi="Arial" w:cs="Arial"/>
          <w:sz w:val="28"/>
          <w:szCs w:val="28"/>
        </w:rPr>
        <w:t xml:space="preserve"> отметить присвоение статуса олимпийского резерва муниципальной спортивной школе </w:t>
      </w:r>
      <w:r w:rsidR="00AE42AA" w:rsidRPr="00AE671E">
        <w:rPr>
          <w:rFonts w:ascii="Arial" w:hAnsi="Arial" w:cs="Arial"/>
          <w:b/>
          <w:sz w:val="28"/>
          <w:szCs w:val="28"/>
        </w:rPr>
        <w:t>«Лидер»</w:t>
      </w:r>
      <w:r w:rsidR="00AE42AA">
        <w:rPr>
          <w:rFonts w:ascii="Arial" w:hAnsi="Arial" w:cs="Arial"/>
          <w:sz w:val="28"/>
          <w:szCs w:val="28"/>
        </w:rPr>
        <w:t xml:space="preserve"> Кировского района. </w:t>
      </w:r>
      <w:r>
        <w:rPr>
          <w:rFonts w:ascii="Arial" w:hAnsi="Arial" w:cs="Arial"/>
          <w:sz w:val="28"/>
          <w:szCs w:val="28"/>
        </w:rPr>
        <w:t xml:space="preserve">Это первая районная спортивная </w:t>
      </w:r>
      <w:proofErr w:type="gramStart"/>
      <w:r>
        <w:rPr>
          <w:rFonts w:ascii="Arial" w:hAnsi="Arial" w:cs="Arial"/>
          <w:sz w:val="28"/>
          <w:szCs w:val="28"/>
        </w:rPr>
        <w:t>школа</w:t>
      </w:r>
      <w:proofErr w:type="gramEnd"/>
      <w:r>
        <w:rPr>
          <w:rFonts w:ascii="Arial" w:hAnsi="Arial" w:cs="Arial"/>
          <w:sz w:val="28"/>
          <w:szCs w:val="28"/>
        </w:rPr>
        <w:t xml:space="preserve"> удостоенная такого почетного статуса. До этого школами олимпийского резерва становились только областные спортивные школы и школы, расположенные в</w:t>
      </w:r>
      <w:r w:rsidR="0060381E">
        <w:rPr>
          <w:rFonts w:ascii="Arial" w:hAnsi="Arial" w:cs="Arial"/>
          <w:sz w:val="28"/>
          <w:szCs w:val="28"/>
        </w:rPr>
        <w:t xml:space="preserve"> городах </w:t>
      </w:r>
      <w:r>
        <w:rPr>
          <w:rFonts w:ascii="Arial" w:hAnsi="Arial" w:cs="Arial"/>
          <w:sz w:val="28"/>
          <w:szCs w:val="28"/>
        </w:rPr>
        <w:t>Калуг</w:t>
      </w:r>
      <w:r w:rsidR="0060381E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и Обнинск.</w:t>
      </w:r>
    </w:p>
    <w:p w:rsidR="00AE42AA" w:rsidRDefault="00FD303C" w:rsidP="00AE42A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считаю, что это достижение не только за счет </w:t>
      </w:r>
      <w:r w:rsidR="00170849">
        <w:rPr>
          <w:rFonts w:ascii="Arial" w:hAnsi="Arial" w:cs="Arial"/>
          <w:sz w:val="28"/>
          <w:szCs w:val="28"/>
        </w:rPr>
        <w:t xml:space="preserve">хорошей </w:t>
      </w:r>
      <w:r w:rsidR="00AE42AA">
        <w:rPr>
          <w:rFonts w:ascii="Arial" w:hAnsi="Arial" w:cs="Arial"/>
          <w:sz w:val="28"/>
          <w:szCs w:val="28"/>
        </w:rPr>
        <w:t>материально-техническ</w:t>
      </w:r>
      <w:r w:rsidR="00170849">
        <w:rPr>
          <w:rFonts w:ascii="Arial" w:hAnsi="Arial" w:cs="Arial"/>
          <w:sz w:val="28"/>
          <w:szCs w:val="28"/>
        </w:rPr>
        <w:t>ой</w:t>
      </w:r>
      <w:r w:rsidR="00AE42AA">
        <w:rPr>
          <w:rFonts w:ascii="Arial" w:hAnsi="Arial" w:cs="Arial"/>
          <w:sz w:val="28"/>
          <w:szCs w:val="28"/>
        </w:rPr>
        <w:t xml:space="preserve"> баз</w:t>
      </w:r>
      <w:r w:rsidR="00170849">
        <w:rPr>
          <w:rFonts w:ascii="Arial" w:hAnsi="Arial" w:cs="Arial"/>
          <w:sz w:val="28"/>
          <w:szCs w:val="28"/>
        </w:rPr>
        <w:t>ы</w:t>
      </w:r>
      <w:r w:rsidR="00CE530F">
        <w:rPr>
          <w:rFonts w:ascii="Arial" w:hAnsi="Arial" w:cs="Arial"/>
          <w:sz w:val="28"/>
          <w:szCs w:val="28"/>
        </w:rPr>
        <w:t xml:space="preserve"> в районе</w:t>
      </w:r>
      <w:r w:rsidR="00AE42AA">
        <w:rPr>
          <w:rFonts w:ascii="Arial" w:hAnsi="Arial" w:cs="Arial"/>
          <w:sz w:val="28"/>
          <w:szCs w:val="28"/>
        </w:rPr>
        <w:t>,</w:t>
      </w:r>
      <w:r w:rsidR="00170849">
        <w:rPr>
          <w:rFonts w:ascii="Arial" w:hAnsi="Arial" w:cs="Arial"/>
          <w:sz w:val="28"/>
          <w:szCs w:val="28"/>
        </w:rPr>
        <w:t xml:space="preserve"> которая была </w:t>
      </w:r>
      <w:r w:rsidR="00CE530F">
        <w:rPr>
          <w:rFonts w:ascii="Arial" w:hAnsi="Arial" w:cs="Arial"/>
          <w:sz w:val="28"/>
          <w:szCs w:val="28"/>
        </w:rPr>
        <w:t>созда</w:t>
      </w:r>
      <w:r w:rsidR="00170849">
        <w:rPr>
          <w:rFonts w:ascii="Arial" w:hAnsi="Arial" w:cs="Arial"/>
          <w:sz w:val="28"/>
          <w:szCs w:val="28"/>
        </w:rPr>
        <w:t>на 6 лет назад,</w:t>
      </w:r>
      <w:r w:rsidR="00AE42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но</w:t>
      </w:r>
      <w:r w:rsidR="00C5191E">
        <w:rPr>
          <w:rFonts w:ascii="Arial" w:hAnsi="Arial" w:cs="Arial"/>
          <w:sz w:val="28"/>
          <w:szCs w:val="28"/>
        </w:rPr>
        <w:t>, в первую очередь,</w:t>
      </w:r>
      <w:r>
        <w:rPr>
          <w:rFonts w:ascii="Arial" w:hAnsi="Arial" w:cs="Arial"/>
          <w:sz w:val="28"/>
          <w:szCs w:val="28"/>
        </w:rPr>
        <w:t xml:space="preserve"> за счет </w:t>
      </w:r>
      <w:r w:rsidR="00C5191E">
        <w:rPr>
          <w:rFonts w:ascii="Arial" w:hAnsi="Arial" w:cs="Arial"/>
          <w:sz w:val="28"/>
          <w:szCs w:val="28"/>
        </w:rPr>
        <w:t xml:space="preserve">работы на </w:t>
      </w:r>
      <w:r>
        <w:rPr>
          <w:rFonts w:ascii="Arial" w:hAnsi="Arial" w:cs="Arial"/>
          <w:sz w:val="28"/>
          <w:szCs w:val="28"/>
        </w:rPr>
        <w:t>резу</w:t>
      </w:r>
      <w:r w:rsidR="0016047F">
        <w:rPr>
          <w:rFonts w:ascii="Arial" w:hAnsi="Arial" w:cs="Arial"/>
          <w:sz w:val="28"/>
          <w:szCs w:val="28"/>
        </w:rPr>
        <w:t xml:space="preserve">льтат. К примеру, в кировской спортивной школе подготовлено </w:t>
      </w:r>
      <w:r w:rsidR="00AE42AA">
        <w:rPr>
          <w:rFonts w:ascii="Arial" w:hAnsi="Arial" w:cs="Arial"/>
          <w:sz w:val="28"/>
          <w:szCs w:val="28"/>
        </w:rPr>
        <w:t>7</w:t>
      </w:r>
      <w:r w:rsidR="00C5191E">
        <w:rPr>
          <w:rFonts w:ascii="Arial" w:hAnsi="Arial" w:cs="Arial"/>
          <w:sz w:val="28"/>
          <w:szCs w:val="28"/>
        </w:rPr>
        <w:t>40</w:t>
      </w:r>
      <w:r w:rsidR="00AE42AA">
        <w:rPr>
          <w:rFonts w:ascii="Arial" w:hAnsi="Arial" w:cs="Arial"/>
          <w:sz w:val="28"/>
          <w:szCs w:val="28"/>
        </w:rPr>
        <w:t xml:space="preserve"> </w:t>
      </w:r>
      <w:r w:rsidR="00C5191E">
        <w:rPr>
          <w:rFonts w:ascii="Arial" w:hAnsi="Arial" w:cs="Arial"/>
          <w:sz w:val="28"/>
          <w:szCs w:val="28"/>
        </w:rPr>
        <w:t>спортсменов-</w:t>
      </w:r>
      <w:r w:rsidR="00AE42AA">
        <w:rPr>
          <w:rFonts w:ascii="Arial" w:hAnsi="Arial" w:cs="Arial"/>
          <w:sz w:val="28"/>
          <w:szCs w:val="28"/>
        </w:rPr>
        <w:t>разрядников.</w:t>
      </w:r>
      <w:r w:rsidR="00C5191E" w:rsidRPr="00C5191E">
        <w:rPr>
          <w:rFonts w:ascii="Arial" w:hAnsi="Arial" w:cs="Arial"/>
          <w:sz w:val="28"/>
          <w:szCs w:val="28"/>
        </w:rPr>
        <w:t xml:space="preserve"> </w:t>
      </w:r>
      <w:r w:rsidR="0016047F">
        <w:rPr>
          <w:rFonts w:ascii="Arial" w:hAnsi="Arial" w:cs="Arial"/>
          <w:sz w:val="28"/>
          <w:szCs w:val="28"/>
        </w:rPr>
        <w:t>Это две трети всех воспитанников</w:t>
      </w:r>
      <w:r w:rsidR="00E928CB">
        <w:rPr>
          <w:rFonts w:ascii="Arial" w:hAnsi="Arial" w:cs="Arial"/>
          <w:sz w:val="28"/>
          <w:szCs w:val="28"/>
        </w:rPr>
        <w:t xml:space="preserve"> учреждения</w:t>
      </w:r>
      <w:r w:rsidR="0016047F">
        <w:rPr>
          <w:rFonts w:ascii="Arial" w:hAnsi="Arial" w:cs="Arial"/>
          <w:sz w:val="28"/>
          <w:szCs w:val="28"/>
        </w:rPr>
        <w:t>.</w:t>
      </w:r>
    </w:p>
    <w:p w:rsidR="00FD303C" w:rsidRDefault="00FD303C" w:rsidP="00FD303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highlight w:val="yellow"/>
        </w:rPr>
      </w:pPr>
    </w:p>
    <w:p w:rsidR="00170849" w:rsidRPr="00170849" w:rsidRDefault="00170849" w:rsidP="0017084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70849">
        <w:rPr>
          <w:rFonts w:ascii="Arial" w:hAnsi="Arial" w:cs="Arial"/>
          <w:sz w:val="28"/>
          <w:szCs w:val="28"/>
        </w:rPr>
        <w:t xml:space="preserve">Мы работаем на общий результат – спортсмены и тренеры, общеобразовательные школы и спортивные школы, бюджетные учреждения и частные спортивные </w:t>
      </w:r>
      <w:proofErr w:type="gramStart"/>
      <w:r>
        <w:rPr>
          <w:rFonts w:ascii="Arial" w:hAnsi="Arial" w:cs="Arial"/>
          <w:sz w:val="28"/>
          <w:szCs w:val="28"/>
        </w:rPr>
        <w:t>фитнесс-</w:t>
      </w:r>
      <w:r w:rsidRPr="00170849">
        <w:rPr>
          <w:rFonts w:ascii="Arial" w:hAnsi="Arial" w:cs="Arial"/>
          <w:sz w:val="28"/>
          <w:szCs w:val="28"/>
        </w:rPr>
        <w:t>центры</w:t>
      </w:r>
      <w:proofErr w:type="gramEnd"/>
      <w:r w:rsidRPr="00170849">
        <w:rPr>
          <w:rFonts w:ascii="Arial" w:hAnsi="Arial" w:cs="Arial"/>
          <w:sz w:val="28"/>
          <w:szCs w:val="28"/>
        </w:rPr>
        <w:t>, область и каждый муниципалитет</w:t>
      </w:r>
      <w:r>
        <w:rPr>
          <w:rFonts w:ascii="Arial" w:hAnsi="Arial" w:cs="Arial"/>
          <w:sz w:val="28"/>
          <w:szCs w:val="28"/>
        </w:rPr>
        <w:t>.</w:t>
      </w:r>
    </w:p>
    <w:p w:rsidR="007B48B6" w:rsidRDefault="007B48B6" w:rsidP="00C5507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FD303C" w:rsidRDefault="00FD303C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последние годы в Калужской области построена достойная спортивная база практически во всех районах.</w:t>
      </w:r>
    </w:p>
    <w:p w:rsidR="00FD303C" w:rsidRDefault="00FD303C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Нами заключены соглашения с администрациями муниципальных районов, по которым мы оцениваем результативность использования спортивной инфраструктуры.</w:t>
      </w:r>
    </w:p>
    <w:p w:rsidR="0060381E" w:rsidRDefault="0060381E" w:rsidP="00C5507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B80D50" w:rsidRPr="0060381E" w:rsidRDefault="00B80D50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0381E">
        <w:rPr>
          <w:rFonts w:ascii="Arial" w:hAnsi="Arial" w:cs="Arial"/>
          <w:sz w:val="28"/>
          <w:szCs w:val="28"/>
        </w:rPr>
        <w:t>Необходимо активнее внедрять новые технологии.</w:t>
      </w:r>
    </w:p>
    <w:p w:rsidR="00A81214" w:rsidRDefault="00A81214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0381E">
        <w:rPr>
          <w:rFonts w:ascii="Arial" w:hAnsi="Arial" w:cs="Arial"/>
          <w:sz w:val="28"/>
          <w:szCs w:val="28"/>
        </w:rPr>
        <w:lastRenderedPageBreak/>
        <w:t>Проектное управление</w:t>
      </w:r>
      <w:r w:rsidR="00B80D50" w:rsidRPr="0060381E">
        <w:rPr>
          <w:rFonts w:ascii="Arial" w:hAnsi="Arial" w:cs="Arial"/>
          <w:sz w:val="28"/>
          <w:szCs w:val="28"/>
        </w:rPr>
        <w:t xml:space="preserve"> – позволяет реализовывать стратегию будущего</w:t>
      </w:r>
      <w:r w:rsidRPr="0060381E">
        <w:rPr>
          <w:rFonts w:ascii="Arial" w:hAnsi="Arial" w:cs="Arial"/>
          <w:sz w:val="28"/>
          <w:szCs w:val="28"/>
        </w:rPr>
        <w:t>.</w:t>
      </w:r>
    </w:p>
    <w:p w:rsidR="00361385" w:rsidRPr="007B48B6" w:rsidRDefault="00EE25CD" w:rsidP="007B48B6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E25C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Для выполнения 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стратегических задач, определенных Президентом, </w:t>
      </w:r>
      <w:proofErr w:type="spellStart"/>
      <w:r w:rsidRPr="00EE25CD">
        <w:rPr>
          <w:rFonts w:ascii="Arial" w:eastAsia="Times New Roman" w:hAnsi="Arial" w:cs="Arial"/>
          <w:bCs/>
          <w:sz w:val="28"/>
          <w:szCs w:val="28"/>
          <w:lang w:eastAsia="ru-RU"/>
        </w:rPr>
        <w:t>Минспортом</w:t>
      </w:r>
      <w:proofErr w:type="spellEnd"/>
      <w:r w:rsidRPr="00EE25C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России разработан федеральный проект «Спорт – норма жизни», в котором определены основные векторы развития:</w:t>
      </w:r>
    </w:p>
    <w:p w:rsidR="00EE25CD" w:rsidRDefault="00EE25CD" w:rsidP="00EE25C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E25CD">
        <w:rPr>
          <w:rFonts w:ascii="Arial" w:eastAsia="Times New Roman" w:hAnsi="Arial" w:cs="Arial"/>
          <w:bCs/>
          <w:sz w:val="28"/>
          <w:szCs w:val="28"/>
          <w:lang w:eastAsia="ru-RU"/>
        </w:rPr>
        <w:t>развитие инфраструктуры для занятий массовым спортом, повышение показателей единовременной пропускной способности спортивных сооружений и обеспеченности населения объектами спорта по месту жительства;</w:t>
      </w:r>
    </w:p>
    <w:p w:rsidR="00EE25CD" w:rsidRPr="00EE25CD" w:rsidRDefault="00EE25CD" w:rsidP="00EE25C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E25C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вовлечение 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всего населения </w:t>
      </w:r>
      <w:r w:rsidRPr="00EE25CD">
        <w:rPr>
          <w:rFonts w:ascii="Arial" w:eastAsia="Times New Roman" w:hAnsi="Arial" w:cs="Arial"/>
          <w:bCs/>
          <w:sz w:val="28"/>
          <w:szCs w:val="28"/>
          <w:lang w:eastAsia="ru-RU"/>
        </w:rPr>
        <w:t>в подготовку и выполнение нормативов Всероссийского физкультурно-спортивного комплекса "Готов к труду и обороне" (ГТО)</w:t>
      </w:r>
      <w:r w:rsidR="00B80D50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EE25CD" w:rsidRPr="00EE25CD" w:rsidRDefault="00EE25CD" w:rsidP="00EE25C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E25CD">
        <w:rPr>
          <w:rFonts w:ascii="Arial" w:eastAsia="Times New Roman" w:hAnsi="Arial" w:cs="Arial"/>
          <w:bCs/>
          <w:sz w:val="28"/>
          <w:szCs w:val="28"/>
          <w:lang w:eastAsia="ru-RU"/>
        </w:rPr>
        <w:t>обеспечени</w:t>
      </w:r>
      <w:r w:rsidR="00B80D50">
        <w:rPr>
          <w:rFonts w:ascii="Arial" w:eastAsia="Times New Roman" w:hAnsi="Arial" w:cs="Arial"/>
          <w:bCs/>
          <w:sz w:val="28"/>
          <w:szCs w:val="28"/>
          <w:lang w:eastAsia="ru-RU"/>
        </w:rPr>
        <w:t>е кадрами</w:t>
      </w:r>
      <w:r w:rsidRPr="00EE25C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сферы физической культуры и спорта;</w:t>
      </w:r>
    </w:p>
    <w:p w:rsidR="00EE25CD" w:rsidRDefault="00EE25CD" w:rsidP="00EE25C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E25C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реализация информационной политики </w:t>
      </w:r>
      <w:r w:rsidR="00B80D50">
        <w:rPr>
          <w:rFonts w:ascii="Arial" w:eastAsia="Times New Roman" w:hAnsi="Arial" w:cs="Arial"/>
          <w:bCs/>
          <w:sz w:val="28"/>
          <w:szCs w:val="28"/>
          <w:lang w:eastAsia="ru-RU"/>
        </w:rPr>
        <w:t>для</w:t>
      </w:r>
      <w:r w:rsidRPr="00EE25C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повышения интереса граждан к занятиям физической культурой и спортом.</w:t>
      </w:r>
    </w:p>
    <w:p w:rsidR="00D43343" w:rsidRPr="00D43343" w:rsidRDefault="00603CF4" w:rsidP="00D43343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Нашим </w:t>
      </w:r>
      <w:r w:rsidR="00EE25CD" w:rsidRPr="00D43343">
        <w:rPr>
          <w:rFonts w:ascii="Arial" w:eastAsia="Times New Roman" w:hAnsi="Arial" w:cs="Arial"/>
          <w:bCs/>
          <w:sz w:val="28"/>
          <w:szCs w:val="28"/>
        </w:rPr>
        <w:t>Министерством разработан региональный проект «Спорт – норма жизни».</w:t>
      </w:r>
      <w:r w:rsidR="00D43343" w:rsidRPr="00D43343">
        <w:rPr>
          <w:rFonts w:ascii="Arial" w:hAnsi="Arial" w:cs="Arial"/>
          <w:color w:val="000000"/>
          <w:sz w:val="28"/>
          <w:szCs w:val="28"/>
        </w:rPr>
        <w:t xml:space="preserve"> Общий объём финансирования по проекту составляет более </w:t>
      </w:r>
      <w:r w:rsidR="00F54138">
        <w:rPr>
          <w:rFonts w:ascii="Arial" w:hAnsi="Arial" w:cs="Arial"/>
          <w:color w:val="000000"/>
          <w:sz w:val="28"/>
          <w:szCs w:val="28"/>
        </w:rPr>
        <w:t xml:space="preserve">трёх </w:t>
      </w:r>
      <w:r w:rsidR="00D43343" w:rsidRPr="00D43343">
        <w:rPr>
          <w:rFonts w:ascii="Arial" w:hAnsi="Arial" w:cs="Arial"/>
          <w:color w:val="000000"/>
          <w:sz w:val="28"/>
          <w:szCs w:val="28"/>
        </w:rPr>
        <w:t>миллиард</w:t>
      </w:r>
      <w:r w:rsidR="00F54138">
        <w:rPr>
          <w:rFonts w:ascii="Arial" w:hAnsi="Arial" w:cs="Arial"/>
          <w:color w:val="000000"/>
          <w:sz w:val="28"/>
          <w:szCs w:val="28"/>
        </w:rPr>
        <w:t>ов</w:t>
      </w:r>
      <w:r w:rsidR="00D43343" w:rsidRPr="00D43343">
        <w:rPr>
          <w:rFonts w:ascii="Arial" w:hAnsi="Arial" w:cs="Arial"/>
          <w:color w:val="000000"/>
          <w:sz w:val="28"/>
          <w:szCs w:val="28"/>
        </w:rPr>
        <w:t xml:space="preserve"> рублей</w:t>
      </w:r>
      <w:r w:rsidR="00F54138">
        <w:rPr>
          <w:rFonts w:ascii="Arial" w:hAnsi="Arial" w:cs="Arial"/>
          <w:color w:val="000000"/>
          <w:sz w:val="28"/>
          <w:szCs w:val="28"/>
        </w:rPr>
        <w:t>, из них 2,8 миллиарда – средства федерального бюджета</w:t>
      </w:r>
      <w:r w:rsidR="00D43343" w:rsidRPr="00D43343">
        <w:rPr>
          <w:rFonts w:ascii="Arial" w:hAnsi="Arial" w:cs="Arial"/>
          <w:color w:val="000000"/>
          <w:sz w:val="28"/>
          <w:szCs w:val="28"/>
        </w:rPr>
        <w:t xml:space="preserve"> </w:t>
      </w:r>
      <w:r w:rsidR="00D43343" w:rsidRPr="00D43343">
        <w:rPr>
          <w:rFonts w:ascii="Arial" w:hAnsi="Arial" w:cs="Arial"/>
          <w:i/>
          <w:color w:val="000000"/>
          <w:sz w:val="28"/>
          <w:szCs w:val="28"/>
        </w:rPr>
        <w:t>(</w:t>
      </w:r>
      <w:r w:rsidR="00F54138">
        <w:rPr>
          <w:rFonts w:ascii="Arial" w:hAnsi="Arial" w:cs="Arial"/>
          <w:i/>
          <w:color w:val="000000"/>
          <w:sz w:val="28"/>
          <w:szCs w:val="28"/>
        </w:rPr>
        <w:t>3</w:t>
      </w:r>
      <w:r w:rsidR="00D43343" w:rsidRPr="00D43343">
        <w:rPr>
          <w:rFonts w:ascii="Arial" w:hAnsi="Arial" w:cs="Arial"/>
          <w:i/>
          <w:color w:val="000000"/>
          <w:sz w:val="28"/>
          <w:szCs w:val="28"/>
        </w:rPr>
        <w:t> </w:t>
      </w:r>
      <w:r w:rsidR="0024275F">
        <w:rPr>
          <w:rFonts w:ascii="Arial" w:hAnsi="Arial" w:cs="Arial"/>
          <w:i/>
          <w:color w:val="000000"/>
          <w:sz w:val="28"/>
          <w:szCs w:val="28"/>
        </w:rPr>
        <w:t xml:space="preserve">млрд. </w:t>
      </w:r>
      <w:r w:rsidR="00F54138">
        <w:rPr>
          <w:rFonts w:ascii="Arial" w:hAnsi="Arial" w:cs="Arial"/>
          <w:i/>
          <w:color w:val="000000"/>
          <w:sz w:val="28"/>
          <w:szCs w:val="28"/>
        </w:rPr>
        <w:t>7</w:t>
      </w:r>
      <w:r w:rsidR="0024275F">
        <w:rPr>
          <w:rFonts w:ascii="Arial" w:hAnsi="Arial" w:cs="Arial"/>
          <w:i/>
          <w:color w:val="000000"/>
          <w:sz w:val="28"/>
          <w:szCs w:val="28"/>
        </w:rPr>
        <w:t>00</w:t>
      </w:r>
      <w:r w:rsidR="00D43343" w:rsidRPr="00D43343">
        <w:rPr>
          <w:rFonts w:ascii="Arial" w:hAnsi="Arial" w:cs="Arial"/>
          <w:i/>
          <w:color w:val="000000"/>
          <w:sz w:val="28"/>
          <w:szCs w:val="28"/>
        </w:rPr>
        <w:t xml:space="preserve"> млн. рублей)</w:t>
      </w:r>
      <w:r w:rsidR="00D43343" w:rsidRPr="00D43343">
        <w:rPr>
          <w:rFonts w:ascii="Arial" w:hAnsi="Arial" w:cs="Arial"/>
          <w:color w:val="000000"/>
          <w:sz w:val="28"/>
          <w:szCs w:val="28"/>
        </w:rPr>
        <w:t>.</w:t>
      </w:r>
    </w:p>
    <w:p w:rsidR="00D43343" w:rsidRPr="00D43343" w:rsidRDefault="00D43343" w:rsidP="00D43343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43343">
        <w:rPr>
          <w:rFonts w:ascii="Arial" w:hAnsi="Arial" w:cs="Arial"/>
          <w:color w:val="000000"/>
          <w:sz w:val="28"/>
          <w:szCs w:val="28"/>
        </w:rPr>
        <w:t>В том числе на закупку спортивного оборудования и инвентаря для приведения организаций спортивной подготовки в нормативное состояние в 2019-2021 предусмотрены средства федерального бюджета в размере более 100 миллионов рублей</w:t>
      </w:r>
      <w:r w:rsidR="00CD148D">
        <w:rPr>
          <w:rFonts w:ascii="Arial" w:hAnsi="Arial" w:cs="Arial"/>
          <w:color w:val="000000"/>
          <w:sz w:val="28"/>
          <w:szCs w:val="28"/>
        </w:rPr>
        <w:t xml:space="preserve"> для спортивных школ, развивающих базовые виды спорта</w:t>
      </w:r>
      <w:r w:rsidRPr="00D43343">
        <w:rPr>
          <w:rFonts w:ascii="Arial" w:hAnsi="Arial" w:cs="Arial"/>
          <w:color w:val="000000"/>
          <w:sz w:val="28"/>
          <w:szCs w:val="28"/>
        </w:rPr>
        <w:t>.</w:t>
      </w:r>
    </w:p>
    <w:p w:rsidR="00A81214" w:rsidRPr="00D43343" w:rsidRDefault="00A81214" w:rsidP="00D4334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81214" w:rsidRDefault="00A81214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</w:t>
      </w:r>
      <w:r w:rsidR="00F74F02">
        <w:rPr>
          <w:rFonts w:ascii="Arial" w:hAnsi="Arial" w:cs="Arial"/>
          <w:sz w:val="28"/>
          <w:szCs w:val="28"/>
        </w:rPr>
        <w:t>тоит отметить, что с</w:t>
      </w:r>
      <w:r>
        <w:rPr>
          <w:rFonts w:ascii="Arial" w:hAnsi="Arial" w:cs="Arial"/>
          <w:sz w:val="28"/>
          <w:szCs w:val="28"/>
        </w:rPr>
        <w:t xml:space="preserve">редства </w:t>
      </w:r>
      <w:r w:rsidR="00F74F02">
        <w:rPr>
          <w:rFonts w:ascii="Arial" w:hAnsi="Arial" w:cs="Arial"/>
          <w:sz w:val="28"/>
          <w:szCs w:val="28"/>
        </w:rPr>
        <w:t xml:space="preserve">как на федеральном уровне, так и на региональном </w:t>
      </w:r>
      <w:r>
        <w:rPr>
          <w:rFonts w:ascii="Arial" w:hAnsi="Arial" w:cs="Arial"/>
          <w:sz w:val="28"/>
          <w:szCs w:val="28"/>
        </w:rPr>
        <w:t>следуют за показателями</w:t>
      </w:r>
      <w:r w:rsidR="00B80D50">
        <w:rPr>
          <w:rFonts w:ascii="Arial" w:hAnsi="Arial" w:cs="Arial"/>
          <w:sz w:val="28"/>
          <w:szCs w:val="28"/>
        </w:rPr>
        <w:t xml:space="preserve"> и результатами работы</w:t>
      </w:r>
      <w:r w:rsidR="007A15A8">
        <w:rPr>
          <w:rFonts w:ascii="Arial" w:hAnsi="Arial" w:cs="Arial"/>
          <w:sz w:val="28"/>
          <w:szCs w:val="28"/>
        </w:rPr>
        <w:t>.</w:t>
      </w:r>
      <w:proofErr w:type="gramEnd"/>
    </w:p>
    <w:p w:rsidR="007B48B6" w:rsidRDefault="007B48B6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4275F" w:rsidRPr="007B48B6" w:rsidRDefault="00B80D50" w:rsidP="007B48B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А лидерами в ежегодном смотре-конкурсе </w:t>
      </w:r>
      <w:r w:rsidR="006E2D2E">
        <w:rPr>
          <w:rFonts w:ascii="Arial" w:hAnsi="Arial" w:cs="Arial"/>
          <w:sz w:val="28"/>
          <w:szCs w:val="28"/>
        </w:rPr>
        <w:t>на лучшую постановку физкультурно-массовой и спортивной работы среди муниципальных образований в 2018 году стали по своим группам город Обнинск, Бабынинский район и Мосальский район.</w:t>
      </w:r>
    </w:p>
    <w:p w:rsidR="00DB11F6" w:rsidRDefault="00DB11F6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Среди спортивных школ лидерами в 2018 году стали спортивная школа «</w:t>
      </w:r>
      <w:r w:rsidRPr="00DB11F6">
        <w:rPr>
          <w:rFonts w:ascii="Arial" w:hAnsi="Arial" w:cs="Arial"/>
          <w:sz w:val="28"/>
          <w:szCs w:val="28"/>
        </w:rPr>
        <w:t>Маршал</w:t>
      </w:r>
      <w:r>
        <w:rPr>
          <w:rFonts w:ascii="Arial" w:hAnsi="Arial" w:cs="Arial"/>
          <w:sz w:val="28"/>
          <w:szCs w:val="28"/>
        </w:rPr>
        <w:t>»</w:t>
      </w:r>
      <w:r w:rsidRPr="00DB11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из</w:t>
      </w:r>
      <w:r w:rsidRPr="00DB11F6">
        <w:rPr>
          <w:rFonts w:ascii="Arial" w:hAnsi="Arial" w:cs="Arial"/>
          <w:sz w:val="28"/>
          <w:szCs w:val="28"/>
        </w:rPr>
        <w:t xml:space="preserve"> Жуков</w:t>
      </w:r>
      <w:r>
        <w:rPr>
          <w:rFonts w:ascii="Arial" w:hAnsi="Arial" w:cs="Arial"/>
          <w:sz w:val="28"/>
          <w:szCs w:val="28"/>
        </w:rPr>
        <w:t>а, спортивная школа</w:t>
      </w:r>
      <w:r w:rsidRPr="00DB11F6">
        <w:rPr>
          <w:rFonts w:ascii="Arial" w:hAnsi="Arial" w:cs="Arial"/>
          <w:sz w:val="28"/>
          <w:szCs w:val="28"/>
        </w:rPr>
        <w:t xml:space="preserve"> "Шашки русские" </w:t>
      </w:r>
      <w:r>
        <w:rPr>
          <w:rFonts w:ascii="Arial" w:hAnsi="Arial" w:cs="Arial"/>
          <w:sz w:val="28"/>
          <w:szCs w:val="28"/>
        </w:rPr>
        <w:t xml:space="preserve">из </w:t>
      </w:r>
      <w:r w:rsidRPr="00DB11F6">
        <w:rPr>
          <w:rFonts w:ascii="Arial" w:hAnsi="Arial" w:cs="Arial"/>
          <w:sz w:val="28"/>
          <w:szCs w:val="28"/>
        </w:rPr>
        <w:t>Калуги</w:t>
      </w:r>
      <w:r>
        <w:rPr>
          <w:rFonts w:ascii="Arial" w:hAnsi="Arial" w:cs="Arial"/>
          <w:sz w:val="28"/>
          <w:szCs w:val="28"/>
        </w:rPr>
        <w:t>, спортивная школа</w:t>
      </w:r>
      <w:r w:rsidRPr="00DB11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олимпийского резерва "Вымпел" города Калуги, спортивная школа</w:t>
      </w:r>
      <w:r w:rsidRPr="00DB11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олимпийского резерва</w:t>
      </w:r>
      <w:r w:rsidRPr="00DB11F6">
        <w:rPr>
          <w:rFonts w:ascii="Arial" w:hAnsi="Arial" w:cs="Arial"/>
          <w:sz w:val="28"/>
          <w:szCs w:val="28"/>
        </w:rPr>
        <w:t xml:space="preserve"> "Многоборец"</w:t>
      </w:r>
      <w:r>
        <w:rPr>
          <w:rFonts w:ascii="Arial" w:hAnsi="Arial" w:cs="Arial"/>
          <w:sz w:val="28"/>
          <w:szCs w:val="28"/>
        </w:rPr>
        <w:t xml:space="preserve">, </w:t>
      </w:r>
      <w:r w:rsidRPr="00DB11F6">
        <w:rPr>
          <w:rFonts w:ascii="Arial" w:hAnsi="Arial" w:cs="Arial"/>
          <w:sz w:val="28"/>
          <w:szCs w:val="28"/>
        </w:rPr>
        <w:t>Ц</w:t>
      </w:r>
      <w:r>
        <w:rPr>
          <w:rFonts w:ascii="Arial" w:hAnsi="Arial" w:cs="Arial"/>
          <w:sz w:val="28"/>
          <w:szCs w:val="28"/>
        </w:rPr>
        <w:t xml:space="preserve">ентр дополнительного образования </w:t>
      </w:r>
      <w:r w:rsidRPr="00DB11F6">
        <w:rPr>
          <w:rFonts w:ascii="Arial" w:hAnsi="Arial" w:cs="Arial"/>
          <w:sz w:val="28"/>
          <w:szCs w:val="28"/>
        </w:rPr>
        <w:t>им. Маршала Жукова</w:t>
      </w:r>
      <w:r>
        <w:rPr>
          <w:rFonts w:ascii="Arial" w:hAnsi="Arial" w:cs="Arial"/>
          <w:sz w:val="28"/>
          <w:szCs w:val="28"/>
        </w:rPr>
        <w:t>.</w:t>
      </w:r>
    </w:p>
    <w:p w:rsidR="00AE671E" w:rsidRDefault="00DB11F6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Хочу поблагодарить всех специалистов отрасли, благодаря усилиям которых стали возможны победы калужских спортсменов на российской и международной спортивной арене.</w:t>
      </w:r>
    </w:p>
    <w:p w:rsidR="00DE04E3" w:rsidRPr="00C5507D" w:rsidRDefault="00AE671E" w:rsidP="00DE04E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Люди</w:t>
      </w:r>
      <w:r w:rsidR="003F1CB2">
        <w:rPr>
          <w:rFonts w:ascii="Arial" w:hAnsi="Arial" w:cs="Arial"/>
          <w:sz w:val="28"/>
          <w:szCs w:val="28"/>
        </w:rPr>
        <w:t xml:space="preserve"> – для нас главное.</w:t>
      </w:r>
    </w:p>
    <w:p w:rsidR="003F1CB2" w:rsidRDefault="00FD6A8F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Также хочу поблагодарить Правительство Калужской области и Губернатора за поддержку и неравнодушное отношение к развитию спортивной инфраструктуры и победам </w:t>
      </w:r>
      <w:r w:rsidR="007E5836">
        <w:rPr>
          <w:rFonts w:ascii="Arial" w:hAnsi="Arial" w:cs="Arial"/>
          <w:sz w:val="28"/>
          <w:szCs w:val="28"/>
        </w:rPr>
        <w:t>наших спортсмен</w:t>
      </w:r>
      <w:r w:rsidR="00B3056D">
        <w:rPr>
          <w:rFonts w:ascii="Arial" w:hAnsi="Arial" w:cs="Arial"/>
          <w:sz w:val="28"/>
          <w:szCs w:val="28"/>
        </w:rPr>
        <w:t>ов</w:t>
      </w:r>
      <w:r w:rsidR="007E5836">
        <w:rPr>
          <w:rFonts w:ascii="Arial" w:hAnsi="Arial" w:cs="Arial"/>
          <w:sz w:val="28"/>
          <w:szCs w:val="28"/>
        </w:rPr>
        <w:t>.</w:t>
      </w:r>
    </w:p>
    <w:p w:rsidR="00AE671E" w:rsidRDefault="003F1CB2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Следующий этап р</w:t>
      </w:r>
      <w:r w:rsidR="00AE671E">
        <w:rPr>
          <w:rFonts w:ascii="Arial" w:hAnsi="Arial" w:cs="Arial"/>
          <w:sz w:val="28"/>
          <w:szCs w:val="28"/>
        </w:rPr>
        <w:t>азвити</w:t>
      </w:r>
      <w:r>
        <w:rPr>
          <w:rFonts w:ascii="Arial" w:hAnsi="Arial" w:cs="Arial"/>
          <w:sz w:val="28"/>
          <w:szCs w:val="28"/>
        </w:rPr>
        <w:t>я</w:t>
      </w:r>
      <w:r w:rsidR="00AE671E">
        <w:rPr>
          <w:rFonts w:ascii="Arial" w:hAnsi="Arial" w:cs="Arial"/>
          <w:sz w:val="28"/>
          <w:szCs w:val="28"/>
        </w:rPr>
        <w:t xml:space="preserve"> – Дворец спорта в Калуге.</w:t>
      </w:r>
    </w:p>
    <w:p w:rsidR="00DB11F6" w:rsidRDefault="00DB11F6" w:rsidP="00C550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должен стать сердцем спортивной отрасли региона.</w:t>
      </w:r>
    </w:p>
    <w:p w:rsidR="00DB11F6" w:rsidRDefault="0037276C" w:rsidP="00C5507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7276C">
        <w:rPr>
          <w:rFonts w:ascii="Arial" w:eastAsia="Times New Roman" w:hAnsi="Arial" w:cs="Arial"/>
          <w:sz w:val="28"/>
          <w:szCs w:val="28"/>
        </w:rPr>
        <w:t>Федеральным бюджетом предусмотрены средства в объеме почти 3 миллиарда рублей на его строительство.</w:t>
      </w:r>
      <w:r>
        <w:rPr>
          <w:rFonts w:ascii="Arial" w:eastAsia="Times New Roman" w:hAnsi="Arial" w:cs="Arial"/>
          <w:sz w:val="28"/>
          <w:szCs w:val="28"/>
        </w:rPr>
        <w:t xml:space="preserve"> Общая же стоимость составит более 4 миллиардов.</w:t>
      </w:r>
    </w:p>
    <w:p w:rsidR="00C27251" w:rsidRPr="00F54138" w:rsidRDefault="00C27251" w:rsidP="00C27251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F54138">
        <w:rPr>
          <w:rFonts w:ascii="Arial" w:hAnsi="Arial" w:cs="Arial"/>
          <w:i/>
          <w:sz w:val="28"/>
          <w:szCs w:val="28"/>
        </w:rPr>
        <w:t>«Спортивный комплекс «Дворец спорта»</w:t>
      </w:r>
      <w:r w:rsidRPr="00F54138">
        <w:rPr>
          <w:rFonts w:ascii="Arial" w:hAnsi="Arial" w:cs="Arial"/>
          <w:b/>
          <w:i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z w:val="28"/>
          <w:szCs w:val="28"/>
        </w:rPr>
        <w:t xml:space="preserve">включает </w:t>
      </w:r>
      <w:proofErr w:type="gramStart"/>
      <w:r w:rsidRPr="00F54138">
        <w:rPr>
          <w:rFonts w:ascii="Arial" w:hAnsi="Arial" w:cs="Arial"/>
          <w:i/>
          <w:sz w:val="28"/>
          <w:szCs w:val="28"/>
        </w:rPr>
        <w:t>три функциональные</w:t>
      </w:r>
      <w:proofErr w:type="gramEnd"/>
      <w:r w:rsidRPr="00F54138">
        <w:rPr>
          <w:rFonts w:ascii="Arial" w:hAnsi="Arial" w:cs="Arial"/>
          <w:i/>
          <w:sz w:val="28"/>
          <w:szCs w:val="28"/>
        </w:rPr>
        <w:t xml:space="preserve"> зоны:</w:t>
      </w:r>
    </w:p>
    <w:p w:rsidR="00C27251" w:rsidRPr="00F54138" w:rsidRDefault="00C27251" w:rsidP="00C27251">
      <w:pPr>
        <w:pStyle w:val="a9"/>
        <w:numPr>
          <w:ilvl w:val="0"/>
          <w:numId w:val="2"/>
        </w:numPr>
        <w:tabs>
          <w:tab w:val="left" w:pos="993"/>
          <w:tab w:val="left" w:pos="1843"/>
        </w:tabs>
        <w:spacing w:after="0" w:line="360" w:lineRule="auto"/>
        <w:ind w:left="0" w:firstLine="709"/>
        <w:rPr>
          <w:rFonts w:ascii="Arial" w:hAnsi="Arial" w:cs="Arial"/>
          <w:i/>
          <w:sz w:val="28"/>
          <w:szCs w:val="28"/>
        </w:rPr>
      </w:pPr>
      <w:r w:rsidRPr="00F54138">
        <w:rPr>
          <w:rFonts w:ascii="Arial" w:hAnsi="Arial" w:cs="Arial"/>
          <w:b/>
          <w:i/>
          <w:sz w:val="28"/>
          <w:szCs w:val="28"/>
        </w:rPr>
        <w:t>Водный компле</w:t>
      </w:r>
      <w:proofErr w:type="gramStart"/>
      <w:r w:rsidRPr="00F54138">
        <w:rPr>
          <w:rFonts w:ascii="Arial" w:hAnsi="Arial" w:cs="Arial"/>
          <w:b/>
          <w:i/>
          <w:sz w:val="28"/>
          <w:szCs w:val="28"/>
        </w:rPr>
        <w:t>кс</w:t>
      </w:r>
      <w:r w:rsidRPr="00F54138">
        <w:rPr>
          <w:rFonts w:ascii="Arial" w:hAnsi="Arial" w:cs="Arial"/>
          <w:i/>
          <w:sz w:val="28"/>
          <w:szCs w:val="28"/>
        </w:rPr>
        <w:t xml:space="preserve"> с тр</w:t>
      </w:r>
      <w:proofErr w:type="gramEnd"/>
      <w:r w:rsidRPr="00F54138">
        <w:rPr>
          <w:rFonts w:ascii="Arial" w:hAnsi="Arial" w:cs="Arial"/>
          <w:i/>
          <w:sz w:val="28"/>
          <w:szCs w:val="28"/>
        </w:rPr>
        <w:t xml:space="preserve">ибунами на 1065 мест – бассейн для прыжков в воду, 50-метровый бассейн, детский комплекс с чашей для обучения плаванию, </w:t>
      </w:r>
      <w:r w:rsidRPr="00F54138">
        <w:rPr>
          <w:rFonts w:ascii="Arial" w:hAnsi="Arial" w:cs="Arial"/>
          <w:i/>
          <w:spacing w:val="-1"/>
          <w:sz w:val="28"/>
          <w:szCs w:val="28"/>
        </w:rPr>
        <w:t>спортивный</w:t>
      </w:r>
      <w:r w:rsidRPr="00F54138">
        <w:rPr>
          <w:rFonts w:ascii="Arial" w:hAnsi="Arial" w:cs="Arial"/>
          <w:i/>
          <w:spacing w:val="7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зал</w:t>
      </w:r>
      <w:r w:rsidRPr="00F54138">
        <w:rPr>
          <w:rFonts w:ascii="Arial" w:hAnsi="Arial" w:cs="Arial"/>
          <w:i/>
          <w:spacing w:val="5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z w:val="28"/>
          <w:szCs w:val="28"/>
        </w:rPr>
        <w:t>для</w:t>
      </w:r>
      <w:r w:rsidRPr="00F54138">
        <w:rPr>
          <w:rFonts w:ascii="Arial" w:hAnsi="Arial" w:cs="Arial"/>
          <w:i/>
          <w:spacing w:val="7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сухого</w:t>
      </w:r>
      <w:r w:rsidRPr="00F54138">
        <w:rPr>
          <w:rFonts w:ascii="Arial" w:hAnsi="Arial" w:cs="Arial"/>
          <w:i/>
          <w:spacing w:val="8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плавания</w:t>
      </w:r>
      <w:r w:rsidRPr="00F54138">
        <w:rPr>
          <w:rFonts w:ascii="Arial" w:hAnsi="Arial" w:cs="Arial"/>
          <w:i/>
          <w:spacing w:val="37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z w:val="28"/>
          <w:szCs w:val="28"/>
        </w:rPr>
        <w:t>и</w:t>
      </w:r>
      <w:r w:rsidRPr="00F54138">
        <w:rPr>
          <w:rFonts w:ascii="Arial" w:hAnsi="Arial" w:cs="Arial"/>
          <w:i/>
          <w:spacing w:val="36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универсальный</w:t>
      </w:r>
      <w:r w:rsidRPr="00F54138">
        <w:rPr>
          <w:rFonts w:ascii="Arial" w:hAnsi="Arial" w:cs="Arial"/>
          <w:i/>
          <w:spacing w:val="36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спортивный</w:t>
      </w:r>
      <w:r w:rsidRPr="00F54138">
        <w:rPr>
          <w:rFonts w:ascii="Arial" w:hAnsi="Arial" w:cs="Arial"/>
          <w:i/>
          <w:spacing w:val="36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зал.</w:t>
      </w:r>
    </w:p>
    <w:p w:rsidR="00C27251" w:rsidRPr="00F54138" w:rsidRDefault="00C27251" w:rsidP="00C27251">
      <w:pPr>
        <w:pStyle w:val="a9"/>
        <w:numPr>
          <w:ilvl w:val="0"/>
          <w:numId w:val="2"/>
        </w:numPr>
        <w:tabs>
          <w:tab w:val="left" w:pos="993"/>
          <w:tab w:val="left" w:pos="1843"/>
        </w:tabs>
        <w:spacing w:after="0" w:line="360" w:lineRule="auto"/>
        <w:ind w:left="0" w:firstLine="709"/>
        <w:rPr>
          <w:rFonts w:ascii="Arial" w:hAnsi="Arial" w:cs="Arial"/>
          <w:i/>
          <w:sz w:val="28"/>
          <w:szCs w:val="28"/>
        </w:rPr>
      </w:pPr>
      <w:r w:rsidRPr="00F54138">
        <w:rPr>
          <w:rFonts w:ascii="Arial" w:hAnsi="Arial" w:cs="Arial"/>
          <w:b/>
          <w:i/>
          <w:sz w:val="28"/>
          <w:szCs w:val="28"/>
        </w:rPr>
        <w:t>Ледовая арена</w:t>
      </w:r>
      <w:r w:rsidRPr="00F54138">
        <w:rPr>
          <w:rFonts w:ascii="Arial" w:hAnsi="Arial" w:cs="Arial"/>
          <w:i/>
          <w:sz w:val="28"/>
          <w:szCs w:val="28"/>
        </w:rPr>
        <w:t xml:space="preserve"> – универсальное поле со сменным покрытием для проведения различных мероприятий спортивного и развлекательного характера с трибунами на 3000 мест, </w:t>
      </w:r>
      <w:r w:rsidRPr="00F54138">
        <w:rPr>
          <w:rFonts w:ascii="Arial" w:hAnsi="Arial" w:cs="Arial"/>
          <w:i/>
          <w:spacing w:val="-1"/>
          <w:sz w:val="28"/>
          <w:szCs w:val="28"/>
        </w:rPr>
        <w:t>зал</w:t>
      </w:r>
      <w:r w:rsidRPr="00F54138">
        <w:rPr>
          <w:rFonts w:ascii="Arial" w:hAnsi="Arial" w:cs="Arial"/>
          <w:i/>
          <w:spacing w:val="13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lastRenderedPageBreak/>
        <w:t>акробатики,</w:t>
      </w:r>
      <w:r w:rsidRPr="00F54138">
        <w:rPr>
          <w:rFonts w:ascii="Arial" w:hAnsi="Arial" w:cs="Arial"/>
          <w:i/>
          <w:spacing w:val="11"/>
          <w:sz w:val="28"/>
          <w:szCs w:val="28"/>
        </w:rPr>
        <w:t xml:space="preserve"> зал </w:t>
      </w:r>
      <w:r w:rsidRPr="00F54138">
        <w:rPr>
          <w:rFonts w:ascii="Arial" w:hAnsi="Arial" w:cs="Arial"/>
          <w:i/>
          <w:spacing w:val="-1"/>
          <w:sz w:val="28"/>
          <w:szCs w:val="28"/>
        </w:rPr>
        <w:t>хореографии,</w:t>
      </w:r>
      <w:r w:rsidRPr="00F54138">
        <w:rPr>
          <w:rFonts w:ascii="Arial" w:hAnsi="Arial" w:cs="Arial"/>
          <w:i/>
          <w:spacing w:val="57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медицинский и реабилитационный блок, музей</w:t>
      </w:r>
      <w:r w:rsidRPr="00F54138">
        <w:rPr>
          <w:rFonts w:ascii="Arial" w:hAnsi="Arial" w:cs="Arial"/>
          <w:i/>
          <w:spacing w:val="46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Спортивной</w:t>
      </w:r>
      <w:r w:rsidRPr="00F54138">
        <w:rPr>
          <w:rFonts w:ascii="Arial" w:hAnsi="Arial" w:cs="Arial"/>
          <w:i/>
          <w:spacing w:val="29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славы,</w:t>
      </w:r>
      <w:r w:rsidRPr="00F54138">
        <w:rPr>
          <w:rFonts w:ascii="Arial" w:hAnsi="Arial" w:cs="Arial"/>
          <w:i/>
          <w:spacing w:val="35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z w:val="28"/>
          <w:szCs w:val="28"/>
        </w:rPr>
        <w:t>блок</w:t>
      </w:r>
      <w:r w:rsidRPr="00F54138">
        <w:rPr>
          <w:rFonts w:ascii="Arial" w:hAnsi="Arial" w:cs="Arial"/>
          <w:i/>
          <w:spacing w:val="36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прессы</w:t>
      </w:r>
      <w:r w:rsidRPr="00F54138">
        <w:rPr>
          <w:rFonts w:ascii="Arial" w:hAnsi="Arial" w:cs="Arial"/>
          <w:i/>
          <w:spacing w:val="37"/>
          <w:sz w:val="28"/>
          <w:szCs w:val="28"/>
        </w:rPr>
        <w:t xml:space="preserve"> </w:t>
      </w:r>
      <w:proofErr w:type="gramStart"/>
      <w:r w:rsidRPr="00F54138">
        <w:rPr>
          <w:rFonts w:ascii="Arial" w:hAnsi="Arial" w:cs="Arial"/>
          <w:i/>
          <w:sz w:val="28"/>
          <w:szCs w:val="28"/>
        </w:rPr>
        <w:t>с</w:t>
      </w:r>
      <w:proofErr w:type="gramEnd"/>
      <w:r w:rsidRPr="00F54138">
        <w:rPr>
          <w:rFonts w:ascii="Arial" w:hAnsi="Arial" w:cs="Arial"/>
          <w:i/>
          <w:spacing w:val="38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комментаторскими.</w:t>
      </w:r>
    </w:p>
    <w:p w:rsidR="00C27251" w:rsidRPr="00F54138" w:rsidRDefault="00C27251" w:rsidP="00C27251">
      <w:pPr>
        <w:pStyle w:val="a9"/>
        <w:numPr>
          <w:ilvl w:val="0"/>
          <w:numId w:val="2"/>
        </w:numPr>
        <w:tabs>
          <w:tab w:val="left" w:pos="993"/>
          <w:tab w:val="left" w:pos="1843"/>
        </w:tabs>
        <w:spacing w:after="0" w:line="360" w:lineRule="auto"/>
        <w:ind w:left="0" w:firstLine="709"/>
        <w:rPr>
          <w:rFonts w:ascii="Arial" w:hAnsi="Arial" w:cs="Arial"/>
          <w:i/>
          <w:sz w:val="28"/>
          <w:szCs w:val="28"/>
        </w:rPr>
      </w:pPr>
      <w:r w:rsidRPr="00F54138">
        <w:rPr>
          <w:rFonts w:ascii="Arial" w:hAnsi="Arial" w:cs="Arial"/>
          <w:i/>
          <w:sz w:val="28"/>
          <w:szCs w:val="28"/>
        </w:rPr>
        <w:t xml:space="preserve">В </w:t>
      </w:r>
      <w:r w:rsidRPr="00F54138">
        <w:rPr>
          <w:rFonts w:ascii="Arial" w:hAnsi="Arial" w:cs="Arial"/>
          <w:b/>
          <w:i/>
          <w:sz w:val="28"/>
          <w:szCs w:val="28"/>
        </w:rPr>
        <w:t>Кампусе «Спортивный»</w:t>
      </w:r>
      <w:r w:rsidRPr="00F54138">
        <w:rPr>
          <w:rFonts w:ascii="Arial" w:hAnsi="Arial" w:cs="Arial"/>
          <w:i/>
          <w:sz w:val="28"/>
          <w:szCs w:val="28"/>
        </w:rPr>
        <w:t xml:space="preserve"> (корпус временного размещения спортсменов)</w:t>
      </w:r>
      <w:r w:rsidRPr="00F54138">
        <w:rPr>
          <w:rFonts w:ascii="Arial" w:hAnsi="Arial" w:cs="Arial"/>
          <w:b/>
          <w:i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z w:val="28"/>
          <w:szCs w:val="28"/>
        </w:rPr>
        <w:t xml:space="preserve">расположены </w:t>
      </w:r>
      <w:r w:rsidRPr="00F54138">
        <w:rPr>
          <w:rFonts w:ascii="Arial" w:hAnsi="Arial" w:cs="Arial"/>
          <w:i/>
          <w:spacing w:val="-1"/>
          <w:sz w:val="28"/>
          <w:szCs w:val="28"/>
        </w:rPr>
        <w:t>комнаты</w:t>
      </w:r>
      <w:r w:rsidRPr="00F54138">
        <w:rPr>
          <w:rFonts w:ascii="Arial" w:hAnsi="Arial" w:cs="Arial"/>
          <w:i/>
          <w:spacing w:val="35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отдыха</w:t>
      </w:r>
      <w:r w:rsidRPr="00F54138">
        <w:rPr>
          <w:rFonts w:ascii="Arial" w:hAnsi="Arial" w:cs="Arial"/>
          <w:i/>
          <w:spacing w:val="4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z w:val="28"/>
          <w:szCs w:val="28"/>
        </w:rPr>
        <w:t>на</w:t>
      </w:r>
      <w:r w:rsidRPr="00F54138">
        <w:rPr>
          <w:rFonts w:ascii="Arial" w:hAnsi="Arial" w:cs="Arial"/>
          <w:i/>
          <w:spacing w:val="2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250</w:t>
      </w:r>
      <w:r w:rsidRPr="00F54138">
        <w:rPr>
          <w:rFonts w:ascii="Arial" w:hAnsi="Arial" w:cs="Arial"/>
          <w:i/>
          <w:spacing w:val="3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спортсменов,</w:t>
      </w:r>
      <w:r w:rsidRPr="00F54138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z w:val="28"/>
          <w:szCs w:val="28"/>
        </w:rPr>
        <w:t>в</w:t>
      </w:r>
      <w:r w:rsidRPr="00F54138">
        <w:rPr>
          <w:rFonts w:ascii="Arial" w:hAnsi="Arial" w:cs="Arial"/>
          <w:i/>
          <w:spacing w:val="3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z w:val="28"/>
          <w:szCs w:val="28"/>
        </w:rPr>
        <w:t>том</w:t>
      </w:r>
      <w:r w:rsidRPr="00F54138">
        <w:rPr>
          <w:rFonts w:ascii="Arial" w:hAnsi="Arial" w:cs="Arial"/>
          <w:i/>
          <w:spacing w:val="2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числе</w:t>
      </w:r>
      <w:r w:rsidRPr="00F54138">
        <w:rPr>
          <w:rFonts w:ascii="Arial" w:hAnsi="Arial" w:cs="Arial"/>
          <w:i/>
          <w:spacing w:val="2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z w:val="28"/>
          <w:szCs w:val="28"/>
        </w:rPr>
        <w:t>20</w:t>
      </w:r>
      <w:r w:rsidRPr="00F54138">
        <w:rPr>
          <w:rFonts w:ascii="Arial" w:hAnsi="Arial" w:cs="Arial"/>
          <w:i/>
          <w:spacing w:val="3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комнат</w:t>
      </w:r>
      <w:r w:rsidRPr="00F54138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z w:val="28"/>
          <w:szCs w:val="28"/>
        </w:rPr>
        <w:t>для</w:t>
      </w:r>
      <w:r w:rsidRPr="00F54138">
        <w:rPr>
          <w:rFonts w:ascii="Arial" w:hAnsi="Arial" w:cs="Arial"/>
          <w:i/>
          <w:spacing w:val="5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спортсменов</w:t>
      </w:r>
      <w:r w:rsidRPr="00F54138">
        <w:rPr>
          <w:rFonts w:ascii="Arial" w:hAnsi="Arial" w:cs="Arial"/>
          <w:i/>
          <w:spacing w:val="3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z w:val="28"/>
          <w:szCs w:val="28"/>
        </w:rPr>
        <w:t>с</w:t>
      </w:r>
      <w:r w:rsidRPr="00F54138">
        <w:rPr>
          <w:rFonts w:ascii="Arial" w:hAnsi="Arial" w:cs="Arial"/>
          <w:i/>
          <w:spacing w:val="33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ограниченными</w:t>
      </w:r>
      <w:r w:rsidRPr="00F54138">
        <w:rPr>
          <w:rFonts w:ascii="Arial" w:hAnsi="Arial" w:cs="Arial"/>
          <w:i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 xml:space="preserve">возможностями, </w:t>
      </w:r>
      <w:r w:rsidRPr="00F54138">
        <w:rPr>
          <w:rFonts w:ascii="Arial" w:hAnsi="Arial" w:cs="Arial"/>
          <w:i/>
          <w:sz w:val="28"/>
          <w:szCs w:val="28"/>
        </w:rPr>
        <w:t>к</w:t>
      </w:r>
      <w:r w:rsidRPr="00F54138">
        <w:rPr>
          <w:rFonts w:ascii="Arial" w:hAnsi="Arial" w:cs="Arial"/>
          <w:i/>
          <w:spacing w:val="-1"/>
          <w:sz w:val="28"/>
          <w:szCs w:val="28"/>
        </w:rPr>
        <w:t>онференц-зал,</w:t>
      </w:r>
      <w:r w:rsidRPr="00F54138">
        <w:rPr>
          <w:rFonts w:ascii="Arial" w:hAnsi="Arial" w:cs="Arial"/>
          <w:i/>
          <w:spacing w:val="37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смотровая</w:t>
      </w:r>
      <w:r w:rsidRPr="00F54138">
        <w:rPr>
          <w:rFonts w:ascii="Arial" w:hAnsi="Arial" w:cs="Arial"/>
          <w:i/>
          <w:spacing w:val="33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площадка. На трёх разных этажах</w:t>
      </w:r>
      <w:r w:rsidRPr="00F54138">
        <w:rPr>
          <w:rFonts w:ascii="Arial" w:hAnsi="Arial" w:cs="Arial"/>
          <w:i/>
          <w:spacing w:val="23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находятся</w:t>
      </w:r>
      <w:r w:rsidRPr="00F54138">
        <w:rPr>
          <w:rFonts w:ascii="Arial" w:hAnsi="Arial" w:cs="Arial"/>
          <w:i/>
          <w:spacing w:val="26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пищеблоки (</w:t>
      </w:r>
      <w:r w:rsidRPr="00F54138">
        <w:rPr>
          <w:rFonts w:ascii="Arial" w:hAnsi="Arial" w:cs="Arial"/>
          <w:i/>
          <w:sz w:val="28"/>
          <w:szCs w:val="28"/>
        </w:rPr>
        <w:t>кафе)</w:t>
      </w:r>
      <w:r w:rsidRPr="00F54138">
        <w:rPr>
          <w:rFonts w:ascii="Arial" w:hAnsi="Arial" w:cs="Arial"/>
          <w:i/>
          <w:spacing w:val="26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z w:val="28"/>
          <w:szCs w:val="28"/>
        </w:rPr>
        <w:t>с</w:t>
      </w:r>
      <w:r w:rsidRPr="00F54138">
        <w:rPr>
          <w:rFonts w:ascii="Arial" w:hAnsi="Arial" w:cs="Arial"/>
          <w:i/>
          <w:spacing w:val="62"/>
          <w:sz w:val="28"/>
          <w:szCs w:val="28"/>
        </w:rPr>
        <w:t xml:space="preserve"> </w:t>
      </w:r>
      <w:r w:rsidRPr="00F54138">
        <w:rPr>
          <w:rFonts w:ascii="Arial" w:hAnsi="Arial" w:cs="Arial"/>
          <w:i/>
          <w:spacing w:val="-1"/>
          <w:sz w:val="28"/>
          <w:szCs w:val="28"/>
        </w:rPr>
        <w:t>соответствующей инфраструктурой.</w:t>
      </w:r>
    </w:p>
    <w:p w:rsidR="0037276C" w:rsidRPr="00C27251" w:rsidRDefault="0037276C" w:rsidP="00C2725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7251">
        <w:rPr>
          <w:rFonts w:ascii="Arial" w:hAnsi="Arial" w:cs="Arial"/>
          <w:sz w:val="28"/>
          <w:szCs w:val="28"/>
        </w:rPr>
        <w:t>Реализация этого проекта позволит достичь показателей, закрепленных для Калужской области в государственной программе «Развитие физической культуры и спорта» и проекте «Спорт – норма жизни»</w:t>
      </w:r>
      <w:r w:rsidR="00C27251" w:rsidRPr="00C27251">
        <w:rPr>
          <w:rFonts w:ascii="Arial" w:hAnsi="Arial" w:cs="Arial"/>
          <w:sz w:val="28"/>
          <w:szCs w:val="28"/>
        </w:rPr>
        <w:t>.</w:t>
      </w:r>
    </w:p>
    <w:p w:rsidR="007E5836" w:rsidRDefault="007E5836" w:rsidP="00C2725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И, конечно, этим объектом будут гордиться калужские спортсмены и жители.</w:t>
      </w:r>
    </w:p>
    <w:p w:rsidR="007E5836" w:rsidRDefault="007E5836" w:rsidP="00C2725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Перед нами </w:t>
      </w:r>
      <w:proofErr w:type="gramStart"/>
      <w:r>
        <w:rPr>
          <w:rFonts w:ascii="Arial" w:hAnsi="Arial" w:cs="Arial"/>
          <w:sz w:val="28"/>
          <w:szCs w:val="28"/>
        </w:rPr>
        <w:t>стоят амбиционные задачи и их выполнение зависит</w:t>
      </w:r>
      <w:proofErr w:type="gramEnd"/>
      <w:r>
        <w:rPr>
          <w:rFonts w:ascii="Arial" w:hAnsi="Arial" w:cs="Arial"/>
          <w:sz w:val="28"/>
          <w:szCs w:val="28"/>
        </w:rPr>
        <w:t xml:space="preserve"> от всех нас.</w:t>
      </w:r>
    </w:p>
    <w:p w:rsidR="007E5836" w:rsidRDefault="007E5836" w:rsidP="00C2725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Уверен, что вместе мы сделаем спорт одним из брендов Калужской области, а это в свою очередь позволит сделать жизнь в нашей области ярче, комфортнее.</w:t>
      </w:r>
    </w:p>
    <w:p w:rsidR="007E5836" w:rsidRPr="00C27251" w:rsidRDefault="007E5836" w:rsidP="00C2725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Благодарю за внимание!</w:t>
      </w:r>
    </w:p>
    <w:sectPr w:rsidR="007E5836" w:rsidRPr="00C27251" w:rsidSect="00C5507D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FB" w:rsidRDefault="00B604FB" w:rsidP="00B40D80">
      <w:pPr>
        <w:spacing w:after="0" w:line="240" w:lineRule="auto"/>
      </w:pPr>
      <w:r>
        <w:separator/>
      </w:r>
    </w:p>
  </w:endnote>
  <w:endnote w:type="continuationSeparator" w:id="0">
    <w:p w:rsidR="00B604FB" w:rsidRDefault="00B604FB" w:rsidP="00B4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FB" w:rsidRDefault="00B604FB" w:rsidP="00B40D80">
      <w:pPr>
        <w:spacing w:after="0" w:line="240" w:lineRule="auto"/>
      </w:pPr>
      <w:r>
        <w:separator/>
      </w:r>
    </w:p>
  </w:footnote>
  <w:footnote w:type="continuationSeparator" w:id="0">
    <w:p w:rsidR="00B604FB" w:rsidRDefault="00B604FB" w:rsidP="00B4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39887"/>
      <w:docPartObj>
        <w:docPartGallery w:val="Page Numbers (Top of Page)"/>
        <w:docPartUnique/>
      </w:docPartObj>
    </w:sdtPr>
    <w:sdtEndPr/>
    <w:sdtContent>
      <w:p w:rsidR="00B40D80" w:rsidRDefault="00B40D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1F3">
          <w:rPr>
            <w:noProof/>
          </w:rPr>
          <w:t>10</w:t>
        </w:r>
        <w:r>
          <w:fldChar w:fldCharType="end"/>
        </w:r>
      </w:p>
    </w:sdtContent>
  </w:sdt>
  <w:p w:rsidR="00B40D80" w:rsidRDefault="00B40D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35D"/>
    <w:multiLevelType w:val="hybridMultilevel"/>
    <w:tmpl w:val="5E8C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249AD"/>
    <w:multiLevelType w:val="hybridMultilevel"/>
    <w:tmpl w:val="8BE40C64"/>
    <w:lvl w:ilvl="0" w:tplc="ABC41B82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22271E"/>
    <w:multiLevelType w:val="hybridMultilevel"/>
    <w:tmpl w:val="B76C2C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7D"/>
    <w:rsid w:val="0000532A"/>
    <w:rsid w:val="00016337"/>
    <w:rsid w:val="000243D2"/>
    <w:rsid w:val="00030569"/>
    <w:rsid w:val="0008130A"/>
    <w:rsid w:val="000968A6"/>
    <w:rsid w:val="000E0278"/>
    <w:rsid w:val="0014234E"/>
    <w:rsid w:val="001464B6"/>
    <w:rsid w:val="00152A7C"/>
    <w:rsid w:val="00152E64"/>
    <w:rsid w:val="0016047F"/>
    <w:rsid w:val="00170849"/>
    <w:rsid w:val="0017658E"/>
    <w:rsid w:val="001B5AE9"/>
    <w:rsid w:val="00215643"/>
    <w:rsid w:val="0024275F"/>
    <w:rsid w:val="002A100E"/>
    <w:rsid w:val="002C4E5F"/>
    <w:rsid w:val="0032334D"/>
    <w:rsid w:val="00353E0D"/>
    <w:rsid w:val="00361385"/>
    <w:rsid w:val="0037276C"/>
    <w:rsid w:val="003A0D0E"/>
    <w:rsid w:val="003B57E4"/>
    <w:rsid w:val="003E1FDE"/>
    <w:rsid w:val="003F1CB2"/>
    <w:rsid w:val="004002DF"/>
    <w:rsid w:val="004A1D25"/>
    <w:rsid w:val="004D01C8"/>
    <w:rsid w:val="004E05C6"/>
    <w:rsid w:val="00525700"/>
    <w:rsid w:val="0055573A"/>
    <w:rsid w:val="005638C9"/>
    <w:rsid w:val="00595DB8"/>
    <w:rsid w:val="0060381E"/>
    <w:rsid w:val="00603CF4"/>
    <w:rsid w:val="00617705"/>
    <w:rsid w:val="00626532"/>
    <w:rsid w:val="00675B71"/>
    <w:rsid w:val="0068483C"/>
    <w:rsid w:val="006B5793"/>
    <w:rsid w:val="006E2088"/>
    <w:rsid w:val="006E2D2E"/>
    <w:rsid w:val="00733199"/>
    <w:rsid w:val="00735B1B"/>
    <w:rsid w:val="00762DCF"/>
    <w:rsid w:val="00767320"/>
    <w:rsid w:val="007A15A8"/>
    <w:rsid w:val="007B48B6"/>
    <w:rsid w:val="007D055A"/>
    <w:rsid w:val="007E5836"/>
    <w:rsid w:val="007F743A"/>
    <w:rsid w:val="00812A32"/>
    <w:rsid w:val="008148B3"/>
    <w:rsid w:val="00876104"/>
    <w:rsid w:val="008C7626"/>
    <w:rsid w:val="00907F18"/>
    <w:rsid w:val="00922C9E"/>
    <w:rsid w:val="00931C00"/>
    <w:rsid w:val="00942A1E"/>
    <w:rsid w:val="009E0689"/>
    <w:rsid w:val="009E5472"/>
    <w:rsid w:val="00A2245C"/>
    <w:rsid w:val="00A4104D"/>
    <w:rsid w:val="00A81214"/>
    <w:rsid w:val="00AB1FE6"/>
    <w:rsid w:val="00AC0E79"/>
    <w:rsid w:val="00AE1258"/>
    <w:rsid w:val="00AE42AA"/>
    <w:rsid w:val="00AE671E"/>
    <w:rsid w:val="00B3056D"/>
    <w:rsid w:val="00B40D80"/>
    <w:rsid w:val="00B53C50"/>
    <w:rsid w:val="00B604FB"/>
    <w:rsid w:val="00B70D3E"/>
    <w:rsid w:val="00B80D50"/>
    <w:rsid w:val="00B91FB0"/>
    <w:rsid w:val="00BF4A4D"/>
    <w:rsid w:val="00C02A46"/>
    <w:rsid w:val="00C206DB"/>
    <w:rsid w:val="00C27251"/>
    <w:rsid w:val="00C44E95"/>
    <w:rsid w:val="00C5191E"/>
    <w:rsid w:val="00C5507D"/>
    <w:rsid w:val="00C57A5B"/>
    <w:rsid w:val="00C85C91"/>
    <w:rsid w:val="00CC59A8"/>
    <w:rsid w:val="00CD148D"/>
    <w:rsid w:val="00CD16B9"/>
    <w:rsid w:val="00CE530F"/>
    <w:rsid w:val="00D41381"/>
    <w:rsid w:val="00D43343"/>
    <w:rsid w:val="00D761F3"/>
    <w:rsid w:val="00DA4A34"/>
    <w:rsid w:val="00DB11F6"/>
    <w:rsid w:val="00DE04E3"/>
    <w:rsid w:val="00DF0004"/>
    <w:rsid w:val="00E25378"/>
    <w:rsid w:val="00E46AA0"/>
    <w:rsid w:val="00E928CB"/>
    <w:rsid w:val="00EA2CA3"/>
    <w:rsid w:val="00ED45DD"/>
    <w:rsid w:val="00EE25CD"/>
    <w:rsid w:val="00F44E34"/>
    <w:rsid w:val="00F5352C"/>
    <w:rsid w:val="00F54138"/>
    <w:rsid w:val="00F60DC6"/>
    <w:rsid w:val="00F61B99"/>
    <w:rsid w:val="00F729E8"/>
    <w:rsid w:val="00F74F02"/>
    <w:rsid w:val="00FA1DA0"/>
    <w:rsid w:val="00FD303C"/>
    <w:rsid w:val="00FD6A8F"/>
    <w:rsid w:val="00FE353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7D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basedOn w:val="a0"/>
    <w:rsid w:val="00152A7C"/>
  </w:style>
  <w:style w:type="paragraph" w:styleId="a3">
    <w:name w:val="List Paragraph"/>
    <w:basedOn w:val="a"/>
    <w:qFormat/>
    <w:rsid w:val="007F743A"/>
    <w:pPr>
      <w:spacing w:after="0" w:line="240" w:lineRule="auto"/>
      <w:ind w:left="720"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B4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D80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4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D80"/>
    <w:rPr>
      <w:rFonts w:ascii="Calibri" w:hAnsi="Calibri" w:cs="Times New Roman"/>
      <w:lang w:eastAsia="ru-RU"/>
    </w:rPr>
  </w:style>
  <w:style w:type="character" w:customStyle="1" w:styleId="a8">
    <w:name w:val="Основной текст Знак"/>
    <w:aliases w:val="Основной текст Знак Знак Знак,Список 1 Знак"/>
    <w:link w:val="a9"/>
    <w:uiPriority w:val="99"/>
    <w:semiHidden/>
    <w:locked/>
    <w:rsid w:val="00C27251"/>
    <w:rPr>
      <w:sz w:val="24"/>
      <w:lang w:eastAsia="ar-SA"/>
    </w:rPr>
  </w:style>
  <w:style w:type="paragraph" w:styleId="a9">
    <w:name w:val="Body Text"/>
    <w:aliases w:val="Основной текст Знак Знак,Список 1"/>
    <w:basedOn w:val="a"/>
    <w:link w:val="a8"/>
    <w:uiPriority w:val="99"/>
    <w:semiHidden/>
    <w:unhideWhenUsed/>
    <w:qFormat/>
    <w:rsid w:val="00C27251"/>
    <w:pPr>
      <w:suppressAutoHyphens/>
      <w:spacing w:after="120" w:line="240" w:lineRule="auto"/>
      <w:jc w:val="both"/>
    </w:pPr>
    <w:rPr>
      <w:rFonts w:asciiTheme="minorHAnsi" w:hAnsiTheme="minorHAnsi" w:cstheme="minorBidi"/>
      <w:sz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C27251"/>
    <w:rPr>
      <w:rFonts w:ascii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47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7D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basedOn w:val="a0"/>
    <w:rsid w:val="00152A7C"/>
  </w:style>
  <w:style w:type="paragraph" w:styleId="a3">
    <w:name w:val="List Paragraph"/>
    <w:basedOn w:val="a"/>
    <w:qFormat/>
    <w:rsid w:val="007F743A"/>
    <w:pPr>
      <w:spacing w:after="0" w:line="240" w:lineRule="auto"/>
      <w:ind w:left="720"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B4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D80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4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D80"/>
    <w:rPr>
      <w:rFonts w:ascii="Calibri" w:hAnsi="Calibri" w:cs="Times New Roman"/>
      <w:lang w:eastAsia="ru-RU"/>
    </w:rPr>
  </w:style>
  <w:style w:type="character" w:customStyle="1" w:styleId="a8">
    <w:name w:val="Основной текст Знак"/>
    <w:aliases w:val="Основной текст Знак Знак Знак,Список 1 Знак"/>
    <w:link w:val="a9"/>
    <w:uiPriority w:val="99"/>
    <w:semiHidden/>
    <w:locked/>
    <w:rsid w:val="00C27251"/>
    <w:rPr>
      <w:sz w:val="24"/>
      <w:lang w:eastAsia="ar-SA"/>
    </w:rPr>
  </w:style>
  <w:style w:type="paragraph" w:styleId="a9">
    <w:name w:val="Body Text"/>
    <w:aliases w:val="Основной текст Знак Знак,Список 1"/>
    <w:basedOn w:val="a"/>
    <w:link w:val="a8"/>
    <w:uiPriority w:val="99"/>
    <w:semiHidden/>
    <w:unhideWhenUsed/>
    <w:qFormat/>
    <w:rsid w:val="00C27251"/>
    <w:pPr>
      <w:suppressAutoHyphens/>
      <w:spacing w:after="120" w:line="240" w:lineRule="auto"/>
      <w:jc w:val="both"/>
    </w:pPr>
    <w:rPr>
      <w:rFonts w:asciiTheme="minorHAnsi" w:hAnsiTheme="minorHAnsi" w:cstheme="minorBidi"/>
      <w:sz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C27251"/>
    <w:rPr>
      <w:rFonts w:ascii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4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Приемная минспорта</cp:lastModifiedBy>
  <cp:revision>3</cp:revision>
  <cp:lastPrinted>2019-02-18T08:46:00Z</cp:lastPrinted>
  <dcterms:created xsi:type="dcterms:W3CDTF">2021-06-15T13:13:00Z</dcterms:created>
  <dcterms:modified xsi:type="dcterms:W3CDTF">2021-06-15T13:13:00Z</dcterms:modified>
</cp:coreProperties>
</file>